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C516C" w14:textId="54989EC5" w:rsidR="000024DA" w:rsidRPr="00080078" w:rsidRDefault="00EF573A" w:rsidP="00010C7E">
      <w:pPr>
        <w:tabs>
          <w:tab w:val="left" w:pos="5040"/>
          <w:tab w:val="center" w:pos="7200"/>
        </w:tabs>
        <w:spacing w:line="276" w:lineRule="auto"/>
        <w:jc w:val="center"/>
        <w:rPr>
          <w:b/>
          <w:bCs/>
          <w:color w:val="000000" w:themeColor="text1"/>
          <w:lang w:val="en-US"/>
        </w:rPr>
      </w:pPr>
      <w:r w:rsidRPr="00080078">
        <w:rPr>
          <w:b/>
          <w:bCs/>
          <w:color w:val="000000" w:themeColor="text1"/>
        </w:rPr>
        <w:t xml:space="preserve">PHIẾU ĐĂNG KÝ </w:t>
      </w:r>
      <w:r w:rsidR="00AD243E" w:rsidRPr="00080078">
        <w:rPr>
          <w:b/>
          <w:bCs/>
          <w:color w:val="000000" w:themeColor="text1"/>
        </w:rPr>
        <w:t xml:space="preserve">KIÊM HỢP ĐỒNG </w:t>
      </w:r>
      <w:r w:rsidRPr="00080078">
        <w:rPr>
          <w:b/>
          <w:bCs/>
          <w:color w:val="000000" w:themeColor="text1"/>
        </w:rPr>
        <w:t>SỬ DỤNG</w:t>
      </w:r>
    </w:p>
    <w:p w14:paraId="49DC6763" w14:textId="77777777" w:rsidR="00EF573A" w:rsidRPr="00080078" w:rsidRDefault="00FF762F" w:rsidP="2BB3B184">
      <w:pPr>
        <w:tabs>
          <w:tab w:val="left" w:pos="5040"/>
          <w:tab w:val="center" w:pos="7200"/>
        </w:tabs>
        <w:spacing w:line="276" w:lineRule="auto"/>
        <w:jc w:val="center"/>
        <w:rPr>
          <w:b/>
          <w:bCs/>
          <w:color w:val="000000" w:themeColor="text1"/>
        </w:rPr>
      </w:pPr>
      <w:r w:rsidRPr="00080078">
        <w:rPr>
          <w:b/>
          <w:bCs/>
          <w:color w:val="000000" w:themeColor="text1"/>
        </w:rPr>
        <w:t>DỊCH VỤ</w:t>
      </w:r>
      <w:r w:rsidR="009547D8" w:rsidRPr="00080078">
        <w:rPr>
          <w:b/>
          <w:bCs/>
          <w:color w:val="000000" w:themeColor="text1"/>
        </w:rPr>
        <w:t xml:space="preserve"> </w:t>
      </w:r>
      <w:r w:rsidR="00EF573A" w:rsidRPr="00080078">
        <w:rPr>
          <w:b/>
          <w:bCs/>
          <w:color w:val="000000" w:themeColor="text1"/>
        </w:rPr>
        <w:t>NGÂN HÀNG ĐIỆN TỬ</w:t>
      </w:r>
      <w:r w:rsidR="00BE4F88" w:rsidRPr="00080078">
        <w:rPr>
          <w:b/>
          <w:bCs/>
          <w:color w:val="000000" w:themeColor="text1"/>
        </w:rPr>
        <w:t xml:space="preserve"> </w:t>
      </w:r>
      <w:r w:rsidR="00CA760A" w:rsidRPr="00080078">
        <w:rPr>
          <w:b/>
          <w:bCs/>
          <w:color w:val="000000" w:themeColor="text1"/>
        </w:rPr>
        <w:t>ABBANK BUSINESS</w:t>
      </w:r>
    </w:p>
    <w:p w14:paraId="277721ED" w14:textId="77777777" w:rsidR="00BA57BE" w:rsidRPr="00080078" w:rsidRDefault="00835859" w:rsidP="00BA57BE">
      <w:pPr>
        <w:tabs>
          <w:tab w:val="left" w:pos="4680"/>
          <w:tab w:val="left" w:pos="5040"/>
          <w:tab w:val="left" w:pos="5220"/>
          <w:tab w:val="center" w:pos="7200"/>
        </w:tabs>
        <w:spacing w:line="276" w:lineRule="auto"/>
        <w:jc w:val="center"/>
        <w:rPr>
          <w:i/>
          <w:color w:val="000000" w:themeColor="text1"/>
          <w:sz w:val="20"/>
          <w:szCs w:val="20"/>
        </w:rPr>
      </w:pPr>
      <w:r w:rsidRPr="00080078">
        <w:rPr>
          <w:i/>
          <w:color w:val="000000" w:themeColor="text1"/>
          <w:sz w:val="20"/>
          <w:szCs w:val="20"/>
        </w:rPr>
        <w:t>(Application and Agreement for E-Banking services on ABBANK Business)</w:t>
      </w:r>
      <w:r w:rsidRPr="00080078">
        <w:rPr>
          <w:i/>
          <w:color w:val="000000" w:themeColor="text1"/>
        </w:rPr>
        <w:tab/>
      </w:r>
      <w:r w:rsidR="009547D8" w:rsidRPr="00080078">
        <w:rPr>
          <w:i/>
          <w:color w:val="000000" w:themeColor="text1"/>
          <w:sz w:val="20"/>
          <w:szCs w:val="20"/>
        </w:rPr>
        <w:t xml:space="preserve">          </w:t>
      </w:r>
      <w:r w:rsidR="00A21C9A" w:rsidRPr="00080078">
        <w:rPr>
          <w:i/>
          <w:color w:val="000000" w:themeColor="text1"/>
          <w:sz w:val="20"/>
          <w:szCs w:val="20"/>
        </w:rPr>
        <w:t xml:space="preserve">     </w:t>
      </w:r>
      <w:r w:rsidR="009547D8" w:rsidRPr="00080078">
        <w:rPr>
          <w:i/>
          <w:color w:val="000000" w:themeColor="text1"/>
          <w:sz w:val="20"/>
          <w:szCs w:val="20"/>
        </w:rPr>
        <w:t xml:space="preserve">  </w:t>
      </w:r>
      <w:r w:rsidR="00FF762F" w:rsidRPr="00080078">
        <w:rPr>
          <w:i/>
          <w:color w:val="000000" w:themeColor="text1"/>
          <w:sz w:val="20"/>
          <w:szCs w:val="20"/>
        </w:rPr>
        <w:t xml:space="preserve">         </w:t>
      </w:r>
    </w:p>
    <w:p w14:paraId="205D3639" w14:textId="77777777" w:rsidR="00EF573A" w:rsidRPr="00080078" w:rsidRDefault="00EF573A" w:rsidP="00BA57BE">
      <w:pPr>
        <w:tabs>
          <w:tab w:val="left" w:pos="4680"/>
          <w:tab w:val="left" w:pos="5040"/>
          <w:tab w:val="left" w:pos="5220"/>
          <w:tab w:val="center" w:pos="7200"/>
        </w:tabs>
        <w:spacing w:line="276" w:lineRule="auto"/>
        <w:jc w:val="center"/>
        <w:rPr>
          <w:color w:val="000000" w:themeColor="text1"/>
          <w:sz w:val="20"/>
          <w:szCs w:val="20"/>
        </w:rPr>
      </w:pPr>
      <w:r w:rsidRPr="00080078">
        <w:rPr>
          <w:b/>
          <w:bCs/>
          <w:color w:val="000000" w:themeColor="text1"/>
          <w:sz w:val="20"/>
          <w:szCs w:val="20"/>
        </w:rPr>
        <w:t xml:space="preserve">Khách hàng </w:t>
      </w:r>
      <w:r w:rsidR="00AC341F" w:rsidRPr="00080078">
        <w:rPr>
          <w:b/>
          <w:bCs/>
          <w:color w:val="000000" w:themeColor="text1"/>
          <w:sz w:val="20"/>
          <w:szCs w:val="20"/>
        </w:rPr>
        <w:t>tổ chức</w:t>
      </w:r>
      <w:r w:rsidRPr="00080078">
        <w:rPr>
          <w:color w:val="000000" w:themeColor="text1"/>
          <w:sz w:val="20"/>
          <w:szCs w:val="20"/>
        </w:rPr>
        <w:t xml:space="preserve"> </w:t>
      </w:r>
      <w:r w:rsidR="00835859" w:rsidRPr="00080078">
        <w:rPr>
          <w:color w:val="000000" w:themeColor="text1"/>
          <w:sz w:val="20"/>
          <w:szCs w:val="20"/>
        </w:rPr>
        <w:t>(</w:t>
      </w:r>
      <w:r w:rsidR="00835859" w:rsidRPr="00080078">
        <w:rPr>
          <w:i/>
          <w:iCs/>
          <w:color w:val="000000" w:themeColor="text1"/>
          <w:sz w:val="20"/>
          <w:szCs w:val="20"/>
        </w:rPr>
        <w:t>Corporate Customers)</w:t>
      </w:r>
    </w:p>
    <w:p w14:paraId="32F5FA3B" w14:textId="77777777" w:rsidR="00EF573A" w:rsidRPr="00080078" w:rsidRDefault="00EF573A" w:rsidP="00BA57BE">
      <w:pPr>
        <w:tabs>
          <w:tab w:val="left" w:pos="4320"/>
          <w:tab w:val="left" w:pos="5040"/>
        </w:tabs>
        <w:spacing w:line="276" w:lineRule="auto"/>
        <w:jc w:val="center"/>
        <w:rPr>
          <w:color w:val="000000" w:themeColor="text1"/>
          <w:sz w:val="20"/>
          <w:szCs w:val="20"/>
        </w:rPr>
      </w:pPr>
      <w:r w:rsidRPr="00080078">
        <w:rPr>
          <w:color w:val="000000" w:themeColor="text1"/>
          <w:sz w:val="20"/>
          <w:szCs w:val="20"/>
        </w:rPr>
        <w:t xml:space="preserve">Ngày </w:t>
      </w:r>
      <w:r w:rsidRPr="00080078">
        <w:rPr>
          <w:i/>
          <w:iCs/>
          <w:color w:val="000000" w:themeColor="text1"/>
          <w:sz w:val="20"/>
          <w:szCs w:val="20"/>
        </w:rPr>
        <w:t>(Date):</w:t>
      </w:r>
      <w:r w:rsidRPr="00080078">
        <w:rPr>
          <w:color w:val="000000" w:themeColor="text1"/>
          <w:sz w:val="20"/>
          <w:szCs w:val="20"/>
        </w:rPr>
        <w:t xml:space="preserve"> ……/ ……/ …</w:t>
      </w:r>
      <w:r w:rsidR="00ED7BF8" w:rsidRPr="00080078">
        <w:rPr>
          <w:color w:val="000000" w:themeColor="text1"/>
          <w:sz w:val="20"/>
          <w:szCs w:val="20"/>
        </w:rPr>
        <w:t>……</w:t>
      </w:r>
      <w:r w:rsidRPr="00080078">
        <w:rPr>
          <w:color w:val="000000" w:themeColor="text1"/>
          <w:sz w:val="20"/>
          <w:szCs w:val="20"/>
        </w:rPr>
        <w:t>…</w:t>
      </w:r>
    </w:p>
    <w:p w14:paraId="218D74E3" w14:textId="77777777" w:rsidR="00EF573A" w:rsidRPr="00080078" w:rsidRDefault="00EF573A" w:rsidP="007C0472">
      <w:pPr>
        <w:tabs>
          <w:tab w:val="left" w:pos="5040"/>
          <w:tab w:val="right" w:pos="9900"/>
        </w:tabs>
        <w:spacing w:after="120" w:line="276" w:lineRule="auto"/>
        <w:rPr>
          <w:color w:val="000000" w:themeColor="text1"/>
          <w:sz w:val="20"/>
          <w:szCs w:val="20"/>
        </w:rPr>
      </w:pPr>
      <w:r w:rsidRPr="00080078">
        <w:rPr>
          <w:color w:val="000000" w:themeColor="text1"/>
          <w:sz w:val="20"/>
          <w:szCs w:val="20"/>
        </w:rPr>
        <w:tab/>
      </w:r>
      <w:r w:rsidR="00EC146D" w:rsidRPr="00080078">
        <w:rPr>
          <w:color w:val="000000" w:themeColor="text1"/>
          <w:sz w:val="20"/>
          <w:szCs w:val="20"/>
        </w:rPr>
        <w:tab/>
      </w:r>
      <w:r w:rsidR="00601A6D" w:rsidRPr="00080078">
        <w:rPr>
          <w:color w:val="000000" w:themeColor="text1"/>
          <w:sz w:val="20"/>
          <w:szCs w:val="20"/>
        </w:rPr>
        <w:t xml:space="preserve"> </w:t>
      </w:r>
      <w:r w:rsidR="000A0689" w:rsidRPr="00080078">
        <w:rPr>
          <w:color w:val="000000" w:themeColor="text1"/>
          <w:sz w:val="20"/>
          <w:szCs w:val="20"/>
        </w:rPr>
        <w:t xml:space="preserve"> </w:t>
      </w:r>
      <w:r w:rsidR="000D02DD" w:rsidRPr="00080078">
        <w:rPr>
          <w:color w:val="000000" w:themeColor="text1"/>
          <w:sz w:val="20"/>
          <w:szCs w:val="20"/>
        </w:rPr>
        <w:t xml:space="preserve">  </w:t>
      </w:r>
    </w:p>
    <w:p w14:paraId="4AC9FEEF" w14:textId="77777777" w:rsidR="00EF573A" w:rsidRPr="00080078" w:rsidRDefault="00EF573A" w:rsidP="007C0472">
      <w:pPr>
        <w:spacing w:before="80" w:after="80" w:line="276" w:lineRule="auto"/>
        <w:rPr>
          <w:color w:val="000000" w:themeColor="text1"/>
          <w:sz w:val="20"/>
          <w:szCs w:val="20"/>
        </w:rPr>
      </w:pPr>
      <w:r w:rsidRPr="00080078">
        <w:rPr>
          <w:b/>
          <w:bCs/>
          <w:color w:val="000000" w:themeColor="text1"/>
          <w:sz w:val="20"/>
          <w:szCs w:val="20"/>
          <w:u w:val="single"/>
        </w:rPr>
        <w:t>Kính gửi:</w:t>
      </w:r>
      <w:r w:rsidRPr="00080078">
        <w:rPr>
          <w:b/>
          <w:bCs/>
          <w:color w:val="000000" w:themeColor="text1"/>
          <w:sz w:val="20"/>
          <w:szCs w:val="20"/>
        </w:rPr>
        <w:t xml:space="preserve"> Ngân hàng </w:t>
      </w:r>
      <w:r w:rsidR="00563278" w:rsidRPr="00080078">
        <w:rPr>
          <w:b/>
          <w:bCs/>
          <w:color w:val="000000" w:themeColor="text1"/>
          <w:sz w:val="20"/>
          <w:szCs w:val="20"/>
        </w:rPr>
        <w:t xml:space="preserve">TMCP </w:t>
      </w:r>
      <w:r w:rsidRPr="00080078">
        <w:rPr>
          <w:b/>
          <w:bCs/>
          <w:color w:val="000000" w:themeColor="text1"/>
          <w:sz w:val="20"/>
          <w:szCs w:val="20"/>
        </w:rPr>
        <w:t>An Bình</w:t>
      </w:r>
      <w:r w:rsidR="00563278" w:rsidRPr="00080078">
        <w:rPr>
          <w:b/>
          <w:bCs/>
          <w:color w:val="000000" w:themeColor="text1"/>
          <w:sz w:val="20"/>
          <w:szCs w:val="20"/>
        </w:rPr>
        <w:t xml:space="preserve"> -</w:t>
      </w:r>
      <w:r w:rsidRPr="00080078">
        <w:rPr>
          <w:b/>
          <w:bCs/>
          <w:color w:val="000000" w:themeColor="text1"/>
          <w:sz w:val="20"/>
          <w:szCs w:val="20"/>
        </w:rPr>
        <w:t xml:space="preserve"> </w:t>
      </w:r>
      <w:r w:rsidR="00563278" w:rsidRPr="00080078">
        <w:rPr>
          <w:b/>
          <w:bCs/>
          <w:color w:val="000000" w:themeColor="text1"/>
          <w:sz w:val="20"/>
          <w:szCs w:val="20"/>
        </w:rPr>
        <w:t>CN/PGD</w:t>
      </w:r>
      <w:r w:rsidRPr="00080078">
        <w:rPr>
          <w:color w:val="000000" w:themeColor="text1"/>
          <w:sz w:val="20"/>
          <w:szCs w:val="20"/>
        </w:rPr>
        <w:t xml:space="preserve"> </w:t>
      </w:r>
      <w:r w:rsidR="00B2299C" w:rsidRPr="00080078">
        <w:rPr>
          <w:i/>
          <w:iCs/>
          <w:color w:val="000000" w:themeColor="text1"/>
          <w:sz w:val="20"/>
          <w:szCs w:val="20"/>
        </w:rPr>
        <w:t>(To</w:t>
      </w:r>
      <w:r w:rsidRPr="00080078">
        <w:rPr>
          <w:i/>
          <w:iCs/>
          <w:color w:val="000000" w:themeColor="text1"/>
          <w:sz w:val="20"/>
          <w:szCs w:val="20"/>
        </w:rPr>
        <w:t xml:space="preserve"> ABBANK Branch):</w:t>
      </w:r>
      <w:r w:rsidR="000A0689" w:rsidRPr="00080078">
        <w:rPr>
          <w:color w:val="000000" w:themeColor="text1"/>
          <w:sz w:val="20"/>
          <w:szCs w:val="20"/>
        </w:rPr>
        <w:t xml:space="preserve"> ……….………………………………</w:t>
      </w:r>
      <w:r w:rsidR="00FF762F" w:rsidRPr="00080078">
        <w:rPr>
          <w:color w:val="000000" w:themeColor="text1"/>
          <w:sz w:val="20"/>
          <w:szCs w:val="20"/>
        </w:rPr>
        <w:t>……………</w:t>
      </w:r>
    </w:p>
    <w:p w14:paraId="4245E1D4" w14:textId="77777777" w:rsidR="00CB77FF" w:rsidRPr="00080078" w:rsidRDefault="00EF573A" w:rsidP="2BB3B184">
      <w:pPr>
        <w:spacing w:line="276" w:lineRule="auto"/>
        <w:rPr>
          <w:i/>
          <w:iCs/>
          <w:color w:val="000000" w:themeColor="text1"/>
          <w:sz w:val="20"/>
          <w:szCs w:val="20"/>
        </w:rPr>
      </w:pPr>
      <w:r w:rsidRPr="00080078">
        <w:rPr>
          <w:i/>
          <w:iCs/>
          <w:color w:val="000000" w:themeColor="text1"/>
          <w:sz w:val="20"/>
          <w:szCs w:val="20"/>
        </w:rPr>
        <w:t>Đề nghị Quý Ngân hàng cung cấ</w:t>
      </w:r>
      <w:r w:rsidR="003C686F" w:rsidRPr="00080078">
        <w:rPr>
          <w:i/>
          <w:iCs/>
          <w:color w:val="000000" w:themeColor="text1"/>
          <w:sz w:val="20"/>
          <w:szCs w:val="20"/>
        </w:rPr>
        <w:t>p/</w:t>
      </w:r>
      <w:r w:rsidRPr="00080078">
        <w:rPr>
          <w:i/>
          <w:iCs/>
          <w:color w:val="000000" w:themeColor="text1"/>
          <w:sz w:val="20"/>
          <w:szCs w:val="20"/>
        </w:rPr>
        <w:t>thay đổi dịch vụ</w:t>
      </w:r>
      <w:r w:rsidR="00547CB7" w:rsidRPr="00080078">
        <w:rPr>
          <w:i/>
          <w:iCs/>
          <w:color w:val="000000" w:themeColor="text1"/>
          <w:sz w:val="20"/>
          <w:szCs w:val="20"/>
        </w:rPr>
        <w:t xml:space="preserve"> ABBANK Business (</w:t>
      </w:r>
      <w:r w:rsidR="009609F6" w:rsidRPr="00080078">
        <w:rPr>
          <w:i/>
          <w:iCs/>
          <w:color w:val="000000" w:themeColor="text1"/>
          <w:sz w:val="20"/>
          <w:szCs w:val="20"/>
        </w:rPr>
        <w:t>Online Banking</w:t>
      </w:r>
      <w:r w:rsidR="00547CB7" w:rsidRPr="00080078">
        <w:rPr>
          <w:i/>
          <w:iCs/>
          <w:color w:val="000000" w:themeColor="text1"/>
          <w:sz w:val="20"/>
          <w:szCs w:val="20"/>
        </w:rPr>
        <w:t>)/ SMS Banking</w:t>
      </w:r>
      <w:r w:rsidRPr="00080078">
        <w:rPr>
          <w:i/>
          <w:iCs/>
          <w:color w:val="000000" w:themeColor="text1"/>
          <w:sz w:val="20"/>
          <w:szCs w:val="20"/>
        </w:rPr>
        <w:t xml:space="preserve"> cho chúng tôi theo nội dung bên dưới kể từ</w:t>
      </w:r>
      <w:r w:rsidR="0028121D" w:rsidRPr="00080078">
        <w:rPr>
          <w:i/>
          <w:iCs/>
          <w:color w:val="000000" w:themeColor="text1"/>
          <w:sz w:val="20"/>
          <w:szCs w:val="20"/>
        </w:rPr>
        <w:t xml:space="preserve"> ngày đăng ký:</w:t>
      </w:r>
    </w:p>
    <w:p w14:paraId="0DF5550A" w14:textId="77777777" w:rsidR="00EF573A" w:rsidRPr="00080078" w:rsidRDefault="00EF573A" w:rsidP="2BB3B184">
      <w:pPr>
        <w:spacing w:line="276" w:lineRule="auto"/>
        <w:rPr>
          <w:i/>
          <w:iCs/>
          <w:color w:val="000000" w:themeColor="text1"/>
          <w:sz w:val="20"/>
          <w:szCs w:val="20"/>
        </w:rPr>
      </w:pPr>
      <w:r w:rsidRPr="00080078">
        <w:rPr>
          <w:i/>
          <w:iCs/>
          <w:color w:val="000000" w:themeColor="text1"/>
          <w:sz w:val="20"/>
          <w:szCs w:val="20"/>
        </w:rPr>
        <w:t>(</w:t>
      </w:r>
      <w:r w:rsidR="00835859" w:rsidRPr="00080078">
        <w:rPr>
          <w:i/>
          <w:iCs/>
          <w:color w:val="000000" w:themeColor="text1"/>
          <w:sz w:val="20"/>
          <w:szCs w:val="20"/>
        </w:rPr>
        <w:t>We</w:t>
      </w:r>
      <w:r w:rsidRPr="00080078">
        <w:rPr>
          <w:i/>
          <w:iCs/>
          <w:color w:val="000000" w:themeColor="text1"/>
          <w:sz w:val="20"/>
          <w:szCs w:val="20"/>
        </w:rPr>
        <w:t xml:space="preserve"> would li</w:t>
      </w:r>
      <w:r w:rsidR="003C686F" w:rsidRPr="00080078">
        <w:rPr>
          <w:i/>
          <w:iCs/>
          <w:color w:val="000000" w:themeColor="text1"/>
          <w:sz w:val="20"/>
          <w:szCs w:val="20"/>
        </w:rPr>
        <w:t xml:space="preserve">ke to request </w:t>
      </w:r>
      <w:r w:rsidR="00835859" w:rsidRPr="00080078">
        <w:rPr>
          <w:i/>
          <w:iCs/>
          <w:color w:val="000000" w:themeColor="text1"/>
          <w:sz w:val="20"/>
          <w:szCs w:val="20"/>
        </w:rPr>
        <w:t>ABBANK</w:t>
      </w:r>
      <w:r w:rsidR="003C686F" w:rsidRPr="00080078">
        <w:rPr>
          <w:i/>
          <w:iCs/>
          <w:color w:val="000000" w:themeColor="text1"/>
          <w:sz w:val="20"/>
          <w:szCs w:val="20"/>
        </w:rPr>
        <w:t xml:space="preserve"> to </w:t>
      </w:r>
      <w:r w:rsidR="00835859" w:rsidRPr="00080078">
        <w:rPr>
          <w:i/>
          <w:iCs/>
          <w:color w:val="000000" w:themeColor="text1"/>
          <w:sz w:val="20"/>
          <w:szCs w:val="20"/>
        </w:rPr>
        <w:t>register/</w:t>
      </w:r>
      <w:r w:rsidRPr="00080078">
        <w:rPr>
          <w:i/>
          <w:iCs/>
          <w:color w:val="000000" w:themeColor="text1"/>
          <w:sz w:val="20"/>
          <w:szCs w:val="20"/>
        </w:rPr>
        <w:t>amend</w:t>
      </w:r>
      <w:r w:rsidR="00A21C9A" w:rsidRPr="00080078">
        <w:rPr>
          <w:i/>
          <w:iCs/>
          <w:color w:val="000000" w:themeColor="text1"/>
          <w:sz w:val="20"/>
          <w:szCs w:val="20"/>
        </w:rPr>
        <w:t xml:space="preserve"> services of</w:t>
      </w:r>
      <w:r w:rsidR="00547CB7" w:rsidRPr="00080078">
        <w:rPr>
          <w:i/>
          <w:iCs/>
          <w:color w:val="000000" w:themeColor="text1"/>
          <w:sz w:val="20"/>
          <w:szCs w:val="20"/>
        </w:rPr>
        <w:t xml:space="preserve"> ABBANK Business (</w:t>
      </w:r>
      <w:r w:rsidR="009609F6" w:rsidRPr="00080078">
        <w:rPr>
          <w:i/>
          <w:iCs/>
          <w:color w:val="000000" w:themeColor="text1"/>
          <w:sz w:val="20"/>
          <w:szCs w:val="20"/>
        </w:rPr>
        <w:t>Online Banking</w:t>
      </w:r>
      <w:r w:rsidR="00547CB7" w:rsidRPr="00080078">
        <w:rPr>
          <w:i/>
          <w:iCs/>
          <w:color w:val="000000" w:themeColor="text1"/>
          <w:sz w:val="20"/>
          <w:szCs w:val="20"/>
        </w:rPr>
        <w:t>)</w:t>
      </w:r>
      <w:r w:rsidR="00863C06" w:rsidRPr="00080078">
        <w:rPr>
          <w:i/>
          <w:iCs/>
          <w:color w:val="000000" w:themeColor="text1"/>
          <w:sz w:val="20"/>
          <w:szCs w:val="20"/>
        </w:rPr>
        <w:t xml:space="preserve">/ </w:t>
      </w:r>
      <w:r w:rsidRPr="00080078">
        <w:rPr>
          <w:i/>
          <w:iCs/>
          <w:color w:val="000000" w:themeColor="text1"/>
          <w:sz w:val="20"/>
          <w:szCs w:val="20"/>
        </w:rPr>
        <w:t>SMS</w:t>
      </w:r>
      <w:r w:rsidR="005A2E5F" w:rsidRPr="00080078">
        <w:rPr>
          <w:i/>
          <w:iCs/>
          <w:color w:val="000000" w:themeColor="text1"/>
          <w:sz w:val="20"/>
          <w:szCs w:val="20"/>
        </w:rPr>
        <w:t xml:space="preserve"> Banking</w:t>
      </w:r>
      <w:r w:rsidR="0028121D" w:rsidRPr="00080078">
        <w:rPr>
          <w:i/>
          <w:iCs/>
          <w:color w:val="000000" w:themeColor="text1"/>
          <w:sz w:val="20"/>
          <w:szCs w:val="20"/>
        </w:rPr>
        <w:t xml:space="preserve"> </w:t>
      </w:r>
      <w:r w:rsidR="00835859" w:rsidRPr="00080078">
        <w:rPr>
          <w:i/>
          <w:iCs/>
          <w:color w:val="000000" w:themeColor="text1"/>
          <w:sz w:val="20"/>
          <w:szCs w:val="20"/>
        </w:rPr>
        <w:t>specifically as follows</w:t>
      </w:r>
      <w:r w:rsidR="0028121D" w:rsidRPr="00080078">
        <w:rPr>
          <w:i/>
          <w:iCs/>
          <w:color w:val="000000" w:themeColor="text1"/>
          <w:sz w:val="20"/>
          <w:szCs w:val="20"/>
        </w:rPr>
        <w:t>):</w:t>
      </w:r>
    </w:p>
    <w:p w14:paraId="17CC1E00" w14:textId="77777777" w:rsidR="00EF573A" w:rsidRPr="00080078" w:rsidRDefault="00CB77FF" w:rsidP="2BB3B184">
      <w:pPr>
        <w:spacing w:before="120" w:after="60" w:line="276" w:lineRule="auto"/>
        <w:rPr>
          <w:i/>
          <w:iCs/>
          <w:color w:val="000000" w:themeColor="text1"/>
          <w:sz w:val="20"/>
          <w:szCs w:val="20"/>
        </w:rPr>
      </w:pPr>
      <w:r w:rsidRPr="00080078">
        <w:rPr>
          <w:b/>
          <w:bCs/>
          <w:color w:val="000000" w:themeColor="text1"/>
          <w:sz w:val="20"/>
          <w:szCs w:val="20"/>
        </w:rPr>
        <w:t xml:space="preserve">1. </w:t>
      </w:r>
      <w:r w:rsidR="00EF573A" w:rsidRPr="00080078">
        <w:rPr>
          <w:b/>
          <w:bCs/>
          <w:color w:val="000000" w:themeColor="text1"/>
          <w:sz w:val="20"/>
          <w:szCs w:val="20"/>
        </w:rPr>
        <w:t xml:space="preserve">Loại dịch vụ </w:t>
      </w:r>
      <w:r w:rsidR="00EF573A" w:rsidRPr="00080078">
        <w:rPr>
          <w:i/>
          <w:iCs/>
          <w:color w:val="000000" w:themeColor="text1"/>
          <w:sz w:val="20"/>
          <w:szCs w:val="20"/>
        </w:rPr>
        <w:t>(Service type)</w:t>
      </w:r>
    </w:p>
    <w:p w14:paraId="0CA7B6C7" w14:textId="77777777" w:rsidR="00116D09" w:rsidRPr="00080078" w:rsidRDefault="00116D09" w:rsidP="2BB3B184">
      <w:pPr>
        <w:spacing w:before="120" w:after="60" w:line="276" w:lineRule="auto"/>
        <w:rPr>
          <w:b/>
          <w:bCs/>
          <w:color w:val="000000" w:themeColor="text1"/>
          <w:sz w:val="20"/>
          <w:szCs w:val="20"/>
        </w:rPr>
      </w:pPr>
      <w:r w:rsidRPr="00080078">
        <w:rPr>
          <w:rFonts w:ascii="Wingdings 2" w:eastAsia="Wingdings 2" w:hAnsi="Wingdings 2" w:cs="Wingdings 2"/>
          <w:color w:val="000000" w:themeColor="text1"/>
          <w:sz w:val="20"/>
          <w:szCs w:val="20"/>
        </w:rPr>
        <w:t></w:t>
      </w:r>
      <w:r w:rsidRPr="00080078">
        <w:rPr>
          <w:b/>
          <w:bCs/>
          <w:color w:val="000000" w:themeColor="text1"/>
          <w:sz w:val="20"/>
          <w:szCs w:val="20"/>
        </w:rPr>
        <w:t xml:space="preserve"> SMS Banking                                             </w:t>
      </w:r>
      <w:r w:rsidRPr="00080078">
        <w:rPr>
          <w:rFonts w:ascii="Wingdings 2" w:eastAsia="Wingdings 2" w:hAnsi="Wingdings 2" w:cs="Wingdings 2"/>
          <w:color w:val="000000" w:themeColor="text1"/>
          <w:sz w:val="20"/>
          <w:szCs w:val="20"/>
        </w:rPr>
        <w:t></w:t>
      </w:r>
      <w:r w:rsidR="009361BA" w:rsidRPr="00080078">
        <w:rPr>
          <w:b/>
          <w:bCs/>
          <w:color w:val="000000" w:themeColor="text1"/>
          <w:sz w:val="20"/>
          <w:szCs w:val="20"/>
        </w:rPr>
        <w:t xml:space="preserve"> </w:t>
      </w:r>
      <w:r w:rsidR="00547CB7" w:rsidRPr="00080078">
        <w:rPr>
          <w:b/>
          <w:bCs/>
          <w:color w:val="000000" w:themeColor="text1"/>
          <w:sz w:val="20"/>
          <w:szCs w:val="20"/>
        </w:rPr>
        <w:t>ABBANK Business</w:t>
      </w:r>
    </w:p>
    <w:p w14:paraId="191B9C6E" w14:textId="77777777" w:rsidR="0096005D" w:rsidRPr="00080078" w:rsidRDefault="00116D09" w:rsidP="2BB3B184">
      <w:pPr>
        <w:spacing w:before="120" w:after="60" w:line="276" w:lineRule="auto"/>
        <w:rPr>
          <w:b/>
          <w:bCs/>
          <w:color w:val="000000" w:themeColor="text1"/>
          <w:sz w:val="20"/>
          <w:szCs w:val="20"/>
        </w:rPr>
      </w:pPr>
      <w:r w:rsidRPr="00080078">
        <w:rPr>
          <w:b/>
          <w:bCs/>
          <w:color w:val="000000" w:themeColor="text1"/>
          <w:sz w:val="20"/>
          <w:szCs w:val="20"/>
        </w:rPr>
        <w:t>2. Loại yêu cầu</w:t>
      </w:r>
      <w:r w:rsidR="00582D4F" w:rsidRPr="00080078">
        <w:rPr>
          <w:b/>
          <w:bCs/>
          <w:color w:val="000000" w:themeColor="text1"/>
          <w:sz w:val="20"/>
          <w:szCs w:val="20"/>
        </w:rPr>
        <w:t xml:space="preserve"> </w:t>
      </w:r>
      <w:r w:rsidR="00582D4F" w:rsidRPr="00080078">
        <w:rPr>
          <w:i/>
          <w:iCs/>
          <w:color w:val="000000" w:themeColor="text1"/>
          <w:sz w:val="20"/>
          <w:szCs w:val="20"/>
        </w:rPr>
        <w:t>(Request type)</w:t>
      </w:r>
    </w:p>
    <w:p w14:paraId="534CDAE9" w14:textId="77777777" w:rsidR="00EF573A" w:rsidRPr="00080078" w:rsidRDefault="0096005D" w:rsidP="2BB3B184">
      <w:pPr>
        <w:spacing w:line="276" w:lineRule="auto"/>
        <w:rPr>
          <w:i/>
          <w:iCs/>
          <w:color w:val="000000" w:themeColor="text1"/>
          <w:sz w:val="20"/>
          <w:szCs w:val="20"/>
        </w:rPr>
      </w:pPr>
      <w:r w:rsidRPr="00080078">
        <w:rPr>
          <w:rFonts w:ascii="Wingdings 2" w:eastAsia="Wingdings 2" w:hAnsi="Wingdings 2" w:cs="Wingdings 2"/>
          <w:color w:val="000000" w:themeColor="text1"/>
          <w:sz w:val="20"/>
          <w:szCs w:val="20"/>
        </w:rPr>
        <w:t></w:t>
      </w:r>
      <w:r w:rsidR="00A21C9A" w:rsidRPr="00080078">
        <w:rPr>
          <w:b/>
          <w:bCs/>
          <w:color w:val="000000" w:themeColor="text1"/>
          <w:sz w:val="20"/>
          <w:szCs w:val="20"/>
        </w:rPr>
        <w:t xml:space="preserve"> </w:t>
      </w:r>
      <w:r w:rsidR="003445A3" w:rsidRPr="00080078">
        <w:rPr>
          <w:b/>
          <w:bCs/>
          <w:color w:val="000000" w:themeColor="text1"/>
          <w:sz w:val="20"/>
          <w:szCs w:val="20"/>
        </w:rPr>
        <w:t xml:space="preserve">Đăng ký mới </w:t>
      </w:r>
      <w:r w:rsidRPr="00080078">
        <w:rPr>
          <w:color w:val="000000" w:themeColor="text1"/>
        </w:rPr>
        <w:tab/>
      </w:r>
      <w:r w:rsidR="00F81F4D" w:rsidRPr="00080078">
        <w:rPr>
          <w:i/>
          <w:iCs/>
          <w:color w:val="000000" w:themeColor="text1"/>
          <w:sz w:val="20"/>
          <w:szCs w:val="20"/>
        </w:rPr>
        <w:t xml:space="preserve">                                         </w:t>
      </w:r>
      <w:r w:rsidR="00FF762F" w:rsidRPr="00080078">
        <w:rPr>
          <w:i/>
          <w:iCs/>
          <w:color w:val="000000" w:themeColor="text1"/>
          <w:sz w:val="20"/>
          <w:szCs w:val="20"/>
        </w:rPr>
        <w:t xml:space="preserve">   </w:t>
      </w:r>
      <w:r w:rsidR="003445A3" w:rsidRPr="00080078">
        <w:rPr>
          <w:rFonts w:ascii="Wingdings 2" w:eastAsia="Wingdings 2" w:hAnsi="Wingdings 2" w:cs="Wingdings 2"/>
          <w:color w:val="000000" w:themeColor="text1"/>
          <w:sz w:val="20"/>
          <w:szCs w:val="20"/>
        </w:rPr>
        <w:t></w:t>
      </w:r>
      <w:r w:rsidR="003445A3" w:rsidRPr="00080078">
        <w:rPr>
          <w:b/>
          <w:bCs/>
          <w:color w:val="000000" w:themeColor="text1"/>
          <w:sz w:val="20"/>
          <w:szCs w:val="20"/>
        </w:rPr>
        <w:t xml:space="preserve"> Cập nhật thông tin </w:t>
      </w:r>
      <w:r w:rsidRPr="00080078">
        <w:rPr>
          <w:color w:val="000000" w:themeColor="text1"/>
        </w:rPr>
        <w:tab/>
      </w:r>
      <w:r w:rsidR="00F81F4D" w:rsidRPr="00080078">
        <w:rPr>
          <w:i/>
          <w:iCs/>
          <w:color w:val="000000" w:themeColor="text1"/>
          <w:sz w:val="20"/>
          <w:szCs w:val="20"/>
        </w:rPr>
        <w:t xml:space="preserve">                                                   </w:t>
      </w:r>
      <w:r w:rsidR="003445A3" w:rsidRPr="00080078">
        <w:rPr>
          <w:rFonts w:ascii="Wingdings 2" w:eastAsia="Wingdings 2" w:hAnsi="Wingdings 2" w:cs="Wingdings 2"/>
          <w:color w:val="000000" w:themeColor="text1"/>
          <w:sz w:val="20"/>
          <w:szCs w:val="20"/>
        </w:rPr>
        <w:t></w:t>
      </w:r>
      <w:r w:rsidR="003445A3" w:rsidRPr="00080078">
        <w:rPr>
          <w:b/>
          <w:bCs/>
          <w:color w:val="000000" w:themeColor="text1"/>
          <w:sz w:val="20"/>
          <w:szCs w:val="20"/>
        </w:rPr>
        <w:t xml:space="preserve"> Hủy dịch vụ </w:t>
      </w:r>
      <w:r w:rsidRPr="00080078">
        <w:rPr>
          <w:color w:val="000000" w:themeColor="text1"/>
        </w:rPr>
        <w:tab/>
      </w:r>
    </w:p>
    <w:p w14:paraId="46770A44" w14:textId="77777777" w:rsidR="0081573F" w:rsidRPr="00080078" w:rsidRDefault="00EF573A" w:rsidP="2BB3B184">
      <w:pPr>
        <w:tabs>
          <w:tab w:val="left" w:pos="142"/>
          <w:tab w:val="left" w:pos="3828"/>
          <w:tab w:val="right" w:leader="dot" w:pos="9900"/>
        </w:tabs>
        <w:spacing w:line="276" w:lineRule="auto"/>
        <w:rPr>
          <w:i/>
          <w:iCs/>
          <w:color w:val="000000" w:themeColor="text1"/>
          <w:sz w:val="20"/>
          <w:szCs w:val="20"/>
        </w:rPr>
      </w:pPr>
      <w:r w:rsidRPr="00080078">
        <w:rPr>
          <w:color w:val="000000" w:themeColor="text1"/>
          <w:sz w:val="20"/>
          <w:szCs w:val="20"/>
        </w:rPr>
        <w:tab/>
      </w:r>
      <w:r w:rsidR="00CB669F" w:rsidRPr="00080078">
        <w:rPr>
          <w:i/>
          <w:iCs/>
          <w:color w:val="000000" w:themeColor="text1"/>
          <w:sz w:val="20"/>
          <w:szCs w:val="20"/>
        </w:rPr>
        <w:t>(New registration)</w:t>
      </w:r>
      <w:r w:rsidR="00CB669F" w:rsidRPr="00080078">
        <w:rPr>
          <w:i/>
          <w:color w:val="000000" w:themeColor="text1"/>
          <w:sz w:val="20"/>
          <w:szCs w:val="20"/>
        </w:rPr>
        <w:tab/>
      </w:r>
      <w:r w:rsidR="00CB669F" w:rsidRPr="00080078">
        <w:rPr>
          <w:i/>
          <w:iCs/>
          <w:color w:val="000000" w:themeColor="text1"/>
          <w:sz w:val="20"/>
          <w:szCs w:val="20"/>
        </w:rPr>
        <w:t>(Update information</w:t>
      </w:r>
      <w:r w:rsidR="00CC3038" w:rsidRPr="00080078">
        <w:rPr>
          <w:i/>
          <w:iCs/>
          <w:color w:val="000000" w:themeColor="text1"/>
          <w:sz w:val="20"/>
          <w:szCs w:val="20"/>
        </w:rPr>
        <w:t xml:space="preserve">) </w:t>
      </w:r>
      <w:r w:rsidR="00380C56" w:rsidRPr="00080078">
        <w:rPr>
          <w:i/>
          <w:iCs/>
          <w:color w:val="000000" w:themeColor="text1"/>
          <w:sz w:val="20"/>
          <w:szCs w:val="20"/>
        </w:rPr>
        <w:t xml:space="preserve">  </w:t>
      </w:r>
      <w:r w:rsidR="00CB669F" w:rsidRPr="00080078">
        <w:rPr>
          <w:i/>
          <w:iCs/>
          <w:color w:val="000000" w:themeColor="text1"/>
          <w:sz w:val="20"/>
          <w:szCs w:val="20"/>
        </w:rPr>
        <w:t xml:space="preserve">                                               </w:t>
      </w:r>
      <w:r w:rsidR="00380C56" w:rsidRPr="00080078">
        <w:rPr>
          <w:i/>
          <w:iCs/>
          <w:color w:val="000000" w:themeColor="text1"/>
          <w:sz w:val="20"/>
          <w:szCs w:val="20"/>
        </w:rPr>
        <w:t xml:space="preserve">    </w:t>
      </w:r>
      <w:r w:rsidR="00CB669F" w:rsidRPr="00080078">
        <w:rPr>
          <w:i/>
          <w:iCs/>
          <w:color w:val="000000" w:themeColor="text1"/>
          <w:sz w:val="20"/>
          <w:szCs w:val="20"/>
        </w:rPr>
        <w:t xml:space="preserve"> (Cancel services)</w:t>
      </w:r>
    </w:p>
    <w:p w14:paraId="5FD1A293" w14:textId="77777777" w:rsidR="0081573F" w:rsidRPr="00080078" w:rsidRDefault="00FF762F" w:rsidP="2BB3B184">
      <w:pPr>
        <w:tabs>
          <w:tab w:val="left" w:pos="10490"/>
        </w:tabs>
        <w:spacing w:before="120" w:after="60" w:line="276" w:lineRule="auto"/>
        <w:rPr>
          <w:b/>
          <w:bCs/>
          <w:color w:val="000000" w:themeColor="text1"/>
          <w:sz w:val="20"/>
          <w:szCs w:val="20"/>
        </w:rPr>
      </w:pPr>
      <w:r w:rsidRPr="00080078">
        <w:rPr>
          <w:b/>
          <w:bCs/>
          <w:color w:val="000000" w:themeColor="text1"/>
          <w:sz w:val="20"/>
          <w:szCs w:val="20"/>
        </w:rPr>
        <w:t>3</w:t>
      </w:r>
      <w:r w:rsidR="00CB77FF" w:rsidRPr="00080078">
        <w:rPr>
          <w:b/>
          <w:bCs/>
          <w:color w:val="000000" w:themeColor="text1"/>
          <w:sz w:val="20"/>
          <w:szCs w:val="20"/>
        </w:rPr>
        <w:t>.</w:t>
      </w:r>
      <w:r w:rsidR="008015D9" w:rsidRPr="00080078">
        <w:rPr>
          <w:b/>
          <w:bCs/>
          <w:color w:val="000000" w:themeColor="text1"/>
          <w:sz w:val="20"/>
          <w:szCs w:val="20"/>
        </w:rPr>
        <w:t xml:space="preserve"> Tên</w:t>
      </w:r>
      <w:r w:rsidR="00CB77FF" w:rsidRPr="00080078">
        <w:rPr>
          <w:b/>
          <w:bCs/>
          <w:color w:val="000000" w:themeColor="text1"/>
          <w:sz w:val="20"/>
          <w:szCs w:val="20"/>
        </w:rPr>
        <w:t xml:space="preserve"> </w:t>
      </w:r>
      <w:r w:rsidR="008015D9" w:rsidRPr="00080078">
        <w:rPr>
          <w:b/>
          <w:bCs/>
          <w:color w:val="000000" w:themeColor="text1"/>
          <w:sz w:val="20"/>
          <w:szCs w:val="20"/>
        </w:rPr>
        <w:t>Tổ chức</w:t>
      </w:r>
      <w:r w:rsidR="00CB77FF" w:rsidRPr="00080078">
        <w:rPr>
          <w:b/>
          <w:bCs/>
          <w:color w:val="000000" w:themeColor="text1"/>
          <w:sz w:val="20"/>
          <w:szCs w:val="20"/>
        </w:rPr>
        <w:t xml:space="preserve"> </w:t>
      </w:r>
      <w:r w:rsidR="00CB77FF" w:rsidRPr="00080078">
        <w:rPr>
          <w:i/>
          <w:iCs/>
          <w:color w:val="000000" w:themeColor="text1"/>
          <w:sz w:val="20"/>
          <w:szCs w:val="20"/>
        </w:rPr>
        <w:t>(</w:t>
      </w:r>
      <w:r w:rsidR="00835859" w:rsidRPr="00080078">
        <w:rPr>
          <w:i/>
          <w:iCs/>
          <w:color w:val="000000" w:themeColor="text1"/>
          <w:sz w:val="20"/>
          <w:szCs w:val="20"/>
        </w:rPr>
        <w:t>Corporate name</w:t>
      </w:r>
      <w:r w:rsidR="007C0472" w:rsidRPr="00080078">
        <w:rPr>
          <w:i/>
          <w:iCs/>
          <w:color w:val="000000" w:themeColor="text1"/>
          <w:sz w:val="20"/>
          <w:szCs w:val="20"/>
        </w:rPr>
        <w:t>)………………………………………………………………………………………………………………….</w:t>
      </w:r>
      <w:r w:rsidRPr="00080078">
        <w:rPr>
          <w:color w:val="000000" w:themeColor="text1"/>
        </w:rPr>
        <w:tab/>
      </w:r>
    </w:p>
    <w:p w14:paraId="0856D35F" w14:textId="77777777" w:rsidR="003470A9" w:rsidRPr="00080078" w:rsidRDefault="003470A9" w:rsidP="2BB3B184">
      <w:pPr>
        <w:tabs>
          <w:tab w:val="left" w:leader="dot" w:pos="4050"/>
          <w:tab w:val="left" w:leader="dot" w:pos="6720"/>
          <w:tab w:val="right" w:leader="dot" w:pos="9900"/>
        </w:tabs>
        <w:spacing w:line="276" w:lineRule="auto"/>
        <w:rPr>
          <w:i/>
          <w:iCs/>
          <w:color w:val="000000" w:themeColor="text1"/>
          <w:sz w:val="20"/>
          <w:szCs w:val="20"/>
        </w:rPr>
      </w:pPr>
      <w:r w:rsidRPr="00080078">
        <w:rPr>
          <w:i/>
          <w:iCs/>
          <w:color w:val="000000" w:themeColor="text1"/>
          <w:sz w:val="20"/>
          <w:szCs w:val="20"/>
        </w:rPr>
        <w:t>(sau đây gọi tắt là “</w:t>
      </w:r>
      <w:r w:rsidRPr="00080078">
        <w:rPr>
          <w:b/>
          <w:bCs/>
          <w:i/>
          <w:iCs/>
          <w:color w:val="000000" w:themeColor="text1"/>
          <w:sz w:val="20"/>
          <w:szCs w:val="20"/>
        </w:rPr>
        <w:t>Chủ tài khoản</w:t>
      </w:r>
      <w:r w:rsidRPr="00080078">
        <w:rPr>
          <w:i/>
          <w:iCs/>
          <w:color w:val="000000" w:themeColor="text1"/>
          <w:sz w:val="20"/>
          <w:szCs w:val="20"/>
        </w:rPr>
        <w:t>”)</w:t>
      </w:r>
    </w:p>
    <w:p w14:paraId="05F7A18E" w14:textId="77777777" w:rsidR="00C231B8" w:rsidRPr="00080078" w:rsidRDefault="00C231B8" w:rsidP="2BB3B184">
      <w:pPr>
        <w:tabs>
          <w:tab w:val="right" w:leader="dot" w:pos="9900"/>
        </w:tabs>
        <w:spacing w:line="276" w:lineRule="auto"/>
        <w:rPr>
          <w:i/>
          <w:iCs/>
          <w:color w:val="000000" w:themeColor="text1"/>
          <w:sz w:val="20"/>
          <w:szCs w:val="20"/>
        </w:rPr>
      </w:pPr>
      <w:r w:rsidRPr="00080078">
        <w:rPr>
          <w:color w:val="000000" w:themeColor="text1"/>
          <w:sz w:val="20"/>
          <w:szCs w:val="20"/>
        </w:rPr>
        <w:t xml:space="preserve">Mã khách hàng </w:t>
      </w:r>
      <w:r w:rsidRPr="00080078">
        <w:rPr>
          <w:i/>
          <w:iCs/>
          <w:color w:val="000000" w:themeColor="text1"/>
          <w:sz w:val="20"/>
          <w:szCs w:val="20"/>
        </w:rPr>
        <w:t>(Customer ID)</w:t>
      </w:r>
      <w:r w:rsidR="00380C56" w:rsidRPr="00080078">
        <w:rPr>
          <w:i/>
          <w:iCs/>
          <w:color w:val="000000" w:themeColor="text1"/>
          <w:sz w:val="20"/>
          <w:szCs w:val="20"/>
        </w:rPr>
        <w:t>:</w:t>
      </w:r>
      <w:r w:rsidR="007C0472" w:rsidRPr="00080078">
        <w:rPr>
          <w:i/>
          <w:iCs/>
          <w:color w:val="000000" w:themeColor="text1"/>
          <w:sz w:val="20"/>
          <w:szCs w:val="20"/>
        </w:rPr>
        <w:t>………………………………………………………………………………………………………………………</w:t>
      </w:r>
    </w:p>
    <w:p w14:paraId="07FD875A" w14:textId="77777777" w:rsidR="00CB77FF" w:rsidRPr="00080078" w:rsidRDefault="00CB77FF" w:rsidP="007C0472">
      <w:pPr>
        <w:tabs>
          <w:tab w:val="right" w:leader="dot" w:pos="9900"/>
        </w:tabs>
        <w:spacing w:line="276" w:lineRule="auto"/>
        <w:rPr>
          <w:color w:val="000000" w:themeColor="text1"/>
          <w:sz w:val="20"/>
          <w:szCs w:val="20"/>
        </w:rPr>
      </w:pPr>
      <w:r w:rsidRPr="00080078">
        <w:rPr>
          <w:color w:val="000000" w:themeColor="text1"/>
          <w:sz w:val="20"/>
          <w:szCs w:val="20"/>
        </w:rPr>
        <w:t xml:space="preserve">Địa chỉ liên hệ </w:t>
      </w:r>
      <w:r w:rsidRPr="00080078">
        <w:rPr>
          <w:i/>
          <w:iCs/>
          <w:color w:val="000000" w:themeColor="text1"/>
          <w:sz w:val="20"/>
          <w:szCs w:val="20"/>
        </w:rPr>
        <w:t>(Mailing address):</w:t>
      </w:r>
      <w:r w:rsidR="000A0689" w:rsidRPr="00080078">
        <w:rPr>
          <w:i/>
          <w:iCs/>
          <w:color w:val="000000" w:themeColor="text1"/>
          <w:sz w:val="20"/>
          <w:szCs w:val="20"/>
        </w:rPr>
        <w:t xml:space="preserve"> </w:t>
      </w:r>
      <w:r w:rsidRPr="00080078">
        <w:rPr>
          <w:color w:val="000000" w:themeColor="text1"/>
        </w:rPr>
        <w:tab/>
      </w:r>
      <w:r w:rsidR="00FF762F" w:rsidRPr="00080078">
        <w:rPr>
          <w:color w:val="000000" w:themeColor="text1"/>
          <w:sz w:val="20"/>
          <w:szCs w:val="20"/>
        </w:rPr>
        <w:t>………………………………</w:t>
      </w:r>
      <w:r w:rsidR="007C0472" w:rsidRPr="00080078">
        <w:rPr>
          <w:color w:val="000000" w:themeColor="text1"/>
          <w:sz w:val="20"/>
          <w:szCs w:val="20"/>
        </w:rPr>
        <w:t>……………………………………………………………………...</w:t>
      </w:r>
    </w:p>
    <w:p w14:paraId="243E351B" w14:textId="77777777" w:rsidR="00AC615B" w:rsidRPr="00080078" w:rsidRDefault="00AC615B" w:rsidP="007C0472">
      <w:pPr>
        <w:tabs>
          <w:tab w:val="left" w:leader="dot" w:pos="4050"/>
          <w:tab w:val="right" w:leader="dot" w:pos="9900"/>
        </w:tabs>
        <w:spacing w:line="276" w:lineRule="auto"/>
        <w:rPr>
          <w:color w:val="000000" w:themeColor="text1"/>
          <w:sz w:val="20"/>
          <w:szCs w:val="20"/>
        </w:rPr>
      </w:pPr>
      <w:r w:rsidRPr="00080078">
        <w:rPr>
          <w:color w:val="000000" w:themeColor="text1"/>
          <w:sz w:val="20"/>
          <w:szCs w:val="20"/>
        </w:rPr>
        <w:t xml:space="preserve">Điện thoại </w:t>
      </w:r>
      <w:r w:rsidRPr="00080078">
        <w:rPr>
          <w:i/>
          <w:iCs/>
          <w:color w:val="000000" w:themeColor="text1"/>
          <w:sz w:val="20"/>
          <w:szCs w:val="20"/>
        </w:rPr>
        <w:t>(</w:t>
      </w:r>
      <w:r w:rsidR="00797E12" w:rsidRPr="00080078">
        <w:rPr>
          <w:i/>
          <w:iCs/>
          <w:color w:val="000000" w:themeColor="text1"/>
          <w:sz w:val="20"/>
          <w:szCs w:val="20"/>
        </w:rPr>
        <w:t>Mobile</w:t>
      </w:r>
      <w:r w:rsidR="00835859" w:rsidRPr="00080078">
        <w:rPr>
          <w:i/>
          <w:iCs/>
          <w:color w:val="000000" w:themeColor="text1"/>
          <w:sz w:val="20"/>
          <w:szCs w:val="20"/>
        </w:rPr>
        <w:t xml:space="preserve"> No.</w:t>
      </w:r>
      <w:r w:rsidRPr="00080078">
        <w:rPr>
          <w:i/>
          <w:iCs/>
          <w:color w:val="000000" w:themeColor="text1"/>
          <w:sz w:val="20"/>
          <w:szCs w:val="20"/>
        </w:rPr>
        <w:t>):</w:t>
      </w:r>
      <w:r w:rsidRPr="00080078">
        <w:rPr>
          <w:color w:val="000000" w:themeColor="text1"/>
        </w:rPr>
        <w:tab/>
      </w:r>
      <w:r w:rsidR="009C35C8" w:rsidRPr="00080078">
        <w:rPr>
          <w:color w:val="000000" w:themeColor="text1"/>
          <w:sz w:val="20"/>
          <w:szCs w:val="20"/>
        </w:rPr>
        <w:t xml:space="preserve"> </w:t>
      </w:r>
      <w:r w:rsidRPr="00080078">
        <w:rPr>
          <w:color w:val="000000" w:themeColor="text1"/>
          <w:sz w:val="20"/>
          <w:szCs w:val="20"/>
        </w:rPr>
        <w:t xml:space="preserve">Thư điện tử </w:t>
      </w:r>
      <w:r w:rsidRPr="00080078">
        <w:rPr>
          <w:i/>
          <w:iCs/>
          <w:color w:val="000000" w:themeColor="text1"/>
          <w:sz w:val="20"/>
          <w:szCs w:val="20"/>
        </w:rPr>
        <w:t>(Email):</w:t>
      </w:r>
      <w:r w:rsidR="009C35C8" w:rsidRPr="00080078">
        <w:rPr>
          <w:i/>
          <w:iCs/>
          <w:color w:val="000000" w:themeColor="text1"/>
          <w:sz w:val="20"/>
          <w:szCs w:val="20"/>
        </w:rPr>
        <w:t xml:space="preserve"> </w:t>
      </w:r>
      <w:r w:rsidR="007C0472" w:rsidRPr="00080078">
        <w:rPr>
          <w:color w:val="000000" w:themeColor="text1"/>
          <w:sz w:val="20"/>
          <w:szCs w:val="20"/>
        </w:rPr>
        <w:t>……………………………………………………………..</w:t>
      </w:r>
    </w:p>
    <w:p w14:paraId="01880323" w14:textId="77777777" w:rsidR="00CE63EA" w:rsidRPr="00080078" w:rsidRDefault="00CE63EA" w:rsidP="007C0472">
      <w:pPr>
        <w:tabs>
          <w:tab w:val="right" w:leader="dot" w:pos="9900"/>
        </w:tabs>
        <w:spacing w:line="276" w:lineRule="auto"/>
        <w:rPr>
          <w:color w:val="000000" w:themeColor="text1"/>
          <w:sz w:val="20"/>
          <w:szCs w:val="20"/>
        </w:rPr>
      </w:pPr>
      <w:r w:rsidRPr="00080078">
        <w:rPr>
          <w:color w:val="000000" w:themeColor="text1"/>
          <w:sz w:val="20"/>
          <w:szCs w:val="20"/>
        </w:rPr>
        <w:t>Mã số thuế (</w:t>
      </w:r>
      <w:r w:rsidRPr="00080078">
        <w:rPr>
          <w:i/>
          <w:iCs/>
          <w:color w:val="000000" w:themeColor="text1"/>
          <w:sz w:val="20"/>
          <w:szCs w:val="20"/>
        </w:rPr>
        <w:t xml:space="preserve">Tax </w:t>
      </w:r>
      <w:r w:rsidR="00835859" w:rsidRPr="00080078">
        <w:rPr>
          <w:i/>
          <w:iCs/>
          <w:color w:val="000000" w:themeColor="text1"/>
          <w:sz w:val="20"/>
          <w:szCs w:val="20"/>
        </w:rPr>
        <w:t>code</w:t>
      </w:r>
      <w:r w:rsidRPr="00080078">
        <w:rPr>
          <w:i/>
          <w:iCs/>
          <w:color w:val="000000" w:themeColor="text1"/>
          <w:sz w:val="20"/>
          <w:szCs w:val="20"/>
        </w:rPr>
        <w:t>):</w:t>
      </w:r>
      <w:r w:rsidR="0060208F" w:rsidRPr="00080078">
        <w:rPr>
          <w:i/>
          <w:iCs/>
          <w:color w:val="000000" w:themeColor="text1"/>
          <w:sz w:val="20"/>
          <w:szCs w:val="20"/>
        </w:rPr>
        <w:t xml:space="preserve"> </w:t>
      </w:r>
      <w:r w:rsidR="007C0472" w:rsidRPr="00080078">
        <w:rPr>
          <w:color w:val="000000" w:themeColor="text1"/>
          <w:sz w:val="20"/>
          <w:szCs w:val="20"/>
        </w:rPr>
        <w:t>…………………………………………………………………………………………………………………</w:t>
      </w:r>
    </w:p>
    <w:p w14:paraId="59ECFD47" w14:textId="731836CB" w:rsidR="009C35C8" w:rsidRPr="00080078" w:rsidRDefault="00487C34" w:rsidP="007C0472">
      <w:pPr>
        <w:tabs>
          <w:tab w:val="left" w:leader="dot" w:pos="4050"/>
          <w:tab w:val="right" w:leader="dot" w:pos="9900"/>
        </w:tabs>
        <w:spacing w:line="276" w:lineRule="auto"/>
        <w:rPr>
          <w:color w:val="000000" w:themeColor="text1"/>
          <w:sz w:val="20"/>
          <w:szCs w:val="20"/>
        </w:rPr>
      </w:pPr>
      <w:r w:rsidRPr="00080078">
        <w:rPr>
          <w:color w:val="000000" w:themeColor="text1"/>
          <w:sz w:val="20"/>
          <w:szCs w:val="20"/>
        </w:rPr>
        <w:t xml:space="preserve">Số giấy đăng ký </w:t>
      </w:r>
      <w:r w:rsidR="00C57319" w:rsidRPr="00080078">
        <w:rPr>
          <w:color w:val="000000" w:themeColor="text1"/>
          <w:sz w:val="20"/>
          <w:szCs w:val="20"/>
        </w:rPr>
        <w:t>kinh doanh</w:t>
      </w:r>
      <w:r w:rsidR="00010C7E" w:rsidRPr="00080078">
        <w:rPr>
          <w:color w:val="000000" w:themeColor="text1"/>
          <w:sz w:val="20"/>
          <w:szCs w:val="20"/>
          <w:lang w:val="en-US"/>
        </w:rPr>
        <w:t>/Giấy phép thành lập</w:t>
      </w:r>
      <w:r w:rsidR="0060208F" w:rsidRPr="00080078">
        <w:rPr>
          <w:color w:val="000000" w:themeColor="text1"/>
          <w:sz w:val="20"/>
          <w:szCs w:val="20"/>
        </w:rPr>
        <w:t xml:space="preserve"> </w:t>
      </w:r>
      <w:r w:rsidR="0060208F" w:rsidRPr="00080078">
        <w:rPr>
          <w:i/>
          <w:iCs/>
          <w:color w:val="000000" w:themeColor="text1"/>
          <w:sz w:val="20"/>
          <w:szCs w:val="20"/>
        </w:rPr>
        <w:t xml:space="preserve">(Bussiness registration </w:t>
      </w:r>
      <w:r w:rsidR="00835859" w:rsidRPr="00080078">
        <w:rPr>
          <w:i/>
          <w:iCs/>
          <w:color w:val="000000" w:themeColor="text1"/>
          <w:sz w:val="20"/>
          <w:szCs w:val="20"/>
        </w:rPr>
        <w:t>No.</w:t>
      </w:r>
      <w:r w:rsidR="0060208F" w:rsidRPr="00080078">
        <w:rPr>
          <w:i/>
          <w:iCs/>
          <w:color w:val="000000" w:themeColor="text1"/>
          <w:sz w:val="20"/>
          <w:szCs w:val="20"/>
        </w:rPr>
        <w:t>)</w:t>
      </w:r>
      <w:r w:rsidR="009C35C8" w:rsidRPr="00080078">
        <w:rPr>
          <w:color w:val="000000" w:themeColor="text1"/>
          <w:sz w:val="20"/>
          <w:szCs w:val="20"/>
        </w:rPr>
        <w:t>…………………………………………………</w:t>
      </w:r>
      <w:r w:rsidR="00FF762F" w:rsidRPr="00080078">
        <w:rPr>
          <w:color w:val="000000" w:themeColor="text1"/>
          <w:sz w:val="20"/>
          <w:szCs w:val="20"/>
        </w:rPr>
        <w:t>………</w:t>
      </w:r>
    </w:p>
    <w:p w14:paraId="73BD6309" w14:textId="77777777" w:rsidR="003470A9" w:rsidRPr="00080078" w:rsidRDefault="00487C34" w:rsidP="007C0472">
      <w:pPr>
        <w:tabs>
          <w:tab w:val="left" w:leader="dot" w:pos="4050"/>
          <w:tab w:val="left" w:leader="dot" w:pos="6720"/>
          <w:tab w:val="right" w:leader="dot" w:pos="9900"/>
        </w:tabs>
        <w:spacing w:line="276" w:lineRule="auto"/>
        <w:rPr>
          <w:color w:val="000000" w:themeColor="text1"/>
          <w:sz w:val="20"/>
          <w:szCs w:val="20"/>
        </w:rPr>
      </w:pPr>
      <w:r w:rsidRPr="00080078">
        <w:rPr>
          <w:color w:val="000000" w:themeColor="text1"/>
          <w:sz w:val="20"/>
          <w:szCs w:val="20"/>
        </w:rPr>
        <w:t>Ngày cấp</w:t>
      </w:r>
      <w:r w:rsidR="0060208F" w:rsidRPr="00080078">
        <w:rPr>
          <w:color w:val="000000" w:themeColor="text1"/>
          <w:sz w:val="20"/>
          <w:szCs w:val="20"/>
        </w:rPr>
        <w:t xml:space="preserve"> </w:t>
      </w:r>
      <w:r w:rsidR="0060208F" w:rsidRPr="00080078">
        <w:rPr>
          <w:i/>
          <w:iCs/>
          <w:color w:val="000000" w:themeColor="text1"/>
          <w:sz w:val="20"/>
          <w:szCs w:val="20"/>
        </w:rPr>
        <w:t>(Issued date)</w:t>
      </w:r>
      <w:r w:rsidR="0060208F" w:rsidRPr="00080078">
        <w:rPr>
          <w:color w:val="000000" w:themeColor="text1"/>
          <w:sz w:val="20"/>
          <w:szCs w:val="20"/>
        </w:rPr>
        <w:t xml:space="preserve">: ……………… Ngày hết hạn </w:t>
      </w:r>
      <w:r w:rsidR="0060208F" w:rsidRPr="00080078">
        <w:rPr>
          <w:i/>
          <w:iCs/>
          <w:color w:val="000000" w:themeColor="text1"/>
          <w:sz w:val="20"/>
          <w:szCs w:val="20"/>
        </w:rPr>
        <w:t>(Expiry date):</w:t>
      </w:r>
      <w:r w:rsidR="0060208F" w:rsidRPr="00080078">
        <w:rPr>
          <w:color w:val="000000" w:themeColor="text1"/>
          <w:sz w:val="20"/>
          <w:szCs w:val="20"/>
        </w:rPr>
        <w:t xml:space="preserve"> ……………… </w:t>
      </w:r>
      <w:r w:rsidR="00835859" w:rsidRPr="00080078">
        <w:rPr>
          <w:color w:val="000000" w:themeColor="text1"/>
          <w:sz w:val="20"/>
          <w:szCs w:val="20"/>
        </w:rPr>
        <w:t>Cấp bởi</w:t>
      </w:r>
      <w:r w:rsidR="0060208F" w:rsidRPr="00080078">
        <w:rPr>
          <w:color w:val="000000" w:themeColor="text1"/>
          <w:sz w:val="20"/>
          <w:szCs w:val="20"/>
        </w:rPr>
        <w:t xml:space="preserve"> </w:t>
      </w:r>
      <w:r w:rsidR="0060208F" w:rsidRPr="00080078">
        <w:rPr>
          <w:i/>
          <w:iCs/>
          <w:color w:val="000000" w:themeColor="text1"/>
          <w:sz w:val="20"/>
          <w:szCs w:val="20"/>
        </w:rPr>
        <w:t xml:space="preserve">(Issued </w:t>
      </w:r>
      <w:r w:rsidR="00835859" w:rsidRPr="00080078">
        <w:rPr>
          <w:i/>
          <w:iCs/>
          <w:color w:val="000000" w:themeColor="text1"/>
          <w:sz w:val="20"/>
          <w:szCs w:val="20"/>
        </w:rPr>
        <w:t>by</w:t>
      </w:r>
      <w:r w:rsidR="0060208F" w:rsidRPr="00080078">
        <w:rPr>
          <w:i/>
          <w:iCs/>
          <w:color w:val="000000" w:themeColor="text1"/>
          <w:sz w:val="20"/>
          <w:szCs w:val="20"/>
        </w:rPr>
        <w:t>)</w:t>
      </w:r>
      <w:r w:rsidRPr="00080078">
        <w:rPr>
          <w:i/>
          <w:iCs/>
          <w:color w:val="000000" w:themeColor="text1"/>
          <w:sz w:val="20"/>
          <w:szCs w:val="20"/>
        </w:rPr>
        <w:t>:</w:t>
      </w:r>
      <w:r w:rsidR="0060208F" w:rsidRPr="00080078">
        <w:rPr>
          <w:color w:val="000000" w:themeColor="text1"/>
          <w:sz w:val="20"/>
          <w:szCs w:val="20"/>
        </w:rPr>
        <w:t xml:space="preserve"> </w:t>
      </w:r>
      <w:r w:rsidR="007C0472" w:rsidRPr="00080078">
        <w:rPr>
          <w:color w:val="000000" w:themeColor="text1"/>
          <w:sz w:val="20"/>
          <w:szCs w:val="20"/>
        </w:rPr>
        <w:t>………………………….</w:t>
      </w:r>
    </w:p>
    <w:p w14:paraId="438D3832" w14:textId="77777777" w:rsidR="00D97583" w:rsidRPr="00080078" w:rsidRDefault="00FF762F" w:rsidP="2BB3B184">
      <w:pPr>
        <w:tabs>
          <w:tab w:val="left" w:leader="dot" w:pos="6840"/>
          <w:tab w:val="right" w:leader="dot" w:pos="9840"/>
        </w:tabs>
        <w:spacing w:before="120" w:after="60" w:line="276" w:lineRule="auto"/>
        <w:ind w:right="-67"/>
        <w:rPr>
          <w:b/>
          <w:bCs/>
          <w:color w:val="000000" w:themeColor="text1"/>
          <w:sz w:val="20"/>
          <w:szCs w:val="20"/>
        </w:rPr>
      </w:pPr>
      <w:r w:rsidRPr="00080078">
        <w:rPr>
          <w:b/>
          <w:bCs/>
          <w:color w:val="000000" w:themeColor="text1"/>
          <w:sz w:val="20"/>
          <w:szCs w:val="20"/>
        </w:rPr>
        <w:t>4</w:t>
      </w:r>
      <w:r w:rsidR="00AC615B" w:rsidRPr="00080078">
        <w:rPr>
          <w:b/>
          <w:bCs/>
          <w:color w:val="000000" w:themeColor="text1"/>
          <w:sz w:val="20"/>
          <w:szCs w:val="20"/>
        </w:rPr>
        <w:t xml:space="preserve">. </w:t>
      </w:r>
      <w:r w:rsidR="008015D9" w:rsidRPr="00080078">
        <w:rPr>
          <w:b/>
          <w:bCs/>
          <w:color w:val="000000" w:themeColor="text1"/>
          <w:sz w:val="20"/>
          <w:szCs w:val="20"/>
        </w:rPr>
        <w:t>Người đại diện hợp pháp</w:t>
      </w:r>
      <w:r w:rsidR="00B34300" w:rsidRPr="00080078">
        <w:rPr>
          <w:b/>
          <w:bCs/>
          <w:color w:val="000000" w:themeColor="text1"/>
          <w:sz w:val="20"/>
          <w:szCs w:val="20"/>
        </w:rPr>
        <w:t xml:space="preserve"> </w:t>
      </w:r>
      <w:r w:rsidR="00B34300" w:rsidRPr="00080078">
        <w:rPr>
          <w:rStyle w:val="FootnoteReference"/>
          <w:b/>
          <w:bCs/>
          <w:color w:val="000000" w:themeColor="text1"/>
          <w:sz w:val="20"/>
          <w:szCs w:val="20"/>
        </w:rPr>
        <w:footnoteReference w:id="1"/>
      </w:r>
      <w:r w:rsidR="00D97583" w:rsidRPr="00080078">
        <w:rPr>
          <w:i/>
          <w:iCs/>
          <w:color w:val="000000" w:themeColor="text1"/>
          <w:sz w:val="20"/>
          <w:szCs w:val="20"/>
        </w:rPr>
        <w:t>(</w:t>
      </w:r>
      <w:r w:rsidR="008015D9" w:rsidRPr="00080078">
        <w:rPr>
          <w:i/>
          <w:iCs/>
          <w:color w:val="000000" w:themeColor="text1"/>
          <w:sz w:val="20"/>
          <w:szCs w:val="20"/>
        </w:rPr>
        <w:t>Lawful Representative</w:t>
      </w:r>
      <w:r w:rsidR="00D97583" w:rsidRPr="00080078">
        <w:rPr>
          <w:i/>
          <w:iCs/>
          <w:color w:val="000000" w:themeColor="text1"/>
          <w:sz w:val="20"/>
          <w:szCs w:val="20"/>
        </w:rPr>
        <w:t>)</w:t>
      </w:r>
      <w:r w:rsidR="00AC615B" w:rsidRPr="00080078">
        <w:rPr>
          <w:i/>
          <w:iCs/>
          <w:color w:val="000000" w:themeColor="text1"/>
          <w:sz w:val="20"/>
          <w:szCs w:val="20"/>
        </w:rPr>
        <w:t>:</w:t>
      </w:r>
      <w:r w:rsidR="00B047D6" w:rsidRPr="00080078">
        <w:rPr>
          <w:color w:val="000000" w:themeColor="text1"/>
          <w:sz w:val="20"/>
          <w:szCs w:val="20"/>
        </w:rPr>
        <w:tab/>
      </w:r>
      <w:r w:rsidR="0028121D" w:rsidRPr="00080078">
        <w:rPr>
          <w:color w:val="000000" w:themeColor="text1"/>
          <w:sz w:val="20"/>
          <w:szCs w:val="20"/>
        </w:rPr>
        <w:t>Chức vụ</w:t>
      </w:r>
      <w:r w:rsidR="00AC615B" w:rsidRPr="00080078">
        <w:rPr>
          <w:b/>
          <w:bCs/>
          <w:color w:val="000000" w:themeColor="text1"/>
          <w:sz w:val="20"/>
          <w:szCs w:val="20"/>
        </w:rPr>
        <w:t xml:space="preserve"> </w:t>
      </w:r>
      <w:r w:rsidR="00AC615B" w:rsidRPr="00080078">
        <w:rPr>
          <w:i/>
          <w:iCs/>
          <w:color w:val="000000" w:themeColor="text1"/>
          <w:sz w:val="20"/>
          <w:szCs w:val="20"/>
        </w:rPr>
        <w:t>(</w:t>
      </w:r>
      <w:r w:rsidR="0028121D" w:rsidRPr="00080078">
        <w:rPr>
          <w:i/>
          <w:iCs/>
          <w:color w:val="000000" w:themeColor="text1"/>
          <w:sz w:val="20"/>
          <w:szCs w:val="20"/>
        </w:rPr>
        <w:t>Position</w:t>
      </w:r>
      <w:r w:rsidR="00AC615B" w:rsidRPr="00080078">
        <w:rPr>
          <w:i/>
          <w:iCs/>
          <w:color w:val="000000" w:themeColor="text1"/>
          <w:sz w:val="20"/>
          <w:szCs w:val="20"/>
        </w:rPr>
        <w:t>)</w:t>
      </w:r>
      <w:r w:rsidR="00AC615B" w:rsidRPr="00080078">
        <w:rPr>
          <w:color w:val="000000" w:themeColor="text1"/>
          <w:sz w:val="20"/>
          <w:szCs w:val="20"/>
        </w:rPr>
        <w:t>:</w:t>
      </w:r>
      <w:r w:rsidR="00965055" w:rsidRPr="00080078">
        <w:rPr>
          <w:color w:val="000000" w:themeColor="text1"/>
          <w:sz w:val="20"/>
          <w:szCs w:val="20"/>
        </w:rPr>
        <w:t xml:space="preserve"> </w:t>
      </w:r>
      <w:r w:rsidR="007C0472" w:rsidRPr="00080078">
        <w:rPr>
          <w:i/>
          <w:iCs/>
          <w:color w:val="000000" w:themeColor="text1"/>
          <w:sz w:val="20"/>
          <w:szCs w:val="20"/>
        </w:rPr>
        <w:t>……………………………..</w:t>
      </w:r>
    </w:p>
    <w:p w14:paraId="1BB1AD9C" w14:textId="77777777" w:rsidR="001F091A" w:rsidRPr="00080078" w:rsidRDefault="0024221C" w:rsidP="007C0472">
      <w:pPr>
        <w:tabs>
          <w:tab w:val="left" w:leader="dot" w:pos="4050"/>
          <w:tab w:val="left" w:leader="dot" w:pos="7080"/>
          <w:tab w:val="right" w:leader="dot" w:pos="9900"/>
        </w:tabs>
        <w:spacing w:line="276" w:lineRule="auto"/>
        <w:rPr>
          <w:color w:val="000000" w:themeColor="text1"/>
          <w:sz w:val="20"/>
          <w:szCs w:val="20"/>
        </w:rPr>
      </w:pPr>
      <w:r w:rsidRPr="00080078">
        <w:rPr>
          <w:color w:val="000000" w:themeColor="text1"/>
          <w:sz w:val="20"/>
          <w:szCs w:val="20"/>
        </w:rPr>
        <w:t>Thẻ CC/</w:t>
      </w:r>
      <w:r w:rsidR="00553915" w:rsidRPr="00080078">
        <w:rPr>
          <w:color w:val="000000" w:themeColor="text1"/>
          <w:sz w:val="20"/>
          <w:szCs w:val="20"/>
        </w:rPr>
        <w:t>CCCD/</w:t>
      </w:r>
      <w:r w:rsidR="00B209E4" w:rsidRPr="00080078">
        <w:rPr>
          <w:color w:val="000000" w:themeColor="text1"/>
          <w:sz w:val="20"/>
          <w:szCs w:val="20"/>
        </w:rPr>
        <w:t>Hộ chiếu</w:t>
      </w:r>
      <w:r w:rsidR="009C35C8" w:rsidRPr="00080078">
        <w:rPr>
          <w:color w:val="000000" w:themeColor="text1"/>
          <w:sz w:val="20"/>
          <w:szCs w:val="20"/>
        </w:rPr>
        <w:t xml:space="preserve"> </w:t>
      </w:r>
      <w:r w:rsidR="00AD51A9" w:rsidRPr="00080078">
        <w:rPr>
          <w:i/>
          <w:iCs/>
          <w:color w:val="000000" w:themeColor="text1"/>
          <w:sz w:val="20"/>
          <w:szCs w:val="20"/>
        </w:rPr>
        <w:t>(</w:t>
      </w:r>
      <w:r w:rsidR="00835859" w:rsidRPr="00080078">
        <w:rPr>
          <w:i/>
          <w:iCs/>
          <w:color w:val="000000" w:themeColor="text1"/>
          <w:sz w:val="20"/>
          <w:szCs w:val="20"/>
        </w:rPr>
        <w:t>ID/National Identity Card</w:t>
      </w:r>
      <w:r w:rsidR="009C35C8" w:rsidRPr="00080078">
        <w:rPr>
          <w:i/>
          <w:iCs/>
          <w:color w:val="000000" w:themeColor="text1"/>
          <w:sz w:val="20"/>
          <w:szCs w:val="20"/>
        </w:rPr>
        <w:t xml:space="preserve"> or Passport</w:t>
      </w:r>
      <w:r w:rsidR="00835859" w:rsidRPr="00080078">
        <w:rPr>
          <w:i/>
          <w:iCs/>
          <w:color w:val="000000" w:themeColor="text1"/>
          <w:sz w:val="20"/>
          <w:szCs w:val="20"/>
        </w:rPr>
        <w:t xml:space="preserve"> No.</w:t>
      </w:r>
      <w:r w:rsidR="009C35C8" w:rsidRPr="00080078">
        <w:rPr>
          <w:i/>
          <w:iCs/>
          <w:color w:val="000000" w:themeColor="text1"/>
          <w:sz w:val="20"/>
          <w:szCs w:val="20"/>
        </w:rPr>
        <w:t>)</w:t>
      </w:r>
      <w:r w:rsidR="00F96A23" w:rsidRPr="00080078">
        <w:rPr>
          <w:color w:val="000000" w:themeColor="text1"/>
          <w:sz w:val="20"/>
          <w:szCs w:val="20"/>
        </w:rPr>
        <w:t>:</w:t>
      </w:r>
      <w:r w:rsidR="009C35C8" w:rsidRPr="00080078">
        <w:rPr>
          <w:color w:val="000000" w:themeColor="text1"/>
          <w:sz w:val="20"/>
          <w:szCs w:val="20"/>
        </w:rPr>
        <w:t xml:space="preserve"> </w:t>
      </w:r>
      <w:r w:rsidR="00B236BE" w:rsidRPr="00080078">
        <w:rPr>
          <w:color w:val="000000" w:themeColor="text1"/>
          <w:sz w:val="20"/>
          <w:szCs w:val="20"/>
        </w:rPr>
        <w:t>…</w:t>
      </w:r>
      <w:r w:rsidR="00AD51A9" w:rsidRPr="00080078">
        <w:rPr>
          <w:color w:val="000000" w:themeColor="text1"/>
          <w:sz w:val="20"/>
          <w:szCs w:val="20"/>
        </w:rPr>
        <w:t>…………</w:t>
      </w:r>
      <w:r w:rsidR="003B7888" w:rsidRPr="00080078">
        <w:rPr>
          <w:color w:val="000000" w:themeColor="text1"/>
          <w:sz w:val="20"/>
          <w:szCs w:val="20"/>
        </w:rPr>
        <w:t>…</w:t>
      </w:r>
      <w:r w:rsidR="00835859" w:rsidRPr="00080078">
        <w:rPr>
          <w:color w:val="000000" w:themeColor="text1"/>
          <w:sz w:val="20"/>
          <w:szCs w:val="20"/>
        </w:rPr>
        <w:t>……...</w:t>
      </w:r>
      <w:r w:rsidR="009C35C8" w:rsidRPr="00080078">
        <w:rPr>
          <w:color w:val="000000" w:themeColor="text1"/>
          <w:sz w:val="20"/>
          <w:szCs w:val="20"/>
        </w:rPr>
        <w:t xml:space="preserve"> </w:t>
      </w:r>
    </w:p>
    <w:p w14:paraId="0A5DEC2D" w14:textId="77777777" w:rsidR="003D65F5" w:rsidRPr="00080078" w:rsidRDefault="0024221C" w:rsidP="0024221C">
      <w:pPr>
        <w:tabs>
          <w:tab w:val="left" w:leader="dot" w:pos="4050"/>
          <w:tab w:val="left" w:leader="dot" w:pos="6720"/>
          <w:tab w:val="right" w:leader="dot" w:pos="9900"/>
        </w:tabs>
        <w:spacing w:line="276" w:lineRule="auto"/>
        <w:rPr>
          <w:color w:val="000000" w:themeColor="text1"/>
          <w:sz w:val="20"/>
          <w:szCs w:val="20"/>
        </w:rPr>
      </w:pPr>
      <w:r w:rsidRPr="00080078">
        <w:rPr>
          <w:color w:val="000000" w:themeColor="text1"/>
          <w:sz w:val="20"/>
          <w:szCs w:val="20"/>
        </w:rPr>
        <w:t xml:space="preserve">Ngày cấp </w:t>
      </w:r>
      <w:r w:rsidRPr="00080078">
        <w:rPr>
          <w:i/>
          <w:iCs/>
          <w:color w:val="000000" w:themeColor="text1"/>
          <w:sz w:val="20"/>
          <w:szCs w:val="20"/>
        </w:rPr>
        <w:t>(Issued date)</w:t>
      </w:r>
      <w:r w:rsidRPr="00080078">
        <w:rPr>
          <w:color w:val="000000" w:themeColor="text1"/>
          <w:sz w:val="20"/>
          <w:szCs w:val="20"/>
        </w:rPr>
        <w:t xml:space="preserve">: ……………… Ngày hết hạn </w:t>
      </w:r>
      <w:r w:rsidRPr="00080078">
        <w:rPr>
          <w:i/>
          <w:iCs/>
          <w:color w:val="000000" w:themeColor="text1"/>
          <w:sz w:val="20"/>
          <w:szCs w:val="20"/>
        </w:rPr>
        <w:t>(Expiry date):</w:t>
      </w:r>
      <w:r w:rsidRPr="00080078">
        <w:rPr>
          <w:color w:val="000000" w:themeColor="text1"/>
          <w:sz w:val="20"/>
          <w:szCs w:val="20"/>
        </w:rPr>
        <w:t xml:space="preserve"> ……………… Cấp bởi </w:t>
      </w:r>
      <w:r w:rsidRPr="00080078">
        <w:rPr>
          <w:i/>
          <w:iCs/>
          <w:color w:val="000000" w:themeColor="text1"/>
          <w:sz w:val="20"/>
          <w:szCs w:val="20"/>
        </w:rPr>
        <w:t>(Issued by):</w:t>
      </w:r>
      <w:r w:rsidRPr="00080078">
        <w:rPr>
          <w:color w:val="000000" w:themeColor="text1"/>
          <w:sz w:val="20"/>
          <w:szCs w:val="20"/>
        </w:rPr>
        <w:t xml:space="preserve"> ………………………….</w:t>
      </w:r>
    </w:p>
    <w:p w14:paraId="503A3E28" w14:textId="77777777" w:rsidR="004562EA" w:rsidRPr="00080078" w:rsidRDefault="004562EA" w:rsidP="007C0472">
      <w:pPr>
        <w:tabs>
          <w:tab w:val="left" w:leader="dot" w:pos="4050"/>
          <w:tab w:val="right" w:leader="dot" w:pos="9900"/>
        </w:tabs>
        <w:spacing w:after="120" w:line="276" w:lineRule="auto"/>
        <w:rPr>
          <w:color w:val="000000" w:themeColor="text1"/>
          <w:sz w:val="20"/>
          <w:szCs w:val="20"/>
        </w:rPr>
      </w:pPr>
      <w:r w:rsidRPr="00080078">
        <w:rPr>
          <w:color w:val="000000" w:themeColor="text1"/>
          <w:sz w:val="20"/>
          <w:szCs w:val="20"/>
        </w:rPr>
        <w:t xml:space="preserve">Điện thoại </w:t>
      </w:r>
      <w:r w:rsidRPr="00080078">
        <w:rPr>
          <w:i/>
          <w:iCs/>
          <w:color w:val="000000" w:themeColor="text1"/>
          <w:sz w:val="20"/>
          <w:szCs w:val="20"/>
        </w:rPr>
        <w:t>(</w:t>
      </w:r>
      <w:r w:rsidR="00797E12" w:rsidRPr="00080078">
        <w:rPr>
          <w:i/>
          <w:iCs/>
          <w:color w:val="000000" w:themeColor="text1"/>
          <w:sz w:val="20"/>
          <w:szCs w:val="20"/>
        </w:rPr>
        <w:t>Mobile</w:t>
      </w:r>
      <w:r w:rsidR="001F091A" w:rsidRPr="00080078">
        <w:rPr>
          <w:i/>
          <w:iCs/>
          <w:color w:val="000000" w:themeColor="text1"/>
          <w:sz w:val="20"/>
          <w:szCs w:val="20"/>
        </w:rPr>
        <w:t xml:space="preserve"> No.</w:t>
      </w:r>
      <w:r w:rsidRPr="00080078">
        <w:rPr>
          <w:i/>
          <w:iCs/>
          <w:color w:val="000000" w:themeColor="text1"/>
          <w:sz w:val="20"/>
          <w:szCs w:val="20"/>
        </w:rPr>
        <w:t>)</w:t>
      </w:r>
      <w:r w:rsidRPr="00080078">
        <w:rPr>
          <w:color w:val="000000" w:themeColor="text1"/>
          <w:sz w:val="20"/>
          <w:szCs w:val="20"/>
        </w:rPr>
        <w:t>:</w:t>
      </w:r>
      <w:r w:rsidR="009C35C8" w:rsidRPr="00080078">
        <w:rPr>
          <w:color w:val="000000" w:themeColor="text1"/>
          <w:sz w:val="20"/>
          <w:szCs w:val="20"/>
        </w:rPr>
        <w:t xml:space="preserve"> </w:t>
      </w:r>
      <w:r w:rsidRPr="00080078">
        <w:rPr>
          <w:color w:val="000000" w:themeColor="text1"/>
        </w:rPr>
        <w:tab/>
      </w:r>
      <w:r w:rsidR="00061789" w:rsidRPr="00080078">
        <w:rPr>
          <w:color w:val="000000" w:themeColor="text1"/>
          <w:sz w:val="20"/>
          <w:szCs w:val="20"/>
        </w:rPr>
        <w:t xml:space="preserve"> </w:t>
      </w:r>
      <w:r w:rsidRPr="00080078">
        <w:rPr>
          <w:color w:val="000000" w:themeColor="text1"/>
          <w:sz w:val="20"/>
          <w:szCs w:val="20"/>
        </w:rPr>
        <w:t xml:space="preserve">Thư điện tử </w:t>
      </w:r>
      <w:r w:rsidRPr="00080078">
        <w:rPr>
          <w:i/>
          <w:iCs/>
          <w:color w:val="000000" w:themeColor="text1"/>
          <w:sz w:val="20"/>
          <w:szCs w:val="20"/>
        </w:rPr>
        <w:t>(Email):</w:t>
      </w:r>
      <w:r w:rsidRPr="00080078">
        <w:rPr>
          <w:color w:val="000000" w:themeColor="text1"/>
        </w:rPr>
        <w:tab/>
      </w:r>
      <w:r w:rsidR="007C0472" w:rsidRPr="00080078">
        <w:rPr>
          <w:color w:val="000000" w:themeColor="text1"/>
          <w:sz w:val="20"/>
          <w:szCs w:val="20"/>
        </w:rPr>
        <w:t>……………………………………………………………...</w:t>
      </w:r>
    </w:p>
    <w:p w14:paraId="656F6D21" w14:textId="77777777" w:rsidR="00553915" w:rsidRPr="00080078" w:rsidRDefault="00553915" w:rsidP="007C0472">
      <w:pPr>
        <w:tabs>
          <w:tab w:val="left" w:leader="dot" w:pos="4050"/>
          <w:tab w:val="right" w:leader="dot" w:pos="9900"/>
        </w:tabs>
        <w:spacing w:after="120" w:line="276" w:lineRule="auto"/>
        <w:rPr>
          <w:color w:val="000000" w:themeColor="text1"/>
          <w:sz w:val="20"/>
          <w:szCs w:val="20"/>
        </w:rPr>
      </w:pPr>
      <w:r w:rsidRPr="00080078">
        <w:rPr>
          <w:color w:val="000000" w:themeColor="text1"/>
          <w:sz w:val="20"/>
          <w:szCs w:val="20"/>
        </w:rPr>
        <w:t xml:space="preserve">Theo văn bản ủy quyền số (nếu có): </w:t>
      </w:r>
      <w:r w:rsidR="00B16A2E" w:rsidRPr="00080078">
        <w:rPr>
          <w:color w:val="000000" w:themeColor="text1"/>
          <w:sz w:val="20"/>
          <w:szCs w:val="20"/>
        </w:rPr>
        <w:t>……………………………………………………………………………………………</w:t>
      </w:r>
      <w:r w:rsidR="007C0472" w:rsidRPr="00080078">
        <w:rPr>
          <w:color w:val="000000" w:themeColor="text1"/>
          <w:sz w:val="20"/>
          <w:szCs w:val="20"/>
        </w:rPr>
        <w:t>………</w:t>
      </w:r>
    </w:p>
    <w:p w14:paraId="7EBA7AB4" w14:textId="77777777" w:rsidR="00CC3038" w:rsidRPr="00080078" w:rsidRDefault="00FF762F" w:rsidP="2BB3B184">
      <w:pPr>
        <w:tabs>
          <w:tab w:val="left" w:leader="dot" w:pos="4050"/>
          <w:tab w:val="right" w:leader="dot" w:pos="9900"/>
        </w:tabs>
        <w:spacing w:after="120" w:line="276" w:lineRule="auto"/>
        <w:rPr>
          <w:b/>
          <w:bCs/>
          <w:i/>
          <w:iCs/>
          <w:color w:val="000000" w:themeColor="text1"/>
          <w:sz w:val="20"/>
          <w:szCs w:val="20"/>
        </w:rPr>
      </w:pPr>
      <w:r w:rsidRPr="00080078">
        <w:rPr>
          <w:b/>
          <w:bCs/>
          <w:color w:val="000000" w:themeColor="text1"/>
          <w:sz w:val="20"/>
          <w:szCs w:val="20"/>
        </w:rPr>
        <w:t xml:space="preserve">5. Kế toán trưởng (hoặc Phụ trách kế toán) </w:t>
      </w:r>
      <w:r w:rsidRPr="00080078">
        <w:rPr>
          <w:b/>
          <w:bCs/>
          <w:i/>
          <w:iCs/>
          <w:color w:val="000000" w:themeColor="text1"/>
          <w:sz w:val="20"/>
          <w:szCs w:val="20"/>
        </w:rPr>
        <w:t>(Chief Accountant (or Person in charge of Accounting)</w:t>
      </w:r>
      <w:r w:rsidR="00CC3038" w:rsidRPr="00080078">
        <w:rPr>
          <w:b/>
          <w:bCs/>
          <w:i/>
          <w:iCs/>
          <w:color w:val="000000" w:themeColor="text1"/>
          <w:sz w:val="20"/>
          <w:szCs w:val="20"/>
        </w:rPr>
        <w:t>)</w:t>
      </w:r>
    </w:p>
    <w:p w14:paraId="530244EC" w14:textId="77777777" w:rsidR="0024221C" w:rsidRPr="00080078" w:rsidRDefault="0024221C" w:rsidP="007C0472">
      <w:pPr>
        <w:tabs>
          <w:tab w:val="left" w:leader="dot" w:pos="4050"/>
          <w:tab w:val="left" w:leader="dot" w:pos="7080"/>
          <w:tab w:val="right" w:leader="dot" w:pos="9900"/>
        </w:tabs>
        <w:spacing w:line="276" w:lineRule="auto"/>
        <w:rPr>
          <w:color w:val="000000" w:themeColor="text1"/>
          <w:sz w:val="20"/>
          <w:szCs w:val="20"/>
        </w:rPr>
      </w:pPr>
      <w:r w:rsidRPr="00080078">
        <w:rPr>
          <w:color w:val="000000" w:themeColor="text1"/>
          <w:sz w:val="20"/>
          <w:szCs w:val="20"/>
        </w:rPr>
        <w:t>Thẻ CC/</w:t>
      </w:r>
      <w:r w:rsidR="00FF762F" w:rsidRPr="00080078">
        <w:rPr>
          <w:color w:val="000000" w:themeColor="text1"/>
          <w:sz w:val="20"/>
          <w:szCs w:val="20"/>
        </w:rPr>
        <w:t xml:space="preserve">CCCD/Hộ chiếu </w:t>
      </w:r>
      <w:r w:rsidR="00CC3038" w:rsidRPr="00080078">
        <w:rPr>
          <w:i/>
          <w:iCs/>
          <w:color w:val="000000" w:themeColor="text1"/>
          <w:sz w:val="20"/>
          <w:szCs w:val="20"/>
        </w:rPr>
        <w:t>(ID/National Identity Card or Passport No.)</w:t>
      </w:r>
      <w:r w:rsidR="00CC3038" w:rsidRPr="00080078">
        <w:rPr>
          <w:color w:val="000000" w:themeColor="text1"/>
          <w:sz w:val="20"/>
          <w:szCs w:val="20"/>
        </w:rPr>
        <w:t>:</w:t>
      </w:r>
      <w:r w:rsidR="00FF762F" w:rsidRPr="00080078">
        <w:rPr>
          <w:color w:val="000000" w:themeColor="text1"/>
          <w:sz w:val="20"/>
          <w:szCs w:val="20"/>
        </w:rPr>
        <w:t>………………</w:t>
      </w:r>
      <w:r w:rsidR="00380C56" w:rsidRPr="00080078">
        <w:rPr>
          <w:color w:val="000000" w:themeColor="text1"/>
          <w:sz w:val="20"/>
          <w:szCs w:val="20"/>
        </w:rPr>
        <w:t>……….</w:t>
      </w:r>
      <w:r w:rsidR="00FF762F" w:rsidRPr="00080078">
        <w:rPr>
          <w:color w:val="000000" w:themeColor="text1"/>
          <w:sz w:val="20"/>
          <w:szCs w:val="20"/>
        </w:rPr>
        <w:t xml:space="preserve"> </w:t>
      </w:r>
    </w:p>
    <w:p w14:paraId="191B038E" w14:textId="77777777" w:rsidR="00FF762F" w:rsidRPr="00080078" w:rsidRDefault="0024221C" w:rsidP="2BB3B184">
      <w:pPr>
        <w:tabs>
          <w:tab w:val="left" w:leader="dot" w:pos="4050"/>
          <w:tab w:val="left" w:leader="dot" w:pos="7080"/>
          <w:tab w:val="right" w:leader="dot" w:pos="9900"/>
        </w:tabs>
        <w:spacing w:line="276" w:lineRule="auto"/>
        <w:rPr>
          <w:i/>
          <w:iCs/>
          <w:color w:val="000000" w:themeColor="text1"/>
          <w:sz w:val="20"/>
          <w:szCs w:val="20"/>
        </w:rPr>
      </w:pPr>
      <w:r w:rsidRPr="00080078">
        <w:rPr>
          <w:color w:val="000000" w:themeColor="text1"/>
          <w:sz w:val="20"/>
          <w:szCs w:val="20"/>
        </w:rPr>
        <w:t xml:space="preserve">Ngày cấp </w:t>
      </w:r>
      <w:r w:rsidRPr="00080078">
        <w:rPr>
          <w:i/>
          <w:iCs/>
          <w:color w:val="000000" w:themeColor="text1"/>
          <w:sz w:val="20"/>
          <w:szCs w:val="20"/>
        </w:rPr>
        <w:t>(Issued date)</w:t>
      </w:r>
      <w:r w:rsidRPr="00080078">
        <w:rPr>
          <w:color w:val="000000" w:themeColor="text1"/>
          <w:sz w:val="20"/>
          <w:szCs w:val="20"/>
        </w:rPr>
        <w:t xml:space="preserve">: ……………… Ngày hết hạn </w:t>
      </w:r>
      <w:r w:rsidRPr="00080078">
        <w:rPr>
          <w:i/>
          <w:iCs/>
          <w:color w:val="000000" w:themeColor="text1"/>
          <w:sz w:val="20"/>
          <w:szCs w:val="20"/>
        </w:rPr>
        <w:t>(Expiry date):</w:t>
      </w:r>
      <w:r w:rsidRPr="00080078">
        <w:rPr>
          <w:color w:val="000000" w:themeColor="text1"/>
          <w:sz w:val="20"/>
          <w:szCs w:val="20"/>
        </w:rPr>
        <w:t xml:space="preserve"> ……………… Cấp bởi </w:t>
      </w:r>
      <w:r w:rsidRPr="00080078">
        <w:rPr>
          <w:i/>
          <w:iCs/>
          <w:color w:val="000000" w:themeColor="text1"/>
          <w:sz w:val="20"/>
          <w:szCs w:val="20"/>
        </w:rPr>
        <w:t>(Issued by):</w:t>
      </w:r>
      <w:r w:rsidRPr="00080078">
        <w:rPr>
          <w:color w:val="000000" w:themeColor="text1"/>
          <w:sz w:val="20"/>
          <w:szCs w:val="20"/>
        </w:rPr>
        <w:t xml:space="preserve"> ………………………….</w:t>
      </w:r>
    </w:p>
    <w:p w14:paraId="3C640EB1" w14:textId="77777777" w:rsidR="00FF762F" w:rsidRPr="00080078" w:rsidRDefault="00FF762F" w:rsidP="007C0472">
      <w:pPr>
        <w:tabs>
          <w:tab w:val="left" w:leader="dot" w:pos="4050"/>
          <w:tab w:val="right" w:leader="dot" w:pos="9900"/>
        </w:tabs>
        <w:spacing w:after="120" w:line="276" w:lineRule="auto"/>
        <w:rPr>
          <w:color w:val="000000" w:themeColor="text1"/>
          <w:sz w:val="20"/>
          <w:szCs w:val="20"/>
        </w:rPr>
      </w:pPr>
      <w:r w:rsidRPr="00080078">
        <w:rPr>
          <w:color w:val="000000" w:themeColor="text1"/>
          <w:sz w:val="20"/>
          <w:szCs w:val="20"/>
        </w:rPr>
        <w:t xml:space="preserve">Điện thoại </w:t>
      </w:r>
      <w:r w:rsidRPr="00080078">
        <w:rPr>
          <w:i/>
          <w:iCs/>
          <w:color w:val="000000" w:themeColor="text1"/>
          <w:sz w:val="20"/>
          <w:szCs w:val="20"/>
        </w:rPr>
        <w:t>(Mobile)</w:t>
      </w:r>
      <w:r w:rsidRPr="00080078">
        <w:rPr>
          <w:color w:val="000000" w:themeColor="text1"/>
          <w:sz w:val="20"/>
          <w:szCs w:val="20"/>
        </w:rPr>
        <w:t xml:space="preserve">: </w:t>
      </w:r>
      <w:r w:rsidRPr="00080078">
        <w:rPr>
          <w:color w:val="000000" w:themeColor="text1"/>
        </w:rPr>
        <w:tab/>
      </w:r>
      <w:r w:rsidRPr="00080078">
        <w:rPr>
          <w:color w:val="000000" w:themeColor="text1"/>
          <w:sz w:val="20"/>
          <w:szCs w:val="20"/>
        </w:rPr>
        <w:t xml:space="preserve"> Thư điện tử </w:t>
      </w:r>
      <w:r w:rsidRPr="00080078">
        <w:rPr>
          <w:i/>
          <w:iCs/>
          <w:color w:val="000000" w:themeColor="text1"/>
          <w:sz w:val="20"/>
          <w:szCs w:val="20"/>
        </w:rPr>
        <w:t>(Email):</w:t>
      </w:r>
      <w:r w:rsidR="007C0472" w:rsidRPr="00080078">
        <w:rPr>
          <w:color w:val="000000" w:themeColor="text1"/>
          <w:sz w:val="20"/>
          <w:szCs w:val="20"/>
        </w:rPr>
        <w:t>……………………………………………………………...</w:t>
      </w:r>
    </w:p>
    <w:p w14:paraId="6594674D" w14:textId="77777777" w:rsidR="00FF762F" w:rsidRPr="00080078" w:rsidRDefault="00FF762F" w:rsidP="2BB3B184">
      <w:pPr>
        <w:tabs>
          <w:tab w:val="left" w:leader="dot" w:pos="4050"/>
          <w:tab w:val="right" w:leader="dot" w:pos="9900"/>
        </w:tabs>
        <w:spacing w:after="120" w:line="276" w:lineRule="auto"/>
        <w:rPr>
          <w:b/>
          <w:bCs/>
          <w:color w:val="000000" w:themeColor="text1"/>
          <w:sz w:val="20"/>
          <w:szCs w:val="20"/>
        </w:rPr>
      </w:pPr>
      <w:r w:rsidRPr="00080078">
        <w:rPr>
          <w:color w:val="000000" w:themeColor="text1"/>
          <w:sz w:val="20"/>
          <w:szCs w:val="20"/>
        </w:rPr>
        <w:t>Theo văn bản ủy quyền số (nếu có):</w:t>
      </w:r>
      <w:r w:rsidR="001F091A" w:rsidRPr="00080078">
        <w:rPr>
          <w:color w:val="000000" w:themeColor="text1"/>
          <w:sz w:val="20"/>
          <w:szCs w:val="20"/>
        </w:rPr>
        <w:t xml:space="preserve"> </w:t>
      </w:r>
      <w:r w:rsidR="00CC3038" w:rsidRPr="00080078">
        <w:rPr>
          <w:color w:val="000000" w:themeColor="text1"/>
          <w:sz w:val="20"/>
          <w:szCs w:val="20"/>
        </w:rPr>
        <w:t>(</w:t>
      </w:r>
      <w:r w:rsidR="001F091A" w:rsidRPr="00080078">
        <w:rPr>
          <w:i/>
          <w:iCs/>
          <w:color w:val="000000" w:themeColor="text1"/>
          <w:sz w:val="20"/>
          <w:szCs w:val="20"/>
        </w:rPr>
        <w:t>According to authorization document no. (if any</w:t>
      </w:r>
      <w:r w:rsidR="00CC3038" w:rsidRPr="00080078">
        <w:rPr>
          <w:i/>
          <w:iCs/>
          <w:color w:val="000000" w:themeColor="text1"/>
          <w:sz w:val="20"/>
          <w:szCs w:val="20"/>
        </w:rPr>
        <w:t>)</w:t>
      </w:r>
      <w:r w:rsidR="001F091A" w:rsidRPr="00080078">
        <w:rPr>
          <w:i/>
          <w:iCs/>
          <w:color w:val="000000" w:themeColor="text1"/>
          <w:sz w:val="20"/>
          <w:szCs w:val="20"/>
        </w:rPr>
        <w:t>):</w:t>
      </w:r>
      <w:r w:rsidRPr="00080078">
        <w:rPr>
          <w:color w:val="000000" w:themeColor="text1"/>
          <w:sz w:val="20"/>
          <w:szCs w:val="20"/>
        </w:rPr>
        <w:t xml:space="preserve"> ……………</w:t>
      </w:r>
      <w:r w:rsidR="001F091A" w:rsidRPr="00080078">
        <w:rPr>
          <w:color w:val="000000" w:themeColor="text1"/>
          <w:sz w:val="20"/>
          <w:szCs w:val="20"/>
        </w:rPr>
        <w:t>………………</w:t>
      </w:r>
      <w:r w:rsidR="007C0472" w:rsidRPr="00080078">
        <w:rPr>
          <w:color w:val="000000" w:themeColor="text1"/>
          <w:sz w:val="20"/>
          <w:szCs w:val="20"/>
        </w:rPr>
        <w:t>………………</w:t>
      </w:r>
    </w:p>
    <w:p w14:paraId="094BEE5C" w14:textId="77777777" w:rsidR="00EA6964" w:rsidRPr="00080078" w:rsidRDefault="00FF762F" w:rsidP="2BB3B184">
      <w:pPr>
        <w:spacing w:before="120" w:after="60" w:line="276" w:lineRule="auto"/>
        <w:rPr>
          <w:b/>
          <w:bCs/>
          <w:color w:val="000000" w:themeColor="text1"/>
          <w:sz w:val="20"/>
          <w:szCs w:val="20"/>
        </w:rPr>
      </w:pPr>
      <w:r w:rsidRPr="00080078">
        <w:rPr>
          <w:b/>
          <w:bCs/>
          <w:color w:val="000000" w:themeColor="text1"/>
          <w:sz w:val="20"/>
          <w:szCs w:val="20"/>
        </w:rPr>
        <w:t>6</w:t>
      </w:r>
      <w:r w:rsidR="00B061A3" w:rsidRPr="00080078">
        <w:rPr>
          <w:b/>
          <w:bCs/>
          <w:color w:val="000000" w:themeColor="text1"/>
          <w:sz w:val="20"/>
          <w:szCs w:val="20"/>
        </w:rPr>
        <w:t xml:space="preserve">. </w:t>
      </w:r>
      <w:r w:rsidR="00D57E1D" w:rsidRPr="00080078">
        <w:rPr>
          <w:b/>
          <w:bCs/>
          <w:color w:val="000000" w:themeColor="text1"/>
          <w:sz w:val="20"/>
          <w:szCs w:val="20"/>
        </w:rPr>
        <w:t>D</w:t>
      </w:r>
      <w:r w:rsidR="00E5234C" w:rsidRPr="00080078">
        <w:rPr>
          <w:b/>
          <w:bCs/>
          <w:color w:val="000000" w:themeColor="text1"/>
          <w:sz w:val="20"/>
          <w:szCs w:val="20"/>
        </w:rPr>
        <w:t xml:space="preserve">anh sách tài khoản </w:t>
      </w:r>
      <w:r w:rsidR="00D57E1D" w:rsidRPr="00080078">
        <w:rPr>
          <w:b/>
          <w:bCs/>
          <w:color w:val="000000" w:themeColor="text1"/>
          <w:sz w:val="20"/>
          <w:szCs w:val="20"/>
        </w:rPr>
        <w:t>đăng ký</w:t>
      </w:r>
    </w:p>
    <w:p w14:paraId="4103FCCA" w14:textId="77777777" w:rsidR="001F091A" w:rsidRPr="00080078" w:rsidRDefault="001F091A" w:rsidP="2BB3B184">
      <w:pPr>
        <w:spacing w:line="276" w:lineRule="auto"/>
        <w:rPr>
          <w:i/>
          <w:iCs/>
          <w:color w:val="000000" w:themeColor="text1"/>
          <w:sz w:val="20"/>
          <w:szCs w:val="20"/>
        </w:rPr>
      </w:pPr>
      <w:r w:rsidRPr="00080078">
        <w:rPr>
          <w:i/>
          <w:iCs/>
          <w:color w:val="000000" w:themeColor="text1"/>
          <w:sz w:val="20"/>
          <w:szCs w:val="20"/>
        </w:rPr>
        <w:t xml:space="preserve">(List of accounts registered via </w:t>
      </w:r>
      <w:r w:rsidR="006C6E7E" w:rsidRPr="00080078">
        <w:rPr>
          <w:i/>
          <w:iCs/>
          <w:color w:val="000000" w:themeColor="text1"/>
          <w:sz w:val="20"/>
          <w:szCs w:val="20"/>
        </w:rPr>
        <w:t>ABBANK Business</w:t>
      </w:r>
      <w:r w:rsidRPr="00080078">
        <w:rPr>
          <w:i/>
          <w:iCs/>
          <w:color w:val="000000" w:themeColor="text1"/>
          <w:sz w:val="20"/>
          <w:szCs w:val="20"/>
        </w:rPr>
        <w:t>)</w:t>
      </w:r>
      <w:r w:rsidR="00447D36" w:rsidRPr="00080078">
        <w:rPr>
          <w:i/>
          <w:iCs/>
          <w:color w:val="000000" w:themeColor="text1"/>
          <w:sz w:val="20"/>
          <w:szCs w:val="20"/>
        </w:rPr>
        <w:t>.</w:t>
      </w:r>
    </w:p>
    <w:p w14:paraId="5105A228" w14:textId="77777777" w:rsidR="00226E7C" w:rsidRPr="00080078" w:rsidRDefault="00226E7C" w:rsidP="007C0472">
      <w:pPr>
        <w:spacing w:line="276" w:lineRule="auto"/>
        <w:rPr>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Tất cả tài khoản thanh toán</w:t>
      </w:r>
      <w:r w:rsidR="00C875FC" w:rsidRPr="00080078">
        <w:rPr>
          <w:color w:val="000000" w:themeColor="text1"/>
          <w:sz w:val="20"/>
          <w:szCs w:val="20"/>
        </w:rPr>
        <w:t xml:space="preserve"> tính đến thời điểm đăng ký</w:t>
      </w:r>
      <w:r w:rsidR="00CB669F" w:rsidRPr="00080078">
        <w:rPr>
          <w:color w:val="000000" w:themeColor="text1"/>
          <w:sz w:val="20"/>
          <w:szCs w:val="20"/>
        </w:rPr>
        <w:t xml:space="preserve"> </w:t>
      </w:r>
      <w:r w:rsidR="00CB669F" w:rsidRPr="00080078">
        <w:rPr>
          <w:i/>
          <w:iCs/>
          <w:color w:val="000000" w:themeColor="text1"/>
          <w:sz w:val="20"/>
          <w:szCs w:val="20"/>
        </w:rPr>
        <w:t>(All current accounts)</w:t>
      </w:r>
      <w:r w:rsidR="00447D36" w:rsidRPr="00080078">
        <w:rPr>
          <w:i/>
          <w:iCs/>
          <w:color w:val="000000" w:themeColor="text1"/>
          <w:sz w:val="20"/>
          <w:szCs w:val="20"/>
        </w:rPr>
        <w:t>.</w:t>
      </w:r>
      <w:r w:rsidR="00C875FC" w:rsidRPr="00080078">
        <w:rPr>
          <w:i/>
          <w:iCs/>
          <w:color w:val="000000" w:themeColor="text1"/>
          <w:sz w:val="20"/>
          <w:szCs w:val="20"/>
        </w:rPr>
        <w:t xml:space="preserve"> </w:t>
      </w:r>
      <w:r w:rsidR="00C875FC" w:rsidRPr="00080078">
        <w:rPr>
          <w:rStyle w:val="FootnoteReference"/>
          <w:b/>
          <w:bCs/>
          <w:i/>
          <w:iCs/>
          <w:color w:val="000000" w:themeColor="text1"/>
          <w:sz w:val="20"/>
          <w:szCs w:val="20"/>
        </w:rPr>
        <w:footnoteReference w:id="2"/>
      </w:r>
    </w:p>
    <w:p w14:paraId="602AAB07" w14:textId="77777777" w:rsidR="00226E7C" w:rsidRPr="00080078" w:rsidRDefault="00226E7C" w:rsidP="2BB3B184">
      <w:pPr>
        <w:spacing w:line="276" w:lineRule="auto"/>
        <w:rPr>
          <w:i/>
          <w:iCs/>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Chỉ đăng ký các tài khoả</w:t>
      </w:r>
      <w:r w:rsidR="00CB669F" w:rsidRPr="00080078">
        <w:rPr>
          <w:color w:val="000000" w:themeColor="text1"/>
          <w:sz w:val="20"/>
          <w:szCs w:val="20"/>
        </w:rPr>
        <w:t xml:space="preserve">n thanh toán sau </w:t>
      </w:r>
      <w:r w:rsidR="00CB669F" w:rsidRPr="00080078">
        <w:rPr>
          <w:i/>
          <w:iCs/>
          <w:color w:val="000000" w:themeColor="text1"/>
          <w:sz w:val="20"/>
          <w:szCs w:val="20"/>
        </w:rPr>
        <w:t>(Only register the following current accounts)</w:t>
      </w:r>
      <w:r w:rsidR="00447D36" w:rsidRPr="00080078">
        <w:rPr>
          <w:i/>
          <w:iCs/>
          <w:color w:val="000000" w:themeColor="text1"/>
          <w:sz w:val="20"/>
          <w:szCs w:val="20"/>
        </w:rPr>
        <w:t>.</w:t>
      </w:r>
    </w:p>
    <w:p w14:paraId="5FF004DB" w14:textId="77777777" w:rsidR="006806F8" w:rsidRPr="00080078" w:rsidRDefault="006806F8" w:rsidP="2BB3B184">
      <w:pPr>
        <w:spacing w:line="276" w:lineRule="auto"/>
        <w:rPr>
          <w:i/>
          <w:iCs/>
          <w:color w:val="000000" w:themeColor="text1"/>
          <w:sz w:val="20"/>
          <w:szCs w:val="20"/>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2118"/>
        <w:gridCol w:w="600"/>
        <w:gridCol w:w="4086"/>
        <w:gridCol w:w="1701"/>
      </w:tblGrid>
      <w:tr w:rsidR="00080078" w:rsidRPr="00080078" w14:paraId="5B10A579" w14:textId="77777777" w:rsidTr="2BB3B184">
        <w:trPr>
          <w:trHeight w:val="276"/>
        </w:trPr>
        <w:tc>
          <w:tcPr>
            <w:tcW w:w="1276" w:type="dxa"/>
            <w:vMerge w:val="restart"/>
            <w:vAlign w:val="center"/>
          </w:tcPr>
          <w:p w14:paraId="15F7332E" w14:textId="77777777" w:rsidR="0095471F" w:rsidRPr="00080078" w:rsidRDefault="39D74141" w:rsidP="2BB3B184">
            <w:pPr>
              <w:spacing w:line="276" w:lineRule="auto"/>
              <w:jc w:val="center"/>
              <w:rPr>
                <w:b/>
                <w:bCs/>
                <w:i/>
                <w:iCs/>
                <w:color w:val="000000" w:themeColor="text1"/>
                <w:sz w:val="20"/>
                <w:szCs w:val="20"/>
              </w:rPr>
            </w:pPr>
            <w:r w:rsidRPr="00080078">
              <w:rPr>
                <w:b/>
                <w:bCs/>
                <w:i/>
                <w:iCs/>
                <w:color w:val="000000" w:themeColor="text1"/>
                <w:sz w:val="20"/>
                <w:szCs w:val="20"/>
              </w:rPr>
              <w:t>STT</w:t>
            </w:r>
          </w:p>
        </w:tc>
        <w:tc>
          <w:tcPr>
            <w:tcW w:w="2718" w:type="dxa"/>
            <w:gridSpan w:val="2"/>
            <w:vMerge w:val="restart"/>
            <w:tcBorders>
              <w:right w:val="single" w:sz="4" w:space="0" w:color="auto"/>
            </w:tcBorders>
            <w:vAlign w:val="center"/>
          </w:tcPr>
          <w:p w14:paraId="47733B96" w14:textId="77777777" w:rsidR="0095471F" w:rsidRPr="00080078" w:rsidRDefault="39D74141" w:rsidP="2BB3B184">
            <w:pPr>
              <w:spacing w:line="276" w:lineRule="auto"/>
              <w:jc w:val="center"/>
              <w:rPr>
                <w:b/>
                <w:bCs/>
                <w:color w:val="000000" w:themeColor="text1"/>
                <w:sz w:val="20"/>
                <w:szCs w:val="20"/>
              </w:rPr>
            </w:pPr>
            <w:r w:rsidRPr="00080078">
              <w:rPr>
                <w:b/>
                <w:bCs/>
                <w:color w:val="000000" w:themeColor="text1"/>
                <w:sz w:val="20"/>
                <w:szCs w:val="20"/>
              </w:rPr>
              <w:t>Số tài khoản</w:t>
            </w:r>
          </w:p>
          <w:p w14:paraId="2AC1B519" w14:textId="77777777" w:rsidR="0095471F" w:rsidRPr="00080078" w:rsidRDefault="39D74141" w:rsidP="2BB3B184">
            <w:pPr>
              <w:spacing w:line="276" w:lineRule="auto"/>
              <w:jc w:val="center"/>
              <w:rPr>
                <w:i/>
                <w:iCs/>
                <w:color w:val="000000" w:themeColor="text1"/>
                <w:sz w:val="20"/>
                <w:szCs w:val="20"/>
              </w:rPr>
            </w:pPr>
            <w:r w:rsidRPr="00080078">
              <w:rPr>
                <w:i/>
                <w:iCs/>
                <w:color w:val="000000" w:themeColor="text1"/>
                <w:sz w:val="20"/>
                <w:szCs w:val="20"/>
              </w:rPr>
              <w:t>(Account number)</w:t>
            </w:r>
          </w:p>
        </w:tc>
        <w:tc>
          <w:tcPr>
            <w:tcW w:w="4086" w:type="dxa"/>
            <w:vMerge w:val="restart"/>
            <w:tcBorders>
              <w:left w:val="single" w:sz="4" w:space="0" w:color="auto"/>
            </w:tcBorders>
            <w:vAlign w:val="center"/>
          </w:tcPr>
          <w:p w14:paraId="644D3E1F" w14:textId="77777777" w:rsidR="0095471F" w:rsidRPr="00080078" w:rsidRDefault="39D74141" w:rsidP="2BB3B184">
            <w:pPr>
              <w:spacing w:line="276" w:lineRule="auto"/>
              <w:jc w:val="center"/>
              <w:rPr>
                <w:b/>
                <w:bCs/>
                <w:color w:val="000000" w:themeColor="text1"/>
                <w:sz w:val="20"/>
                <w:szCs w:val="20"/>
              </w:rPr>
            </w:pPr>
            <w:r w:rsidRPr="00080078">
              <w:rPr>
                <w:b/>
                <w:bCs/>
                <w:color w:val="000000" w:themeColor="text1"/>
                <w:sz w:val="20"/>
                <w:szCs w:val="20"/>
              </w:rPr>
              <w:t>Tên tài khoản</w:t>
            </w:r>
          </w:p>
          <w:p w14:paraId="02551464" w14:textId="77777777" w:rsidR="0095471F" w:rsidRPr="00080078" w:rsidRDefault="39D74141" w:rsidP="2BB3B184">
            <w:pPr>
              <w:spacing w:line="276" w:lineRule="auto"/>
              <w:jc w:val="center"/>
              <w:rPr>
                <w:i/>
                <w:iCs/>
                <w:color w:val="000000" w:themeColor="text1"/>
                <w:sz w:val="20"/>
                <w:szCs w:val="20"/>
              </w:rPr>
            </w:pPr>
            <w:r w:rsidRPr="00080078">
              <w:rPr>
                <w:i/>
                <w:iCs/>
                <w:color w:val="000000" w:themeColor="text1"/>
                <w:sz w:val="20"/>
                <w:szCs w:val="20"/>
              </w:rPr>
              <w:t>(Account name)</w:t>
            </w:r>
          </w:p>
        </w:tc>
        <w:tc>
          <w:tcPr>
            <w:tcW w:w="1701" w:type="dxa"/>
            <w:vMerge w:val="restart"/>
            <w:vAlign w:val="center"/>
          </w:tcPr>
          <w:p w14:paraId="14FBEDBD" w14:textId="77777777" w:rsidR="0095471F" w:rsidRPr="00080078" w:rsidRDefault="39D74141" w:rsidP="2BB3B184">
            <w:pPr>
              <w:spacing w:line="276" w:lineRule="auto"/>
              <w:jc w:val="center"/>
              <w:rPr>
                <w:b/>
                <w:bCs/>
                <w:color w:val="000000" w:themeColor="text1"/>
                <w:sz w:val="20"/>
                <w:szCs w:val="20"/>
              </w:rPr>
            </w:pPr>
            <w:r w:rsidRPr="00080078">
              <w:rPr>
                <w:b/>
                <w:bCs/>
                <w:color w:val="000000" w:themeColor="text1"/>
                <w:sz w:val="20"/>
                <w:szCs w:val="20"/>
              </w:rPr>
              <w:t>Tiền tệ</w:t>
            </w:r>
          </w:p>
          <w:p w14:paraId="1FDC21FD" w14:textId="77777777" w:rsidR="0095471F" w:rsidRPr="00080078" w:rsidRDefault="39D74141" w:rsidP="2BB3B184">
            <w:pPr>
              <w:spacing w:line="276" w:lineRule="auto"/>
              <w:jc w:val="center"/>
              <w:rPr>
                <w:i/>
                <w:iCs/>
                <w:color w:val="000000" w:themeColor="text1"/>
                <w:sz w:val="20"/>
                <w:szCs w:val="20"/>
              </w:rPr>
            </w:pPr>
            <w:r w:rsidRPr="00080078">
              <w:rPr>
                <w:i/>
                <w:iCs/>
                <w:color w:val="000000" w:themeColor="text1"/>
                <w:sz w:val="20"/>
                <w:szCs w:val="20"/>
              </w:rPr>
              <w:t>(Currency)</w:t>
            </w:r>
          </w:p>
        </w:tc>
      </w:tr>
      <w:tr w:rsidR="00080078" w:rsidRPr="00080078" w14:paraId="4A8444CF" w14:textId="77777777" w:rsidTr="2BB3B184">
        <w:trPr>
          <w:trHeight w:val="276"/>
        </w:trPr>
        <w:tc>
          <w:tcPr>
            <w:tcW w:w="1276" w:type="dxa"/>
            <w:vMerge/>
            <w:vAlign w:val="center"/>
          </w:tcPr>
          <w:p w14:paraId="28A90680" w14:textId="77777777" w:rsidR="0095471F" w:rsidRPr="00080078" w:rsidRDefault="0095471F" w:rsidP="007C0472">
            <w:pPr>
              <w:spacing w:line="276" w:lineRule="auto"/>
              <w:jc w:val="center"/>
              <w:rPr>
                <w:b/>
                <w:color w:val="000000" w:themeColor="text1"/>
                <w:sz w:val="20"/>
                <w:szCs w:val="20"/>
              </w:rPr>
            </w:pPr>
          </w:p>
        </w:tc>
        <w:tc>
          <w:tcPr>
            <w:tcW w:w="2718" w:type="dxa"/>
            <w:gridSpan w:val="2"/>
            <w:vMerge/>
            <w:vAlign w:val="center"/>
          </w:tcPr>
          <w:p w14:paraId="776B136B" w14:textId="77777777" w:rsidR="0095471F" w:rsidRPr="00080078" w:rsidRDefault="0095471F" w:rsidP="007C0472">
            <w:pPr>
              <w:spacing w:line="276" w:lineRule="auto"/>
              <w:jc w:val="center"/>
              <w:rPr>
                <w:color w:val="000000" w:themeColor="text1"/>
                <w:sz w:val="20"/>
                <w:szCs w:val="20"/>
              </w:rPr>
            </w:pPr>
          </w:p>
        </w:tc>
        <w:tc>
          <w:tcPr>
            <w:tcW w:w="4086" w:type="dxa"/>
            <w:vMerge/>
            <w:vAlign w:val="center"/>
          </w:tcPr>
          <w:p w14:paraId="61D4F58B" w14:textId="77777777" w:rsidR="0095471F" w:rsidRPr="00080078" w:rsidRDefault="0095471F" w:rsidP="007C0472">
            <w:pPr>
              <w:spacing w:line="276" w:lineRule="auto"/>
              <w:jc w:val="center"/>
              <w:rPr>
                <w:color w:val="000000" w:themeColor="text1"/>
                <w:sz w:val="20"/>
                <w:szCs w:val="20"/>
              </w:rPr>
            </w:pPr>
          </w:p>
        </w:tc>
        <w:tc>
          <w:tcPr>
            <w:tcW w:w="1701" w:type="dxa"/>
            <w:vMerge/>
            <w:vAlign w:val="center"/>
          </w:tcPr>
          <w:p w14:paraId="41DCB122" w14:textId="77777777" w:rsidR="0095471F" w:rsidRPr="00080078" w:rsidRDefault="0095471F" w:rsidP="007C0472">
            <w:pPr>
              <w:spacing w:line="276" w:lineRule="auto"/>
              <w:jc w:val="center"/>
              <w:rPr>
                <w:color w:val="000000" w:themeColor="text1"/>
                <w:sz w:val="20"/>
                <w:szCs w:val="20"/>
              </w:rPr>
            </w:pPr>
          </w:p>
        </w:tc>
      </w:tr>
      <w:tr w:rsidR="00080078" w:rsidRPr="00080078" w14:paraId="55A40F5B" w14:textId="77777777" w:rsidTr="2BB3B184">
        <w:tc>
          <w:tcPr>
            <w:tcW w:w="1276" w:type="dxa"/>
            <w:vAlign w:val="center"/>
          </w:tcPr>
          <w:p w14:paraId="4F50A2C6" w14:textId="77777777" w:rsidR="0095471F" w:rsidRPr="00080078" w:rsidRDefault="0095471F" w:rsidP="2BB3B184">
            <w:pPr>
              <w:spacing w:line="276" w:lineRule="auto"/>
              <w:jc w:val="center"/>
              <w:rPr>
                <w:b/>
                <w:bCs/>
                <w:color w:val="000000" w:themeColor="text1"/>
                <w:sz w:val="20"/>
                <w:szCs w:val="20"/>
              </w:rPr>
            </w:pPr>
          </w:p>
        </w:tc>
        <w:tc>
          <w:tcPr>
            <w:tcW w:w="2118" w:type="dxa"/>
            <w:tcBorders>
              <w:right w:val="single" w:sz="4" w:space="0" w:color="auto"/>
            </w:tcBorders>
            <w:vAlign w:val="center"/>
          </w:tcPr>
          <w:p w14:paraId="63815D25" w14:textId="77777777" w:rsidR="0095471F" w:rsidRPr="00080078" w:rsidRDefault="0095471F" w:rsidP="007C0472">
            <w:pPr>
              <w:spacing w:line="276" w:lineRule="auto"/>
              <w:jc w:val="center"/>
              <w:rPr>
                <w:color w:val="000000" w:themeColor="text1"/>
                <w:sz w:val="20"/>
                <w:szCs w:val="20"/>
              </w:rPr>
            </w:pPr>
          </w:p>
        </w:tc>
        <w:tc>
          <w:tcPr>
            <w:tcW w:w="600" w:type="dxa"/>
            <w:tcBorders>
              <w:right w:val="single" w:sz="4" w:space="0" w:color="auto"/>
            </w:tcBorders>
            <w:vAlign w:val="center"/>
          </w:tcPr>
          <w:p w14:paraId="74DF3EC3" w14:textId="77777777" w:rsidR="0095471F" w:rsidRPr="00080078" w:rsidRDefault="39D74141" w:rsidP="007C0472">
            <w:pPr>
              <w:spacing w:line="276" w:lineRule="auto"/>
              <w:jc w:val="center"/>
              <w:rPr>
                <w:color w:val="000000" w:themeColor="text1"/>
                <w:sz w:val="20"/>
                <w:szCs w:val="20"/>
              </w:rPr>
            </w:pPr>
            <w:r w:rsidRPr="00080078">
              <w:rPr>
                <w:color w:val="000000" w:themeColor="text1"/>
                <w:sz w:val="20"/>
                <w:szCs w:val="20"/>
              </w:rPr>
              <w:t>AC1</w:t>
            </w:r>
          </w:p>
        </w:tc>
        <w:tc>
          <w:tcPr>
            <w:tcW w:w="4086" w:type="dxa"/>
            <w:tcBorders>
              <w:left w:val="single" w:sz="4" w:space="0" w:color="auto"/>
            </w:tcBorders>
            <w:vAlign w:val="center"/>
          </w:tcPr>
          <w:p w14:paraId="3377B561" w14:textId="77777777" w:rsidR="0095471F" w:rsidRPr="00080078" w:rsidRDefault="0095471F" w:rsidP="007C0472">
            <w:pPr>
              <w:spacing w:line="276" w:lineRule="auto"/>
              <w:jc w:val="center"/>
              <w:rPr>
                <w:color w:val="000000" w:themeColor="text1"/>
                <w:sz w:val="20"/>
                <w:szCs w:val="20"/>
              </w:rPr>
            </w:pPr>
          </w:p>
        </w:tc>
        <w:tc>
          <w:tcPr>
            <w:tcW w:w="1701" w:type="dxa"/>
            <w:vAlign w:val="center"/>
          </w:tcPr>
          <w:p w14:paraId="12760B81" w14:textId="77777777" w:rsidR="0095471F" w:rsidRPr="00080078" w:rsidRDefault="0095471F" w:rsidP="007C0472">
            <w:pPr>
              <w:spacing w:line="276" w:lineRule="auto"/>
              <w:jc w:val="center"/>
              <w:rPr>
                <w:color w:val="000000" w:themeColor="text1"/>
                <w:sz w:val="20"/>
                <w:szCs w:val="20"/>
              </w:rPr>
            </w:pPr>
          </w:p>
        </w:tc>
      </w:tr>
      <w:tr w:rsidR="00080078" w:rsidRPr="00080078" w14:paraId="52F42A29" w14:textId="77777777" w:rsidTr="2BB3B184">
        <w:tc>
          <w:tcPr>
            <w:tcW w:w="1276" w:type="dxa"/>
            <w:vAlign w:val="center"/>
          </w:tcPr>
          <w:p w14:paraId="11EDF871" w14:textId="77777777" w:rsidR="0095471F" w:rsidRPr="00080078" w:rsidRDefault="0095471F" w:rsidP="2BB3B184">
            <w:pPr>
              <w:spacing w:line="276" w:lineRule="auto"/>
              <w:jc w:val="center"/>
              <w:rPr>
                <w:b/>
                <w:bCs/>
                <w:color w:val="000000" w:themeColor="text1"/>
                <w:sz w:val="20"/>
                <w:szCs w:val="20"/>
              </w:rPr>
            </w:pPr>
          </w:p>
        </w:tc>
        <w:tc>
          <w:tcPr>
            <w:tcW w:w="2118" w:type="dxa"/>
            <w:tcBorders>
              <w:right w:val="single" w:sz="4" w:space="0" w:color="auto"/>
            </w:tcBorders>
            <w:vAlign w:val="center"/>
          </w:tcPr>
          <w:p w14:paraId="7160CD7B" w14:textId="77777777" w:rsidR="0095471F" w:rsidRPr="00080078" w:rsidRDefault="0095471F" w:rsidP="007C0472">
            <w:pPr>
              <w:spacing w:line="276" w:lineRule="auto"/>
              <w:jc w:val="center"/>
              <w:rPr>
                <w:color w:val="000000" w:themeColor="text1"/>
                <w:sz w:val="20"/>
                <w:szCs w:val="20"/>
              </w:rPr>
            </w:pPr>
          </w:p>
        </w:tc>
        <w:tc>
          <w:tcPr>
            <w:tcW w:w="600" w:type="dxa"/>
            <w:tcBorders>
              <w:right w:val="single" w:sz="4" w:space="0" w:color="auto"/>
            </w:tcBorders>
            <w:vAlign w:val="center"/>
          </w:tcPr>
          <w:p w14:paraId="29B7DDFF" w14:textId="77777777" w:rsidR="0095471F" w:rsidRPr="00080078" w:rsidRDefault="39D74141" w:rsidP="007C0472">
            <w:pPr>
              <w:spacing w:line="276" w:lineRule="auto"/>
              <w:jc w:val="center"/>
              <w:rPr>
                <w:color w:val="000000" w:themeColor="text1"/>
                <w:sz w:val="20"/>
                <w:szCs w:val="20"/>
              </w:rPr>
            </w:pPr>
            <w:r w:rsidRPr="00080078">
              <w:rPr>
                <w:color w:val="000000" w:themeColor="text1"/>
                <w:sz w:val="20"/>
                <w:szCs w:val="20"/>
              </w:rPr>
              <w:t>AC2</w:t>
            </w:r>
          </w:p>
        </w:tc>
        <w:tc>
          <w:tcPr>
            <w:tcW w:w="4086" w:type="dxa"/>
            <w:tcBorders>
              <w:left w:val="single" w:sz="4" w:space="0" w:color="auto"/>
            </w:tcBorders>
            <w:vAlign w:val="center"/>
          </w:tcPr>
          <w:p w14:paraId="0DCC5249" w14:textId="77777777" w:rsidR="0095471F" w:rsidRPr="00080078" w:rsidRDefault="0095471F" w:rsidP="007C0472">
            <w:pPr>
              <w:spacing w:line="276" w:lineRule="auto"/>
              <w:jc w:val="center"/>
              <w:rPr>
                <w:color w:val="000000" w:themeColor="text1"/>
                <w:sz w:val="20"/>
                <w:szCs w:val="20"/>
              </w:rPr>
            </w:pPr>
          </w:p>
        </w:tc>
        <w:tc>
          <w:tcPr>
            <w:tcW w:w="1701" w:type="dxa"/>
            <w:vAlign w:val="center"/>
          </w:tcPr>
          <w:p w14:paraId="727D7B68" w14:textId="77777777" w:rsidR="0095471F" w:rsidRPr="00080078" w:rsidRDefault="0095471F" w:rsidP="007C0472">
            <w:pPr>
              <w:spacing w:line="276" w:lineRule="auto"/>
              <w:jc w:val="center"/>
              <w:rPr>
                <w:color w:val="000000" w:themeColor="text1"/>
                <w:sz w:val="20"/>
                <w:szCs w:val="20"/>
              </w:rPr>
            </w:pPr>
          </w:p>
        </w:tc>
      </w:tr>
      <w:tr w:rsidR="00080078" w:rsidRPr="00080078" w14:paraId="7C4E7A5A" w14:textId="77777777" w:rsidTr="2BB3B184">
        <w:tc>
          <w:tcPr>
            <w:tcW w:w="1276" w:type="dxa"/>
            <w:vAlign w:val="center"/>
          </w:tcPr>
          <w:p w14:paraId="7C023797" w14:textId="77777777" w:rsidR="0095471F" w:rsidRPr="00080078" w:rsidRDefault="0095471F" w:rsidP="2BB3B184">
            <w:pPr>
              <w:spacing w:line="276" w:lineRule="auto"/>
              <w:jc w:val="center"/>
              <w:rPr>
                <w:b/>
                <w:bCs/>
                <w:color w:val="000000" w:themeColor="text1"/>
                <w:sz w:val="20"/>
                <w:szCs w:val="20"/>
              </w:rPr>
            </w:pPr>
          </w:p>
        </w:tc>
        <w:tc>
          <w:tcPr>
            <w:tcW w:w="2118" w:type="dxa"/>
            <w:tcBorders>
              <w:right w:val="single" w:sz="4" w:space="0" w:color="auto"/>
            </w:tcBorders>
            <w:vAlign w:val="center"/>
          </w:tcPr>
          <w:p w14:paraId="7C1B8DBE" w14:textId="77777777" w:rsidR="0095471F" w:rsidRPr="00080078" w:rsidRDefault="0095471F" w:rsidP="007C0472">
            <w:pPr>
              <w:spacing w:line="276" w:lineRule="auto"/>
              <w:jc w:val="center"/>
              <w:rPr>
                <w:color w:val="000000" w:themeColor="text1"/>
                <w:sz w:val="20"/>
                <w:szCs w:val="20"/>
              </w:rPr>
            </w:pPr>
          </w:p>
        </w:tc>
        <w:tc>
          <w:tcPr>
            <w:tcW w:w="600" w:type="dxa"/>
            <w:tcBorders>
              <w:right w:val="single" w:sz="4" w:space="0" w:color="auto"/>
            </w:tcBorders>
            <w:vAlign w:val="center"/>
          </w:tcPr>
          <w:p w14:paraId="4819B5D2" w14:textId="77777777" w:rsidR="0095471F" w:rsidRPr="00080078" w:rsidRDefault="39D74141" w:rsidP="007C0472">
            <w:pPr>
              <w:spacing w:line="276" w:lineRule="auto"/>
              <w:jc w:val="center"/>
              <w:rPr>
                <w:color w:val="000000" w:themeColor="text1"/>
                <w:sz w:val="20"/>
                <w:szCs w:val="20"/>
              </w:rPr>
            </w:pPr>
            <w:r w:rsidRPr="00080078">
              <w:rPr>
                <w:color w:val="000000" w:themeColor="text1"/>
                <w:sz w:val="20"/>
                <w:szCs w:val="20"/>
              </w:rPr>
              <w:t>AC3</w:t>
            </w:r>
          </w:p>
        </w:tc>
        <w:tc>
          <w:tcPr>
            <w:tcW w:w="4086" w:type="dxa"/>
            <w:tcBorders>
              <w:left w:val="single" w:sz="4" w:space="0" w:color="auto"/>
            </w:tcBorders>
            <w:vAlign w:val="center"/>
          </w:tcPr>
          <w:p w14:paraId="1D61269D" w14:textId="77777777" w:rsidR="0095471F" w:rsidRPr="00080078" w:rsidRDefault="0095471F" w:rsidP="007C0472">
            <w:pPr>
              <w:spacing w:line="276" w:lineRule="auto"/>
              <w:jc w:val="center"/>
              <w:rPr>
                <w:color w:val="000000" w:themeColor="text1"/>
                <w:sz w:val="20"/>
                <w:szCs w:val="20"/>
              </w:rPr>
            </w:pPr>
          </w:p>
        </w:tc>
        <w:tc>
          <w:tcPr>
            <w:tcW w:w="1701" w:type="dxa"/>
            <w:vAlign w:val="center"/>
          </w:tcPr>
          <w:p w14:paraId="33130909" w14:textId="77777777" w:rsidR="0095471F" w:rsidRPr="00080078" w:rsidRDefault="0095471F" w:rsidP="007C0472">
            <w:pPr>
              <w:spacing w:line="276" w:lineRule="auto"/>
              <w:jc w:val="center"/>
              <w:rPr>
                <w:color w:val="000000" w:themeColor="text1"/>
                <w:sz w:val="20"/>
                <w:szCs w:val="20"/>
              </w:rPr>
            </w:pPr>
          </w:p>
        </w:tc>
      </w:tr>
      <w:tr w:rsidR="00080078" w:rsidRPr="00080078" w14:paraId="109ADB66" w14:textId="77777777" w:rsidTr="2BB3B184">
        <w:tc>
          <w:tcPr>
            <w:tcW w:w="1276" w:type="dxa"/>
            <w:vAlign w:val="center"/>
          </w:tcPr>
          <w:p w14:paraId="69B8D7F6" w14:textId="77777777" w:rsidR="0095471F" w:rsidRPr="00080078" w:rsidRDefault="0095471F" w:rsidP="2BB3B184">
            <w:pPr>
              <w:spacing w:line="276" w:lineRule="auto"/>
              <w:jc w:val="center"/>
              <w:rPr>
                <w:b/>
                <w:bCs/>
                <w:color w:val="000000" w:themeColor="text1"/>
                <w:sz w:val="20"/>
                <w:szCs w:val="20"/>
              </w:rPr>
            </w:pPr>
          </w:p>
        </w:tc>
        <w:tc>
          <w:tcPr>
            <w:tcW w:w="2118" w:type="dxa"/>
            <w:tcBorders>
              <w:right w:val="single" w:sz="4" w:space="0" w:color="auto"/>
            </w:tcBorders>
            <w:vAlign w:val="center"/>
          </w:tcPr>
          <w:p w14:paraId="7341EF93" w14:textId="77777777" w:rsidR="0095471F" w:rsidRPr="00080078" w:rsidRDefault="0095471F" w:rsidP="007C0472">
            <w:pPr>
              <w:spacing w:line="276" w:lineRule="auto"/>
              <w:jc w:val="center"/>
              <w:rPr>
                <w:color w:val="000000" w:themeColor="text1"/>
                <w:sz w:val="20"/>
                <w:szCs w:val="20"/>
              </w:rPr>
            </w:pPr>
          </w:p>
        </w:tc>
        <w:tc>
          <w:tcPr>
            <w:tcW w:w="600" w:type="dxa"/>
            <w:tcBorders>
              <w:right w:val="single" w:sz="4" w:space="0" w:color="auto"/>
            </w:tcBorders>
            <w:vAlign w:val="center"/>
          </w:tcPr>
          <w:p w14:paraId="4390DA3B" w14:textId="77777777" w:rsidR="0095471F" w:rsidRPr="00080078" w:rsidRDefault="39D74141" w:rsidP="007C0472">
            <w:pPr>
              <w:spacing w:line="276" w:lineRule="auto"/>
              <w:jc w:val="center"/>
              <w:rPr>
                <w:color w:val="000000" w:themeColor="text1"/>
                <w:sz w:val="20"/>
                <w:szCs w:val="20"/>
              </w:rPr>
            </w:pPr>
            <w:r w:rsidRPr="00080078">
              <w:rPr>
                <w:color w:val="000000" w:themeColor="text1"/>
                <w:sz w:val="20"/>
                <w:szCs w:val="20"/>
              </w:rPr>
              <w:t>AC4</w:t>
            </w:r>
          </w:p>
        </w:tc>
        <w:tc>
          <w:tcPr>
            <w:tcW w:w="4086" w:type="dxa"/>
            <w:tcBorders>
              <w:left w:val="single" w:sz="4" w:space="0" w:color="auto"/>
            </w:tcBorders>
            <w:vAlign w:val="center"/>
          </w:tcPr>
          <w:p w14:paraId="2710DEC7" w14:textId="77777777" w:rsidR="0095471F" w:rsidRPr="00080078" w:rsidRDefault="0095471F" w:rsidP="007C0472">
            <w:pPr>
              <w:spacing w:line="276" w:lineRule="auto"/>
              <w:jc w:val="center"/>
              <w:rPr>
                <w:color w:val="000000" w:themeColor="text1"/>
                <w:sz w:val="20"/>
                <w:szCs w:val="20"/>
              </w:rPr>
            </w:pPr>
          </w:p>
        </w:tc>
        <w:tc>
          <w:tcPr>
            <w:tcW w:w="1701" w:type="dxa"/>
            <w:vAlign w:val="center"/>
          </w:tcPr>
          <w:p w14:paraId="4D3F4DDC" w14:textId="77777777" w:rsidR="0095471F" w:rsidRPr="00080078" w:rsidRDefault="0095471F" w:rsidP="007C0472">
            <w:pPr>
              <w:spacing w:line="276" w:lineRule="auto"/>
              <w:jc w:val="center"/>
              <w:rPr>
                <w:color w:val="000000" w:themeColor="text1"/>
                <w:sz w:val="20"/>
                <w:szCs w:val="20"/>
              </w:rPr>
            </w:pPr>
          </w:p>
        </w:tc>
      </w:tr>
    </w:tbl>
    <w:p w14:paraId="1FDF8FCE" w14:textId="77777777" w:rsidR="006A5C09" w:rsidRPr="00080078" w:rsidRDefault="00FF762F" w:rsidP="007C0472">
      <w:pPr>
        <w:spacing w:before="120" w:after="60" w:line="276" w:lineRule="auto"/>
        <w:rPr>
          <w:color w:val="000000" w:themeColor="text1"/>
          <w:sz w:val="20"/>
          <w:szCs w:val="20"/>
        </w:rPr>
      </w:pPr>
      <w:r w:rsidRPr="00080078">
        <w:rPr>
          <w:b/>
          <w:bCs/>
          <w:color w:val="000000" w:themeColor="text1"/>
          <w:sz w:val="20"/>
          <w:szCs w:val="20"/>
        </w:rPr>
        <w:t>7</w:t>
      </w:r>
      <w:r w:rsidR="006A5C09" w:rsidRPr="00080078">
        <w:rPr>
          <w:b/>
          <w:bCs/>
          <w:color w:val="000000" w:themeColor="text1"/>
          <w:sz w:val="20"/>
          <w:szCs w:val="20"/>
        </w:rPr>
        <w:t xml:space="preserve">. Hạn mức tối đa hàng ngày của Tổ chức </w:t>
      </w:r>
      <w:r w:rsidR="006A5C09" w:rsidRPr="00080078">
        <w:rPr>
          <w:i/>
          <w:iCs/>
          <w:color w:val="000000" w:themeColor="text1"/>
          <w:sz w:val="20"/>
          <w:szCs w:val="20"/>
        </w:rPr>
        <w:t>(</w:t>
      </w:r>
      <w:r w:rsidR="00C72753" w:rsidRPr="00080078">
        <w:rPr>
          <w:i/>
          <w:iCs/>
          <w:color w:val="000000" w:themeColor="text1"/>
          <w:sz w:val="20"/>
          <w:szCs w:val="20"/>
        </w:rPr>
        <w:t>Corporation</w:t>
      </w:r>
      <w:r w:rsidR="006A5C09" w:rsidRPr="00080078">
        <w:rPr>
          <w:i/>
          <w:iCs/>
          <w:color w:val="000000" w:themeColor="text1"/>
          <w:sz w:val="20"/>
          <w:szCs w:val="20"/>
        </w:rPr>
        <w:t xml:space="preserve"> maximium daily limit)</w:t>
      </w:r>
      <w:r w:rsidR="006A5C09" w:rsidRPr="00080078">
        <w:rPr>
          <w:color w:val="000000" w:themeColor="text1"/>
          <w:sz w:val="20"/>
          <w:szCs w:val="20"/>
        </w:rPr>
        <w:t xml:space="preserve"> VND</w:t>
      </w:r>
      <w:r w:rsidR="000B7D81" w:rsidRPr="00080078">
        <w:rPr>
          <w:color w:val="000000" w:themeColor="text1"/>
          <w:sz w:val="20"/>
          <w:szCs w:val="20"/>
        </w:rPr>
        <w:t>.................................</w:t>
      </w:r>
      <w:r w:rsidRPr="00080078">
        <w:rPr>
          <w:color w:val="000000" w:themeColor="text1"/>
          <w:sz w:val="20"/>
          <w:szCs w:val="20"/>
        </w:rPr>
        <w:t>........................</w:t>
      </w:r>
      <w:r w:rsidR="007C0472" w:rsidRPr="00080078">
        <w:rPr>
          <w:color w:val="000000" w:themeColor="text1"/>
          <w:sz w:val="20"/>
          <w:szCs w:val="20"/>
        </w:rPr>
        <w:t>..............</w:t>
      </w:r>
    </w:p>
    <w:p w14:paraId="5E9C8AB4" w14:textId="77777777" w:rsidR="000B7D81" w:rsidRPr="00080078" w:rsidRDefault="000B7D81" w:rsidP="007C0472">
      <w:pPr>
        <w:spacing w:before="120" w:after="60" w:line="276" w:lineRule="auto"/>
        <w:rPr>
          <w:color w:val="000000" w:themeColor="text1"/>
          <w:sz w:val="20"/>
          <w:szCs w:val="20"/>
        </w:rPr>
      </w:pPr>
      <w:r w:rsidRPr="00080078">
        <w:rPr>
          <w:color w:val="000000" w:themeColor="text1"/>
          <w:sz w:val="20"/>
          <w:szCs w:val="20"/>
        </w:rPr>
        <w:t>Nếu để trống</w:t>
      </w:r>
      <w:r w:rsidR="00542F89" w:rsidRPr="00080078">
        <w:rPr>
          <w:color w:val="000000" w:themeColor="text1"/>
          <w:sz w:val="20"/>
          <w:szCs w:val="20"/>
        </w:rPr>
        <w:t xml:space="preserve"> nội dung trên</w:t>
      </w:r>
      <w:r w:rsidR="004B6B35" w:rsidRPr="00080078">
        <w:rPr>
          <w:color w:val="000000" w:themeColor="text1"/>
          <w:sz w:val="20"/>
          <w:szCs w:val="20"/>
        </w:rPr>
        <w:t xml:space="preserve"> thì hạn mức tối đa hàng ngày của tổ chức sẽ được </w:t>
      </w:r>
      <w:r w:rsidR="00542F89" w:rsidRPr="00080078">
        <w:rPr>
          <w:color w:val="000000" w:themeColor="text1"/>
          <w:sz w:val="20"/>
          <w:szCs w:val="20"/>
        </w:rPr>
        <w:t xml:space="preserve">xác định bằng hạn </w:t>
      </w:r>
      <w:r w:rsidR="004B6B35" w:rsidRPr="00080078">
        <w:rPr>
          <w:color w:val="000000" w:themeColor="text1"/>
          <w:sz w:val="20"/>
          <w:szCs w:val="20"/>
        </w:rPr>
        <w:t xml:space="preserve">mức tối đa được phép theo quy định của </w:t>
      </w:r>
      <w:r w:rsidR="00542F89" w:rsidRPr="00080078">
        <w:rPr>
          <w:color w:val="000000" w:themeColor="text1"/>
          <w:sz w:val="20"/>
          <w:szCs w:val="20"/>
        </w:rPr>
        <w:t>ABBANK</w:t>
      </w:r>
      <w:r w:rsidR="004B6B35" w:rsidRPr="00080078">
        <w:rPr>
          <w:color w:val="000000" w:themeColor="text1"/>
          <w:sz w:val="20"/>
          <w:szCs w:val="20"/>
        </w:rPr>
        <w:t xml:space="preserve"> ban hành trong từng thời kỳ</w:t>
      </w:r>
      <w:r w:rsidR="00BA317D" w:rsidRPr="00080078">
        <w:rPr>
          <w:color w:val="000000" w:themeColor="text1"/>
          <w:sz w:val="20"/>
          <w:szCs w:val="20"/>
        </w:rPr>
        <w:t xml:space="preserve"> </w:t>
      </w:r>
      <w:r w:rsidR="00C72753" w:rsidRPr="00080078">
        <w:rPr>
          <w:i/>
          <w:iCs/>
          <w:color w:val="000000" w:themeColor="text1"/>
          <w:sz w:val="20"/>
          <w:szCs w:val="20"/>
        </w:rPr>
        <w:t>(Corporation maximum daily limit will be set default to the corresponding maximum allowable as stipulated by the Bank from time to time if blank</w:t>
      </w:r>
      <w:r w:rsidR="00447D36" w:rsidRPr="00080078">
        <w:rPr>
          <w:i/>
          <w:iCs/>
          <w:color w:val="000000" w:themeColor="text1"/>
          <w:sz w:val="20"/>
          <w:szCs w:val="20"/>
        </w:rPr>
        <w:t>).</w:t>
      </w:r>
    </w:p>
    <w:p w14:paraId="3682166C" w14:textId="77777777" w:rsidR="00727CE1" w:rsidRPr="00080078" w:rsidRDefault="00FF762F" w:rsidP="007C0472">
      <w:pPr>
        <w:spacing w:before="120" w:after="60" w:line="276" w:lineRule="auto"/>
        <w:rPr>
          <w:color w:val="000000" w:themeColor="text1"/>
          <w:sz w:val="20"/>
          <w:szCs w:val="20"/>
        </w:rPr>
      </w:pPr>
      <w:r w:rsidRPr="00080078">
        <w:rPr>
          <w:b/>
          <w:bCs/>
          <w:color w:val="000000" w:themeColor="text1"/>
          <w:sz w:val="20"/>
          <w:szCs w:val="20"/>
        </w:rPr>
        <w:t>8</w:t>
      </w:r>
      <w:r w:rsidR="00727CE1" w:rsidRPr="00080078">
        <w:rPr>
          <w:b/>
          <w:bCs/>
          <w:color w:val="000000" w:themeColor="text1"/>
          <w:sz w:val="20"/>
          <w:szCs w:val="20"/>
        </w:rPr>
        <w:t xml:space="preserve">. Hạn mức tối đa mỗi giao dịch của Tổ chức </w:t>
      </w:r>
      <w:r w:rsidR="00727CE1" w:rsidRPr="00080078">
        <w:rPr>
          <w:b/>
          <w:bCs/>
          <w:i/>
          <w:iCs/>
          <w:color w:val="000000" w:themeColor="text1"/>
          <w:sz w:val="20"/>
          <w:szCs w:val="20"/>
        </w:rPr>
        <w:t>(</w:t>
      </w:r>
      <w:r w:rsidR="00C72753" w:rsidRPr="00080078">
        <w:rPr>
          <w:i/>
          <w:iCs/>
          <w:color w:val="000000" w:themeColor="text1"/>
          <w:sz w:val="20"/>
          <w:szCs w:val="20"/>
        </w:rPr>
        <w:t>Corporation</w:t>
      </w:r>
      <w:r w:rsidR="00727CE1" w:rsidRPr="00080078">
        <w:rPr>
          <w:i/>
          <w:iCs/>
          <w:color w:val="000000" w:themeColor="text1"/>
          <w:sz w:val="20"/>
          <w:szCs w:val="20"/>
        </w:rPr>
        <w:t xml:space="preserve"> maximium transaction limit)</w:t>
      </w:r>
      <w:r w:rsidR="00727CE1" w:rsidRPr="00080078">
        <w:rPr>
          <w:color w:val="000000" w:themeColor="text1"/>
          <w:sz w:val="20"/>
          <w:szCs w:val="20"/>
        </w:rPr>
        <w:t xml:space="preserve"> VND.............</w:t>
      </w:r>
      <w:r w:rsidRPr="00080078">
        <w:rPr>
          <w:color w:val="000000" w:themeColor="text1"/>
          <w:sz w:val="20"/>
          <w:szCs w:val="20"/>
        </w:rPr>
        <w:t>...........................</w:t>
      </w:r>
      <w:r w:rsidR="007C0472" w:rsidRPr="00080078">
        <w:rPr>
          <w:color w:val="000000" w:themeColor="text1"/>
          <w:sz w:val="20"/>
          <w:szCs w:val="20"/>
        </w:rPr>
        <w:t>...............</w:t>
      </w:r>
    </w:p>
    <w:p w14:paraId="37A310D1" w14:textId="77777777" w:rsidR="00727CE1" w:rsidRPr="00080078" w:rsidRDefault="00727CE1" w:rsidP="007C0472">
      <w:pPr>
        <w:spacing w:before="120" w:after="60" w:line="276" w:lineRule="auto"/>
        <w:rPr>
          <w:color w:val="000000" w:themeColor="text1"/>
          <w:sz w:val="20"/>
          <w:szCs w:val="20"/>
        </w:rPr>
      </w:pPr>
      <w:r w:rsidRPr="00080078">
        <w:rPr>
          <w:color w:val="000000" w:themeColor="text1"/>
          <w:sz w:val="20"/>
          <w:szCs w:val="20"/>
        </w:rPr>
        <w:t xml:space="preserve">Nếu để trống </w:t>
      </w:r>
      <w:r w:rsidR="00542F89" w:rsidRPr="00080078">
        <w:rPr>
          <w:color w:val="000000" w:themeColor="text1"/>
          <w:sz w:val="20"/>
          <w:szCs w:val="20"/>
        </w:rPr>
        <w:t xml:space="preserve">nội dung trên </w:t>
      </w:r>
      <w:r w:rsidRPr="00080078">
        <w:rPr>
          <w:color w:val="000000" w:themeColor="text1"/>
          <w:sz w:val="20"/>
          <w:szCs w:val="20"/>
        </w:rPr>
        <w:t xml:space="preserve">thì hạn mức tối đa mỗi giao dịch của tổ chức sẽ được </w:t>
      </w:r>
      <w:r w:rsidR="004F4565" w:rsidRPr="00080078">
        <w:rPr>
          <w:color w:val="000000" w:themeColor="text1"/>
          <w:sz w:val="20"/>
          <w:szCs w:val="20"/>
        </w:rPr>
        <w:t xml:space="preserve">xác </w:t>
      </w:r>
      <w:r w:rsidRPr="00080078">
        <w:rPr>
          <w:color w:val="000000" w:themeColor="text1"/>
          <w:sz w:val="20"/>
          <w:szCs w:val="20"/>
        </w:rPr>
        <w:t xml:space="preserve">định </w:t>
      </w:r>
      <w:r w:rsidR="004F4565" w:rsidRPr="00080078">
        <w:rPr>
          <w:color w:val="000000" w:themeColor="text1"/>
          <w:sz w:val="20"/>
          <w:szCs w:val="20"/>
        </w:rPr>
        <w:t xml:space="preserve">bằng hạn </w:t>
      </w:r>
      <w:r w:rsidRPr="00080078">
        <w:rPr>
          <w:color w:val="000000" w:themeColor="text1"/>
          <w:sz w:val="20"/>
          <w:szCs w:val="20"/>
        </w:rPr>
        <w:t xml:space="preserve">mức tối đa được phép theo quy định của </w:t>
      </w:r>
      <w:r w:rsidR="004F4565" w:rsidRPr="00080078">
        <w:rPr>
          <w:color w:val="000000" w:themeColor="text1"/>
          <w:sz w:val="20"/>
          <w:szCs w:val="20"/>
        </w:rPr>
        <w:t>ABBANK</w:t>
      </w:r>
      <w:r w:rsidRPr="00080078">
        <w:rPr>
          <w:color w:val="000000" w:themeColor="text1"/>
          <w:sz w:val="20"/>
          <w:szCs w:val="20"/>
        </w:rPr>
        <w:t xml:space="preserve"> ban hành trong từng thời kỳ </w:t>
      </w:r>
      <w:r w:rsidR="00C72753" w:rsidRPr="00080078">
        <w:rPr>
          <w:i/>
          <w:iCs/>
          <w:color w:val="000000" w:themeColor="text1"/>
          <w:sz w:val="20"/>
          <w:szCs w:val="20"/>
        </w:rPr>
        <w:t>(Corporation maximum transaction limit will be set default to the corresponding maximum allowable as stipulated by the Bank from time to time</w:t>
      </w:r>
      <w:r w:rsidR="00C72753" w:rsidRPr="00080078">
        <w:rPr>
          <w:color w:val="000000" w:themeColor="text1"/>
          <w:sz w:val="20"/>
          <w:szCs w:val="20"/>
        </w:rPr>
        <w:t xml:space="preserve"> </w:t>
      </w:r>
      <w:r w:rsidR="00C72753" w:rsidRPr="00080078">
        <w:rPr>
          <w:i/>
          <w:iCs/>
          <w:color w:val="000000" w:themeColor="text1"/>
          <w:sz w:val="20"/>
          <w:szCs w:val="20"/>
        </w:rPr>
        <w:t>if blank</w:t>
      </w:r>
      <w:r w:rsidR="00447D36" w:rsidRPr="00080078">
        <w:rPr>
          <w:i/>
          <w:iCs/>
          <w:color w:val="000000" w:themeColor="text1"/>
          <w:sz w:val="20"/>
          <w:szCs w:val="20"/>
        </w:rPr>
        <w:t>).</w:t>
      </w:r>
    </w:p>
    <w:p w14:paraId="05C8E4C4" w14:textId="77777777" w:rsidR="002F5D0C" w:rsidRPr="00080078" w:rsidRDefault="00FF762F" w:rsidP="2BB3B184">
      <w:pPr>
        <w:spacing w:before="120" w:after="60" w:line="276" w:lineRule="auto"/>
        <w:rPr>
          <w:b/>
          <w:bCs/>
          <w:color w:val="000000" w:themeColor="text1"/>
          <w:sz w:val="20"/>
          <w:szCs w:val="20"/>
        </w:rPr>
      </w:pPr>
      <w:r w:rsidRPr="00080078">
        <w:rPr>
          <w:b/>
          <w:bCs/>
          <w:color w:val="000000" w:themeColor="text1"/>
          <w:sz w:val="20"/>
          <w:szCs w:val="20"/>
        </w:rPr>
        <w:t>9</w:t>
      </w:r>
      <w:r w:rsidR="002F5D0C" w:rsidRPr="00080078">
        <w:rPr>
          <w:b/>
          <w:bCs/>
          <w:color w:val="000000" w:themeColor="text1"/>
          <w:sz w:val="20"/>
          <w:szCs w:val="20"/>
        </w:rPr>
        <w:t>. Chế độ phê duyệt:</w:t>
      </w:r>
      <w:r w:rsidR="00685BB7" w:rsidRPr="00080078">
        <w:rPr>
          <w:b/>
          <w:bCs/>
          <w:i/>
          <w:iCs/>
          <w:color w:val="000000" w:themeColor="text1"/>
          <w:sz w:val="20"/>
          <w:szCs w:val="20"/>
        </w:rPr>
        <w:t xml:space="preserve"> (Approval</w:t>
      </w:r>
      <w:r w:rsidR="009C5D01" w:rsidRPr="00080078">
        <w:rPr>
          <w:b/>
          <w:bCs/>
          <w:i/>
          <w:iCs/>
          <w:color w:val="000000" w:themeColor="text1"/>
          <w:sz w:val="20"/>
          <w:szCs w:val="20"/>
        </w:rPr>
        <w:t xml:space="preserve"> Policy</w:t>
      </w:r>
      <w:r w:rsidR="00685BB7" w:rsidRPr="00080078">
        <w:rPr>
          <w:b/>
          <w:bCs/>
          <w:i/>
          <w:iCs/>
          <w:color w:val="000000" w:themeColor="text1"/>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50"/>
        <w:gridCol w:w="3170"/>
      </w:tblGrid>
      <w:tr w:rsidR="00080078" w:rsidRPr="00080078" w14:paraId="35D3182E" w14:textId="77777777" w:rsidTr="78205ED3">
        <w:tc>
          <w:tcPr>
            <w:tcW w:w="7350" w:type="dxa"/>
            <w:shd w:val="clear" w:color="auto" w:fill="auto"/>
          </w:tcPr>
          <w:p w14:paraId="06FCE795" w14:textId="77777777" w:rsidR="00282C31" w:rsidRPr="00080078" w:rsidRDefault="4E388B23" w:rsidP="00B87BEF">
            <w:pPr>
              <w:spacing w:before="120" w:after="60" w:line="276" w:lineRule="auto"/>
              <w:jc w:val="left"/>
              <w:rPr>
                <w:b/>
                <w:bCs/>
                <w:color w:val="000000" w:themeColor="text1"/>
                <w:sz w:val="20"/>
                <w:szCs w:val="20"/>
              </w:rPr>
            </w:pPr>
            <w:r w:rsidRPr="00080078">
              <w:rPr>
                <w:b/>
                <w:bCs/>
                <w:color w:val="000000" w:themeColor="text1"/>
                <w:sz w:val="20"/>
                <w:szCs w:val="20"/>
              </w:rPr>
              <w:t>Chế độ phê duyệt (</w:t>
            </w:r>
            <w:r w:rsidRPr="00080078">
              <w:rPr>
                <w:b/>
                <w:bCs/>
                <w:i/>
                <w:iCs/>
                <w:color w:val="000000" w:themeColor="text1"/>
                <w:sz w:val="20"/>
                <w:szCs w:val="20"/>
              </w:rPr>
              <w:t>Approval Policy)</w:t>
            </w:r>
          </w:p>
        </w:tc>
        <w:tc>
          <w:tcPr>
            <w:tcW w:w="3170" w:type="dxa"/>
            <w:shd w:val="clear" w:color="auto" w:fill="auto"/>
          </w:tcPr>
          <w:p w14:paraId="2F4CF155" w14:textId="77777777" w:rsidR="00282C31" w:rsidRPr="00080078" w:rsidRDefault="4E388B23" w:rsidP="00B87BEF">
            <w:pPr>
              <w:spacing w:before="120" w:after="60" w:line="276" w:lineRule="auto"/>
              <w:jc w:val="left"/>
              <w:rPr>
                <w:b/>
                <w:bCs/>
                <w:color w:val="000000" w:themeColor="text1"/>
                <w:sz w:val="20"/>
                <w:szCs w:val="20"/>
              </w:rPr>
            </w:pPr>
            <w:r w:rsidRPr="00080078">
              <w:rPr>
                <w:b/>
                <w:bCs/>
                <w:color w:val="000000" w:themeColor="text1"/>
                <w:sz w:val="20"/>
                <w:szCs w:val="20"/>
              </w:rPr>
              <w:t xml:space="preserve">Số người tham </w:t>
            </w:r>
            <w:r w:rsidRPr="00080078">
              <w:rPr>
                <w:b/>
                <w:bCs/>
                <w:i/>
                <w:iCs/>
                <w:color w:val="000000" w:themeColor="text1"/>
                <w:sz w:val="20"/>
                <w:szCs w:val="20"/>
              </w:rPr>
              <w:t>gia (number of person(s))</w:t>
            </w:r>
          </w:p>
        </w:tc>
      </w:tr>
      <w:tr w:rsidR="00080078" w:rsidRPr="00080078" w14:paraId="1B54D0F7" w14:textId="77777777" w:rsidTr="78205ED3">
        <w:tc>
          <w:tcPr>
            <w:tcW w:w="7350" w:type="dxa"/>
            <w:shd w:val="clear" w:color="auto" w:fill="auto"/>
          </w:tcPr>
          <w:p w14:paraId="7E536F6E" w14:textId="77777777" w:rsidR="00282C31" w:rsidRPr="00080078" w:rsidRDefault="4E388B23" w:rsidP="78205ED3">
            <w:pPr>
              <w:spacing w:before="120" w:after="60" w:line="276" w:lineRule="auto"/>
              <w:rPr>
                <w:i/>
                <w:iCs/>
                <w:color w:val="000000" w:themeColor="text1"/>
                <w:sz w:val="20"/>
                <w:szCs w:val="20"/>
              </w:rPr>
            </w:pPr>
            <w:r w:rsidRPr="00080078">
              <w:rPr>
                <w:rFonts w:ascii="Wingdings" w:eastAsia="Wingdings" w:hAnsi="Wingdings" w:cs="Wingdings"/>
                <w:color w:val="000000" w:themeColor="text1"/>
                <w:sz w:val="20"/>
                <w:szCs w:val="20"/>
              </w:rPr>
              <w:t></w:t>
            </w:r>
            <w:r w:rsidRPr="00080078">
              <w:rPr>
                <w:color w:val="000000" w:themeColor="text1"/>
                <w:sz w:val="20"/>
                <w:szCs w:val="20"/>
              </w:rPr>
              <w:t xml:space="preserve"> 01 người </w:t>
            </w:r>
            <w:r w:rsidR="00BD7E96" w:rsidRPr="00080078">
              <w:rPr>
                <w:color w:val="000000" w:themeColor="text1"/>
                <w:sz w:val="20"/>
                <w:szCs w:val="20"/>
              </w:rPr>
              <w:t xml:space="preserve">nhập </w:t>
            </w:r>
            <w:r w:rsidRPr="00080078">
              <w:rPr>
                <w:color w:val="000000" w:themeColor="text1"/>
                <w:sz w:val="20"/>
                <w:szCs w:val="20"/>
              </w:rPr>
              <w:t xml:space="preserve">và duyệt  (*) </w:t>
            </w:r>
            <w:r w:rsidRPr="00080078">
              <w:rPr>
                <w:i/>
                <w:iCs/>
                <w:color w:val="000000" w:themeColor="text1"/>
                <w:sz w:val="20"/>
                <w:szCs w:val="20"/>
              </w:rPr>
              <w:t xml:space="preserve">(One </w:t>
            </w:r>
            <w:r w:rsidR="77C2F4B3" w:rsidRPr="00080078">
              <w:rPr>
                <w:i/>
                <w:iCs/>
                <w:color w:val="000000" w:themeColor="text1"/>
                <w:sz w:val="20"/>
                <w:szCs w:val="20"/>
              </w:rPr>
              <w:t>C</w:t>
            </w:r>
            <w:r w:rsidR="49C66E87" w:rsidRPr="00080078">
              <w:rPr>
                <w:i/>
                <w:iCs/>
                <w:color w:val="000000" w:themeColor="text1"/>
                <w:sz w:val="20"/>
                <w:szCs w:val="20"/>
              </w:rPr>
              <w:t>reato</w:t>
            </w:r>
            <w:r w:rsidR="073EAE60" w:rsidRPr="00080078">
              <w:rPr>
                <w:i/>
                <w:iCs/>
                <w:color w:val="000000" w:themeColor="text1"/>
                <w:sz w:val="20"/>
                <w:szCs w:val="20"/>
              </w:rPr>
              <w:t>r</w:t>
            </w:r>
            <w:r w:rsidR="2D6A4257" w:rsidRPr="00080078">
              <w:rPr>
                <w:i/>
                <w:iCs/>
                <w:color w:val="000000" w:themeColor="text1"/>
                <w:sz w:val="20"/>
                <w:szCs w:val="20"/>
              </w:rPr>
              <w:t>-</w:t>
            </w:r>
            <w:r w:rsidR="2D6A4257" w:rsidRPr="00080078">
              <w:rPr>
                <w:rFonts w:eastAsia="Times New Roman"/>
                <w:i/>
                <w:iCs/>
                <w:color w:val="000000" w:themeColor="text1"/>
                <w:sz w:val="19"/>
                <w:szCs w:val="19"/>
              </w:rPr>
              <w:t>A</w:t>
            </w:r>
            <w:r w:rsidR="0D189E96" w:rsidRPr="00080078">
              <w:rPr>
                <w:rFonts w:eastAsia="Times New Roman"/>
                <w:i/>
                <w:iCs/>
                <w:color w:val="000000" w:themeColor="text1"/>
                <w:sz w:val="19"/>
                <w:szCs w:val="19"/>
              </w:rPr>
              <w:t>pprover</w:t>
            </w:r>
            <w:r w:rsidRPr="00080078">
              <w:rPr>
                <w:i/>
                <w:iCs/>
                <w:color w:val="000000" w:themeColor="text1"/>
                <w:sz w:val="20"/>
                <w:szCs w:val="20"/>
              </w:rPr>
              <w:t>)</w:t>
            </w:r>
            <w:r w:rsidR="004E6405" w:rsidRPr="00080078">
              <w:rPr>
                <w:rStyle w:val="FootnoteReference"/>
                <w:i/>
                <w:iCs/>
                <w:color w:val="000000" w:themeColor="text1"/>
                <w:sz w:val="20"/>
                <w:szCs w:val="20"/>
              </w:rPr>
              <w:footnoteReference w:id="3"/>
            </w:r>
          </w:p>
          <w:p w14:paraId="61E6BD2E" w14:textId="77777777" w:rsidR="00E857A5" w:rsidRPr="00080078" w:rsidRDefault="00E857A5" w:rsidP="007C0472">
            <w:pPr>
              <w:spacing w:before="120" w:after="60" w:line="276" w:lineRule="auto"/>
              <w:rPr>
                <w:color w:val="000000" w:themeColor="text1"/>
                <w:sz w:val="20"/>
                <w:szCs w:val="20"/>
              </w:rPr>
            </w:pPr>
          </w:p>
        </w:tc>
        <w:tc>
          <w:tcPr>
            <w:tcW w:w="3170" w:type="dxa"/>
            <w:shd w:val="clear" w:color="auto" w:fill="auto"/>
          </w:tcPr>
          <w:p w14:paraId="6BF46F0A" w14:textId="77777777" w:rsidR="00282C31" w:rsidRPr="00080078" w:rsidRDefault="4E388B23" w:rsidP="007C0472">
            <w:pPr>
              <w:spacing w:before="120" w:after="60" w:line="276" w:lineRule="auto"/>
              <w:rPr>
                <w:color w:val="000000" w:themeColor="text1"/>
                <w:sz w:val="20"/>
                <w:szCs w:val="20"/>
              </w:rPr>
            </w:pPr>
            <w:r w:rsidRPr="00080078">
              <w:rPr>
                <w:color w:val="000000" w:themeColor="text1"/>
                <w:sz w:val="20"/>
                <w:szCs w:val="20"/>
              </w:rPr>
              <w:t>1 người/</w:t>
            </w:r>
            <w:r w:rsidRPr="00080078">
              <w:rPr>
                <w:i/>
                <w:iCs/>
                <w:color w:val="000000" w:themeColor="text1"/>
                <w:sz w:val="20"/>
                <w:szCs w:val="20"/>
              </w:rPr>
              <w:t>1 person</w:t>
            </w:r>
          </w:p>
        </w:tc>
      </w:tr>
      <w:tr w:rsidR="00080078" w:rsidRPr="00080078" w14:paraId="7C07887D" w14:textId="77777777" w:rsidTr="78205ED3">
        <w:tc>
          <w:tcPr>
            <w:tcW w:w="7350" w:type="dxa"/>
            <w:shd w:val="clear" w:color="auto" w:fill="auto"/>
          </w:tcPr>
          <w:p w14:paraId="1FE150CD" w14:textId="77777777" w:rsidR="00282C31" w:rsidRPr="00080078" w:rsidRDefault="4E388B23" w:rsidP="007C0472">
            <w:pPr>
              <w:spacing w:before="120" w:after="60" w:line="276" w:lineRule="auto"/>
              <w:rPr>
                <w:color w:val="000000" w:themeColor="text1"/>
                <w:sz w:val="20"/>
                <w:szCs w:val="20"/>
              </w:rPr>
            </w:pPr>
            <w:r w:rsidRPr="00080078">
              <w:rPr>
                <w:rFonts w:ascii="Wingdings" w:eastAsia="Wingdings" w:hAnsi="Wingdings" w:cs="Wingdings"/>
                <w:color w:val="000000" w:themeColor="text1"/>
                <w:sz w:val="20"/>
                <w:szCs w:val="20"/>
              </w:rPr>
              <w:t></w:t>
            </w:r>
            <w:r w:rsidRPr="00080078">
              <w:rPr>
                <w:color w:val="000000" w:themeColor="text1"/>
                <w:sz w:val="20"/>
                <w:szCs w:val="20"/>
              </w:rPr>
              <w:t xml:space="preserve"> 01 người </w:t>
            </w:r>
            <w:r w:rsidR="00BD7E96" w:rsidRPr="00080078">
              <w:rPr>
                <w:color w:val="000000" w:themeColor="text1"/>
                <w:sz w:val="20"/>
                <w:szCs w:val="20"/>
              </w:rPr>
              <w:t xml:space="preserve">nhập </w:t>
            </w:r>
            <w:r w:rsidRPr="00080078">
              <w:rPr>
                <w:color w:val="000000" w:themeColor="text1"/>
                <w:sz w:val="20"/>
                <w:szCs w:val="20"/>
              </w:rPr>
              <w:t xml:space="preserve">và 01 người duyệt </w:t>
            </w:r>
            <w:r w:rsidRPr="00080078">
              <w:rPr>
                <w:i/>
                <w:iCs/>
                <w:color w:val="000000" w:themeColor="text1"/>
                <w:sz w:val="20"/>
                <w:szCs w:val="20"/>
              </w:rPr>
              <w:t xml:space="preserve">(One </w:t>
            </w:r>
            <w:r w:rsidR="2CEEA61F" w:rsidRPr="00080078">
              <w:rPr>
                <w:i/>
                <w:iCs/>
                <w:color w:val="000000" w:themeColor="text1"/>
                <w:sz w:val="20"/>
                <w:szCs w:val="20"/>
              </w:rPr>
              <w:t>C</w:t>
            </w:r>
            <w:r w:rsidR="44A90AA4" w:rsidRPr="00080078">
              <w:rPr>
                <w:i/>
                <w:iCs/>
                <w:color w:val="000000" w:themeColor="text1"/>
                <w:sz w:val="20"/>
                <w:szCs w:val="20"/>
              </w:rPr>
              <w:t xml:space="preserve">reator </w:t>
            </w:r>
            <w:r w:rsidRPr="00080078">
              <w:rPr>
                <w:i/>
                <w:iCs/>
                <w:color w:val="000000" w:themeColor="text1"/>
                <w:sz w:val="20"/>
                <w:szCs w:val="20"/>
              </w:rPr>
              <w:t>a</w:t>
            </w:r>
            <w:r w:rsidR="073EAE60" w:rsidRPr="00080078">
              <w:rPr>
                <w:i/>
                <w:iCs/>
                <w:color w:val="000000" w:themeColor="text1"/>
                <w:sz w:val="20"/>
                <w:szCs w:val="20"/>
              </w:rPr>
              <w:t>n</w:t>
            </w:r>
            <w:r w:rsidRPr="00080078">
              <w:rPr>
                <w:i/>
                <w:iCs/>
                <w:color w:val="000000" w:themeColor="text1"/>
                <w:sz w:val="20"/>
                <w:szCs w:val="20"/>
              </w:rPr>
              <w:t xml:space="preserve">d one </w:t>
            </w:r>
            <w:r w:rsidR="4D92B610" w:rsidRPr="00080078">
              <w:rPr>
                <w:i/>
                <w:iCs/>
                <w:color w:val="000000" w:themeColor="text1"/>
                <w:sz w:val="20"/>
                <w:szCs w:val="20"/>
              </w:rPr>
              <w:t>A</w:t>
            </w:r>
            <w:r w:rsidR="3625BC8A" w:rsidRPr="00080078">
              <w:rPr>
                <w:rFonts w:eastAsia="Times New Roman"/>
                <w:i/>
                <w:iCs/>
                <w:color w:val="000000" w:themeColor="text1"/>
                <w:sz w:val="19"/>
                <w:szCs w:val="19"/>
              </w:rPr>
              <w:t>pprover</w:t>
            </w:r>
            <w:r w:rsidRPr="00080078">
              <w:rPr>
                <w:i/>
                <w:iCs/>
                <w:color w:val="000000" w:themeColor="text1"/>
                <w:sz w:val="20"/>
                <w:szCs w:val="20"/>
              </w:rPr>
              <w:t>)</w:t>
            </w:r>
          </w:p>
        </w:tc>
        <w:tc>
          <w:tcPr>
            <w:tcW w:w="3170" w:type="dxa"/>
            <w:shd w:val="clear" w:color="auto" w:fill="auto"/>
          </w:tcPr>
          <w:p w14:paraId="21E57D60" w14:textId="77777777" w:rsidR="00282C31" w:rsidRPr="00080078" w:rsidRDefault="4E388B23" w:rsidP="007C0472">
            <w:pPr>
              <w:spacing w:before="120" w:after="60" w:line="276" w:lineRule="auto"/>
              <w:rPr>
                <w:color w:val="000000" w:themeColor="text1"/>
                <w:sz w:val="20"/>
                <w:szCs w:val="20"/>
              </w:rPr>
            </w:pPr>
            <w:r w:rsidRPr="00080078">
              <w:rPr>
                <w:color w:val="000000" w:themeColor="text1"/>
                <w:sz w:val="20"/>
                <w:szCs w:val="20"/>
              </w:rPr>
              <w:t>2 người/</w:t>
            </w:r>
            <w:r w:rsidRPr="00080078">
              <w:rPr>
                <w:i/>
                <w:iCs/>
                <w:color w:val="000000" w:themeColor="text1"/>
                <w:sz w:val="20"/>
                <w:szCs w:val="20"/>
              </w:rPr>
              <w:t>2 persons</w:t>
            </w:r>
          </w:p>
        </w:tc>
      </w:tr>
      <w:tr w:rsidR="00080078" w:rsidRPr="00080078" w14:paraId="5F5D4118" w14:textId="77777777" w:rsidTr="78205ED3">
        <w:tc>
          <w:tcPr>
            <w:tcW w:w="7350" w:type="dxa"/>
            <w:shd w:val="clear" w:color="auto" w:fill="auto"/>
          </w:tcPr>
          <w:p w14:paraId="480C2197" w14:textId="77777777" w:rsidR="00282C31" w:rsidRPr="00080078" w:rsidRDefault="4E388B23" w:rsidP="007C0472">
            <w:pPr>
              <w:spacing w:before="120" w:after="60" w:line="276" w:lineRule="auto"/>
              <w:rPr>
                <w:color w:val="000000" w:themeColor="text1"/>
                <w:sz w:val="20"/>
                <w:szCs w:val="20"/>
              </w:rPr>
            </w:pPr>
            <w:r w:rsidRPr="00080078">
              <w:rPr>
                <w:rFonts w:ascii="Wingdings" w:eastAsia="Wingdings" w:hAnsi="Wingdings" w:cs="Wingdings"/>
                <w:color w:val="000000" w:themeColor="text1"/>
                <w:sz w:val="20"/>
                <w:szCs w:val="20"/>
              </w:rPr>
              <w:t></w:t>
            </w:r>
            <w:r w:rsidRPr="00080078">
              <w:rPr>
                <w:color w:val="000000" w:themeColor="text1"/>
                <w:sz w:val="20"/>
                <w:szCs w:val="20"/>
              </w:rPr>
              <w:t xml:space="preserve"> 01 người </w:t>
            </w:r>
            <w:r w:rsidR="00BD7E96" w:rsidRPr="00080078">
              <w:rPr>
                <w:color w:val="000000" w:themeColor="text1"/>
                <w:sz w:val="20"/>
                <w:szCs w:val="20"/>
              </w:rPr>
              <w:t xml:space="preserve">nhập </w:t>
            </w:r>
            <w:r w:rsidRPr="00080078">
              <w:rPr>
                <w:color w:val="000000" w:themeColor="text1"/>
                <w:sz w:val="20"/>
                <w:szCs w:val="20"/>
              </w:rPr>
              <w:t xml:space="preserve">và 02 người duyệt (Phê duyệt song song, thẩm quyền duyệt ngang nhau) </w:t>
            </w:r>
            <w:r w:rsidRPr="00080078">
              <w:rPr>
                <w:i/>
                <w:iCs/>
                <w:color w:val="000000" w:themeColor="text1"/>
                <w:sz w:val="20"/>
                <w:szCs w:val="20"/>
              </w:rPr>
              <w:t xml:space="preserve">(One </w:t>
            </w:r>
            <w:r w:rsidR="710CDA93" w:rsidRPr="00080078">
              <w:rPr>
                <w:i/>
                <w:iCs/>
                <w:color w:val="000000" w:themeColor="text1"/>
                <w:sz w:val="20"/>
                <w:szCs w:val="20"/>
              </w:rPr>
              <w:t>C</w:t>
            </w:r>
            <w:r w:rsidR="6D1FAF16" w:rsidRPr="00080078">
              <w:rPr>
                <w:i/>
                <w:iCs/>
                <w:color w:val="000000" w:themeColor="text1"/>
                <w:sz w:val="20"/>
                <w:szCs w:val="20"/>
              </w:rPr>
              <w:t xml:space="preserve">reator </w:t>
            </w:r>
            <w:r w:rsidRPr="00080078">
              <w:rPr>
                <w:i/>
                <w:iCs/>
                <w:color w:val="000000" w:themeColor="text1"/>
                <w:sz w:val="20"/>
                <w:szCs w:val="20"/>
              </w:rPr>
              <w:t>a</w:t>
            </w:r>
            <w:r w:rsidR="073EAE60" w:rsidRPr="00080078">
              <w:rPr>
                <w:i/>
                <w:iCs/>
                <w:color w:val="000000" w:themeColor="text1"/>
                <w:sz w:val="20"/>
                <w:szCs w:val="20"/>
              </w:rPr>
              <w:t>n</w:t>
            </w:r>
            <w:r w:rsidRPr="00080078">
              <w:rPr>
                <w:i/>
                <w:iCs/>
                <w:color w:val="000000" w:themeColor="text1"/>
                <w:sz w:val="20"/>
                <w:szCs w:val="20"/>
              </w:rPr>
              <w:t xml:space="preserve">d  </w:t>
            </w:r>
            <w:r w:rsidR="073EAE60" w:rsidRPr="00080078">
              <w:rPr>
                <w:i/>
                <w:iCs/>
                <w:color w:val="000000" w:themeColor="text1"/>
                <w:sz w:val="20"/>
                <w:szCs w:val="20"/>
              </w:rPr>
              <w:t xml:space="preserve">two </w:t>
            </w:r>
            <w:r w:rsidR="4F78A776" w:rsidRPr="00080078">
              <w:rPr>
                <w:rFonts w:eastAsia="Times New Roman"/>
                <w:i/>
                <w:iCs/>
                <w:color w:val="000000" w:themeColor="text1"/>
                <w:sz w:val="19"/>
                <w:szCs w:val="19"/>
              </w:rPr>
              <w:t>A</w:t>
            </w:r>
            <w:r w:rsidR="0C1D8F92" w:rsidRPr="00080078">
              <w:rPr>
                <w:rFonts w:eastAsia="Times New Roman"/>
                <w:i/>
                <w:iCs/>
                <w:color w:val="000000" w:themeColor="text1"/>
                <w:sz w:val="19"/>
                <w:szCs w:val="19"/>
              </w:rPr>
              <w:t>pprover</w:t>
            </w:r>
            <w:r w:rsidR="073EAE60" w:rsidRPr="00080078">
              <w:rPr>
                <w:i/>
                <w:iCs/>
                <w:color w:val="000000" w:themeColor="text1"/>
                <w:sz w:val="20"/>
                <w:szCs w:val="20"/>
              </w:rPr>
              <w:t xml:space="preserve">s </w:t>
            </w:r>
            <w:r w:rsidRPr="00080078">
              <w:rPr>
                <w:i/>
                <w:iCs/>
                <w:color w:val="000000" w:themeColor="text1"/>
                <w:sz w:val="20"/>
                <w:szCs w:val="20"/>
              </w:rPr>
              <w:t>(Parallel approval, equal approval authority))</w:t>
            </w:r>
          </w:p>
        </w:tc>
        <w:tc>
          <w:tcPr>
            <w:tcW w:w="3170" w:type="dxa"/>
            <w:shd w:val="clear" w:color="auto" w:fill="auto"/>
          </w:tcPr>
          <w:p w14:paraId="14717334" w14:textId="77777777" w:rsidR="00282C31" w:rsidRPr="00080078" w:rsidRDefault="4E388B23" w:rsidP="007C0472">
            <w:pPr>
              <w:spacing w:before="120" w:after="60" w:line="276" w:lineRule="auto"/>
              <w:rPr>
                <w:color w:val="000000" w:themeColor="text1"/>
                <w:sz w:val="20"/>
                <w:szCs w:val="20"/>
              </w:rPr>
            </w:pPr>
            <w:r w:rsidRPr="00080078">
              <w:rPr>
                <w:color w:val="000000" w:themeColor="text1"/>
                <w:sz w:val="20"/>
                <w:szCs w:val="20"/>
              </w:rPr>
              <w:t>3 người/</w:t>
            </w:r>
            <w:r w:rsidRPr="00080078">
              <w:rPr>
                <w:i/>
                <w:iCs/>
                <w:color w:val="000000" w:themeColor="text1"/>
                <w:sz w:val="20"/>
                <w:szCs w:val="20"/>
              </w:rPr>
              <w:t>3 persons</w:t>
            </w:r>
          </w:p>
        </w:tc>
      </w:tr>
      <w:tr w:rsidR="00080078" w:rsidRPr="00080078" w14:paraId="69AD2AE0" w14:textId="77777777" w:rsidTr="78205ED3">
        <w:tc>
          <w:tcPr>
            <w:tcW w:w="7350" w:type="dxa"/>
            <w:shd w:val="clear" w:color="auto" w:fill="auto"/>
          </w:tcPr>
          <w:p w14:paraId="17972032" w14:textId="77777777" w:rsidR="00282C31" w:rsidRPr="00080078" w:rsidRDefault="4E388B23" w:rsidP="007C0472">
            <w:pPr>
              <w:spacing w:before="120" w:after="60" w:line="276" w:lineRule="auto"/>
              <w:rPr>
                <w:color w:val="000000" w:themeColor="text1"/>
                <w:sz w:val="20"/>
                <w:szCs w:val="20"/>
              </w:rPr>
            </w:pPr>
            <w:r w:rsidRPr="00080078">
              <w:rPr>
                <w:rFonts w:ascii="Wingdings" w:eastAsia="Wingdings" w:hAnsi="Wingdings" w:cs="Wingdings"/>
                <w:color w:val="000000" w:themeColor="text1"/>
                <w:sz w:val="20"/>
                <w:szCs w:val="20"/>
              </w:rPr>
              <w:t></w:t>
            </w:r>
            <w:r w:rsidRPr="00080078">
              <w:rPr>
                <w:color w:val="000000" w:themeColor="text1"/>
                <w:sz w:val="20"/>
                <w:szCs w:val="20"/>
              </w:rPr>
              <w:t xml:space="preserve"> 01 người </w:t>
            </w:r>
            <w:r w:rsidR="00BD7E96" w:rsidRPr="00080078">
              <w:rPr>
                <w:color w:val="000000" w:themeColor="text1"/>
                <w:sz w:val="20"/>
                <w:szCs w:val="20"/>
              </w:rPr>
              <w:t xml:space="preserve">nhập </w:t>
            </w:r>
            <w:r w:rsidRPr="00080078">
              <w:rPr>
                <w:color w:val="000000" w:themeColor="text1"/>
                <w:sz w:val="20"/>
                <w:szCs w:val="20"/>
              </w:rPr>
              <w:t xml:space="preserve">và 03 người duyệt (Phê duyệt song song, thẩm quyền duyệt ngang nhau) </w:t>
            </w:r>
            <w:r w:rsidRPr="00080078">
              <w:rPr>
                <w:i/>
                <w:iCs/>
                <w:color w:val="000000" w:themeColor="text1"/>
                <w:sz w:val="20"/>
                <w:szCs w:val="20"/>
              </w:rPr>
              <w:t xml:space="preserve">(One </w:t>
            </w:r>
            <w:r w:rsidR="320D9384" w:rsidRPr="00080078">
              <w:rPr>
                <w:i/>
                <w:iCs/>
                <w:color w:val="000000" w:themeColor="text1"/>
                <w:sz w:val="20"/>
                <w:szCs w:val="20"/>
              </w:rPr>
              <w:t>C</w:t>
            </w:r>
            <w:r w:rsidR="0D2F8A2B" w:rsidRPr="00080078">
              <w:rPr>
                <w:i/>
                <w:iCs/>
                <w:color w:val="000000" w:themeColor="text1"/>
                <w:sz w:val="20"/>
                <w:szCs w:val="20"/>
              </w:rPr>
              <w:t xml:space="preserve">reator </w:t>
            </w:r>
            <w:r w:rsidRPr="00080078">
              <w:rPr>
                <w:i/>
                <w:iCs/>
                <w:color w:val="000000" w:themeColor="text1"/>
                <w:sz w:val="20"/>
                <w:szCs w:val="20"/>
              </w:rPr>
              <w:t>a</w:t>
            </w:r>
            <w:r w:rsidR="073EAE60" w:rsidRPr="00080078">
              <w:rPr>
                <w:i/>
                <w:iCs/>
                <w:color w:val="000000" w:themeColor="text1"/>
                <w:sz w:val="20"/>
                <w:szCs w:val="20"/>
              </w:rPr>
              <w:t>n</w:t>
            </w:r>
            <w:r w:rsidRPr="00080078">
              <w:rPr>
                <w:i/>
                <w:iCs/>
                <w:color w:val="000000" w:themeColor="text1"/>
                <w:sz w:val="20"/>
                <w:szCs w:val="20"/>
              </w:rPr>
              <w:t xml:space="preserve">d </w:t>
            </w:r>
            <w:r w:rsidR="0FA216B4" w:rsidRPr="00080078">
              <w:rPr>
                <w:i/>
                <w:iCs/>
                <w:color w:val="000000" w:themeColor="text1"/>
                <w:sz w:val="20"/>
                <w:szCs w:val="20"/>
              </w:rPr>
              <w:t>T</w:t>
            </w:r>
            <w:r w:rsidRPr="00080078">
              <w:rPr>
                <w:i/>
                <w:iCs/>
                <w:color w:val="000000" w:themeColor="text1"/>
                <w:sz w:val="20"/>
                <w:szCs w:val="20"/>
              </w:rPr>
              <w:t xml:space="preserve">hree </w:t>
            </w:r>
            <w:r w:rsidR="0A857BD4" w:rsidRPr="00080078">
              <w:rPr>
                <w:rFonts w:eastAsia="Times New Roman"/>
                <w:i/>
                <w:iCs/>
                <w:color w:val="000000" w:themeColor="text1"/>
                <w:sz w:val="19"/>
                <w:szCs w:val="19"/>
              </w:rPr>
              <w:t>approvers</w:t>
            </w:r>
            <w:r w:rsidR="0A857BD4" w:rsidRPr="00080078">
              <w:rPr>
                <w:rFonts w:eastAsia="Times New Roman"/>
                <w:color w:val="000000" w:themeColor="text1"/>
                <w:sz w:val="20"/>
                <w:szCs w:val="20"/>
              </w:rPr>
              <w:t xml:space="preserve"> </w:t>
            </w:r>
            <w:r w:rsidRPr="00080078">
              <w:rPr>
                <w:i/>
                <w:iCs/>
                <w:color w:val="000000" w:themeColor="text1"/>
                <w:sz w:val="20"/>
                <w:szCs w:val="20"/>
              </w:rPr>
              <w:t>(Parallel approval, equal authority))</w:t>
            </w:r>
          </w:p>
        </w:tc>
        <w:tc>
          <w:tcPr>
            <w:tcW w:w="3170" w:type="dxa"/>
            <w:shd w:val="clear" w:color="auto" w:fill="auto"/>
          </w:tcPr>
          <w:p w14:paraId="1BBAD5EA" w14:textId="77777777" w:rsidR="00282C31" w:rsidRPr="00080078" w:rsidRDefault="4E388B23" w:rsidP="007C0472">
            <w:pPr>
              <w:spacing w:before="120" w:after="60" w:line="276" w:lineRule="auto"/>
              <w:rPr>
                <w:color w:val="000000" w:themeColor="text1"/>
                <w:sz w:val="20"/>
                <w:szCs w:val="20"/>
              </w:rPr>
            </w:pPr>
            <w:r w:rsidRPr="00080078">
              <w:rPr>
                <w:color w:val="000000" w:themeColor="text1"/>
                <w:sz w:val="20"/>
                <w:szCs w:val="20"/>
              </w:rPr>
              <w:t>4 người/</w:t>
            </w:r>
            <w:r w:rsidRPr="00080078">
              <w:rPr>
                <w:i/>
                <w:iCs/>
                <w:color w:val="000000" w:themeColor="text1"/>
                <w:sz w:val="20"/>
                <w:szCs w:val="20"/>
              </w:rPr>
              <w:t>4 persons</w:t>
            </w:r>
          </w:p>
        </w:tc>
      </w:tr>
      <w:tr w:rsidR="00080078" w:rsidRPr="00080078" w14:paraId="4E82659F" w14:textId="77777777" w:rsidTr="78205ED3">
        <w:tc>
          <w:tcPr>
            <w:tcW w:w="7350" w:type="dxa"/>
            <w:shd w:val="clear" w:color="auto" w:fill="auto"/>
          </w:tcPr>
          <w:p w14:paraId="3352CE69" w14:textId="77777777" w:rsidR="00282C31" w:rsidRPr="00080078" w:rsidRDefault="4E388B23" w:rsidP="007C0472">
            <w:pPr>
              <w:spacing w:before="120" w:after="60" w:line="276" w:lineRule="auto"/>
              <w:rPr>
                <w:color w:val="000000" w:themeColor="text1"/>
                <w:sz w:val="20"/>
                <w:szCs w:val="20"/>
              </w:rPr>
            </w:pPr>
            <w:r w:rsidRPr="00080078">
              <w:rPr>
                <w:rFonts w:ascii="Wingdings" w:eastAsia="Wingdings" w:hAnsi="Wingdings" w:cs="Wingdings"/>
                <w:color w:val="000000" w:themeColor="text1"/>
                <w:sz w:val="20"/>
                <w:szCs w:val="20"/>
              </w:rPr>
              <w:t></w:t>
            </w:r>
            <w:r w:rsidRPr="00080078">
              <w:rPr>
                <w:color w:val="000000" w:themeColor="text1"/>
                <w:sz w:val="20"/>
                <w:szCs w:val="20"/>
              </w:rPr>
              <w:t xml:space="preserve"> Khác </w:t>
            </w:r>
            <w:r w:rsidRPr="00080078">
              <w:rPr>
                <w:i/>
                <w:iCs/>
                <w:color w:val="000000" w:themeColor="text1"/>
                <w:sz w:val="20"/>
                <w:szCs w:val="20"/>
              </w:rPr>
              <w:t>(Other):……………………………………………………..</w:t>
            </w:r>
          </w:p>
        </w:tc>
        <w:tc>
          <w:tcPr>
            <w:tcW w:w="3170" w:type="dxa"/>
            <w:shd w:val="clear" w:color="auto" w:fill="auto"/>
          </w:tcPr>
          <w:p w14:paraId="0AC54F5D" w14:textId="77777777" w:rsidR="00282C31" w:rsidRPr="00080078" w:rsidRDefault="00282C31" w:rsidP="007C0472">
            <w:pPr>
              <w:spacing w:before="120" w:after="60" w:line="276" w:lineRule="auto"/>
              <w:rPr>
                <w:color w:val="000000" w:themeColor="text1"/>
                <w:sz w:val="20"/>
                <w:szCs w:val="20"/>
              </w:rPr>
            </w:pPr>
          </w:p>
        </w:tc>
      </w:tr>
      <w:tr w:rsidR="00080078" w:rsidRPr="00080078" w14:paraId="2D398A11" w14:textId="77777777" w:rsidTr="78205ED3">
        <w:tc>
          <w:tcPr>
            <w:tcW w:w="10520" w:type="dxa"/>
            <w:gridSpan w:val="2"/>
            <w:shd w:val="clear" w:color="auto" w:fill="auto"/>
          </w:tcPr>
          <w:p w14:paraId="7B815F7F" w14:textId="77777777" w:rsidR="008E1434" w:rsidRPr="00080078" w:rsidRDefault="656D7A2E" w:rsidP="00B87BEF">
            <w:pPr>
              <w:spacing w:before="120" w:after="60" w:line="276" w:lineRule="auto"/>
              <w:rPr>
                <w:color w:val="000000" w:themeColor="text1"/>
                <w:sz w:val="20"/>
                <w:szCs w:val="20"/>
              </w:rPr>
            </w:pPr>
            <w:r w:rsidRPr="00080078">
              <w:rPr>
                <w:b/>
                <w:bCs/>
                <w:color w:val="000000" w:themeColor="text1"/>
                <w:sz w:val="20"/>
                <w:szCs w:val="20"/>
              </w:rPr>
              <w:t>Thứ tự phê duyệt khi có hơn một người duyệt  (</w:t>
            </w:r>
            <w:r w:rsidRPr="00080078">
              <w:rPr>
                <w:b/>
                <w:bCs/>
                <w:i/>
                <w:iCs/>
                <w:color w:val="000000" w:themeColor="text1"/>
                <w:sz w:val="20"/>
                <w:szCs w:val="20"/>
              </w:rPr>
              <w:t>Approval order when more than one approver is required)</w:t>
            </w:r>
          </w:p>
        </w:tc>
      </w:tr>
      <w:tr w:rsidR="00080078" w:rsidRPr="00080078" w14:paraId="2A23E6C9" w14:textId="77777777" w:rsidTr="78205ED3">
        <w:tc>
          <w:tcPr>
            <w:tcW w:w="10520" w:type="dxa"/>
            <w:gridSpan w:val="2"/>
            <w:shd w:val="clear" w:color="auto" w:fill="auto"/>
          </w:tcPr>
          <w:p w14:paraId="13727CA1" w14:textId="77777777" w:rsidR="008E1434" w:rsidRPr="00080078" w:rsidRDefault="656D7A2E" w:rsidP="008E1434">
            <w:pPr>
              <w:spacing w:before="120" w:after="60" w:line="276" w:lineRule="auto"/>
              <w:rPr>
                <w:color w:val="000000" w:themeColor="text1"/>
                <w:sz w:val="20"/>
                <w:szCs w:val="20"/>
              </w:rPr>
            </w:pPr>
            <w:r w:rsidRPr="00080078">
              <w:rPr>
                <w:rFonts w:ascii="Wingdings" w:eastAsia="Wingdings" w:hAnsi="Wingdings" w:cs="Wingdings"/>
                <w:color w:val="000000" w:themeColor="text1"/>
                <w:sz w:val="20"/>
                <w:szCs w:val="20"/>
              </w:rPr>
              <w:t></w:t>
            </w:r>
            <w:r w:rsidRPr="00080078">
              <w:rPr>
                <w:color w:val="000000" w:themeColor="text1"/>
                <w:sz w:val="20"/>
                <w:szCs w:val="20"/>
              </w:rPr>
              <w:t xml:space="preserve"> Phê duyệt song song, thẩm quyền duyệt ngang nhau</w:t>
            </w:r>
            <w:r w:rsidRPr="00080078">
              <w:rPr>
                <w:i/>
                <w:iCs/>
                <w:color w:val="000000" w:themeColor="text1"/>
                <w:sz w:val="20"/>
                <w:szCs w:val="20"/>
              </w:rPr>
              <w:t xml:space="preserve"> (Approval in parallel, of equal authority)</w:t>
            </w:r>
          </w:p>
        </w:tc>
      </w:tr>
      <w:tr w:rsidR="00080078" w:rsidRPr="00080078" w14:paraId="07A964DD" w14:textId="77777777" w:rsidTr="78205ED3">
        <w:tc>
          <w:tcPr>
            <w:tcW w:w="10520" w:type="dxa"/>
            <w:gridSpan w:val="2"/>
            <w:shd w:val="clear" w:color="auto" w:fill="auto"/>
          </w:tcPr>
          <w:p w14:paraId="3E596CA2" w14:textId="77777777" w:rsidR="008E1434" w:rsidRPr="00080078" w:rsidRDefault="656D7A2E" w:rsidP="008E1434">
            <w:pPr>
              <w:spacing w:before="120" w:after="60" w:line="276" w:lineRule="auto"/>
              <w:rPr>
                <w:color w:val="000000" w:themeColor="text1"/>
                <w:sz w:val="20"/>
                <w:szCs w:val="20"/>
              </w:rPr>
            </w:pPr>
            <w:r w:rsidRPr="00080078">
              <w:rPr>
                <w:rFonts w:ascii="Wingdings" w:eastAsia="Wingdings" w:hAnsi="Wingdings" w:cs="Wingdings"/>
                <w:color w:val="000000" w:themeColor="text1"/>
                <w:sz w:val="20"/>
                <w:szCs w:val="20"/>
              </w:rPr>
              <w:t></w:t>
            </w:r>
            <w:r w:rsidRPr="00080078">
              <w:rPr>
                <w:color w:val="000000" w:themeColor="text1"/>
                <w:sz w:val="20"/>
                <w:szCs w:val="20"/>
              </w:rPr>
              <w:t xml:space="preserve"> Phê duyệt tuần tự </w:t>
            </w:r>
            <w:r w:rsidRPr="00080078">
              <w:rPr>
                <w:i/>
                <w:iCs/>
                <w:color w:val="000000" w:themeColor="text1"/>
                <w:sz w:val="20"/>
                <w:szCs w:val="20"/>
              </w:rPr>
              <w:t>(Approval in sequence)</w:t>
            </w:r>
          </w:p>
        </w:tc>
      </w:tr>
    </w:tbl>
    <w:p w14:paraId="744716ED" w14:textId="7316D144" w:rsidR="4BDD7ADF" w:rsidRPr="00080078" w:rsidRDefault="00177647" w:rsidP="00010C7E">
      <w:pPr>
        <w:spacing w:before="120" w:after="60" w:line="276" w:lineRule="auto"/>
        <w:rPr>
          <w:b/>
          <w:bCs/>
          <w:color w:val="000000" w:themeColor="text1"/>
          <w:sz w:val="20"/>
          <w:szCs w:val="20"/>
          <w:lang w:val="en-US"/>
        </w:rPr>
      </w:pPr>
      <w:r w:rsidRPr="00080078">
        <w:rPr>
          <w:b/>
          <w:bCs/>
          <w:color w:val="000000" w:themeColor="text1"/>
          <w:sz w:val="20"/>
          <w:szCs w:val="20"/>
        </w:rPr>
        <w:t xml:space="preserve"> </w:t>
      </w:r>
    </w:p>
    <w:p w14:paraId="66477928" w14:textId="4D67173D" w:rsidR="00E03D65" w:rsidRPr="00080078" w:rsidRDefault="002251C5" w:rsidP="2BB3B184">
      <w:pPr>
        <w:spacing w:before="120" w:after="60" w:line="276" w:lineRule="auto"/>
        <w:rPr>
          <w:b/>
          <w:bCs/>
          <w:color w:val="000000" w:themeColor="text1"/>
          <w:sz w:val="20"/>
          <w:szCs w:val="20"/>
        </w:rPr>
      </w:pPr>
      <w:r w:rsidRPr="00080078">
        <w:rPr>
          <w:b/>
          <w:bCs/>
          <w:color w:val="000000" w:themeColor="text1"/>
          <w:sz w:val="20"/>
          <w:szCs w:val="20"/>
        </w:rPr>
        <w:t>1</w:t>
      </w:r>
      <w:r w:rsidR="00F64D99" w:rsidRPr="00080078">
        <w:rPr>
          <w:b/>
          <w:bCs/>
          <w:color w:val="000000" w:themeColor="text1"/>
          <w:sz w:val="20"/>
          <w:szCs w:val="20"/>
          <w:lang w:val="en-US"/>
        </w:rPr>
        <w:t>0</w:t>
      </w:r>
      <w:r w:rsidRPr="00080078">
        <w:rPr>
          <w:b/>
          <w:bCs/>
          <w:color w:val="000000" w:themeColor="text1"/>
          <w:sz w:val="20"/>
          <w:szCs w:val="20"/>
        </w:rPr>
        <w:t xml:space="preserve">. </w:t>
      </w:r>
      <w:r w:rsidR="00D57E1D" w:rsidRPr="00080078">
        <w:rPr>
          <w:b/>
          <w:bCs/>
          <w:color w:val="000000" w:themeColor="text1"/>
          <w:sz w:val="20"/>
          <w:szCs w:val="20"/>
        </w:rPr>
        <w:t>D</w:t>
      </w:r>
      <w:r w:rsidR="00D03C29" w:rsidRPr="00080078">
        <w:rPr>
          <w:b/>
          <w:bCs/>
          <w:color w:val="000000" w:themeColor="text1"/>
          <w:sz w:val="20"/>
          <w:szCs w:val="20"/>
        </w:rPr>
        <w:t>anh sách</w:t>
      </w:r>
      <w:r w:rsidR="00C9725E" w:rsidRPr="00080078">
        <w:rPr>
          <w:b/>
          <w:bCs/>
          <w:color w:val="000000" w:themeColor="text1"/>
          <w:sz w:val="20"/>
          <w:szCs w:val="20"/>
        </w:rPr>
        <w:t xml:space="preserve"> </w:t>
      </w:r>
      <w:r w:rsidR="00B242E3" w:rsidRPr="00080078">
        <w:rPr>
          <w:b/>
          <w:bCs/>
          <w:color w:val="000000" w:themeColor="text1"/>
          <w:sz w:val="20"/>
          <w:szCs w:val="20"/>
        </w:rPr>
        <w:t xml:space="preserve">người </w:t>
      </w:r>
      <w:r w:rsidR="0091734B" w:rsidRPr="00080078">
        <w:rPr>
          <w:b/>
          <w:bCs/>
          <w:color w:val="000000" w:themeColor="text1"/>
          <w:sz w:val="20"/>
          <w:szCs w:val="20"/>
        </w:rPr>
        <w:t>dùng</w:t>
      </w:r>
      <w:r w:rsidR="00EA6964" w:rsidRPr="00080078">
        <w:rPr>
          <w:b/>
          <w:bCs/>
          <w:color w:val="000000" w:themeColor="text1"/>
          <w:sz w:val="20"/>
          <w:szCs w:val="20"/>
        </w:rPr>
        <w:t xml:space="preserve"> </w:t>
      </w:r>
    </w:p>
    <w:p w14:paraId="749813EA" w14:textId="07BDDC4B" w:rsidR="00010C7E" w:rsidRPr="00080078" w:rsidRDefault="00010C7E" w:rsidP="00010C7E">
      <w:pPr>
        <w:rPr>
          <w:rFonts w:eastAsia="Times New Roman"/>
          <w:noProof w:val="0"/>
          <w:color w:val="000000" w:themeColor="text1"/>
          <w:sz w:val="20"/>
          <w:szCs w:val="20"/>
          <w:lang w:val="en-US"/>
        </w:rPr>
      </w:pPr>
      <w:r w:rsidRPr="00080078">
        <w:rPr>
          <w:rFonts w:eastAsia="Times New Roman"/>
          <w:noProof w:val="0"/>
          <w:color w:val="000000" w:themeColor="text1"/>
          <w:sz w:val="20"/>
          <w:szCs w:val="20"/>
          <w:lang w:val="en-US"/>
        </w:rPr>
        <w:t xml:space="preserve">Khách hàng đồng ý ủy quyền cho các người dùng có vai trò Nhập/Duyệt và có sử dụng dịch vụ tín dụng, dịch vụ thanh toán theo đăng ký phân quyền truy cập thông tin trong danh sách người dùng tại biểu mẫu này được thay mặt khách hàng khởi tạo/duyệt giao dịch trên ABBANK Bussiness. </w:t>
      </w:r>
    </w:p>
    <w:p w14:paraId="73958183" w14:textId="5C8038C6" w:rsidR="00010C7E" w:rsidRPr="00080078" w:rsidRDefault="00010C7E" w:rsidP="0014469B">
      <w:pPr>
        <w:spacing w:before="100" w:beforeAutospacing="1" w:after="100" w:afterAutospacing="1"/>
        <w:rPr>
          <w:rFonts w:eastAsia="Times New Roman"/>
          <w:noProof w:val="0"/>
          <w:color w:val="000000" w:themeColor="text1"/>
          <w:sz w:val="20"/>
          <w:szCs w:val="20"/>
          <w:lang w:val="en-US"/>
        </w:rPr>
      </w:pPr>
      <w:r w:rsidRPr="00080078">
        <w:rPr>
          <w:rFonts w:eastAsia="Times New Roman"/>
          <w:noProof w:val="0"/>
          <w:color w:val="000000" w:themeColor="text1"/>
          <w:sz w:val="20"/>
          <w:szCs w:val="20"/>
          <w:lang w:val="en-US"/>
        </w:rPr>
        <w:t xml:space="preserve">Đối với hoạt động cấp tín dụng, ABBANK và khách hàng thỏa thuận thực hiện toàn bộ hoặc từng khâu trong quy trình cấp tín dụng trên ABBANK Business bao gồm nhưng không giới hạn bởi các khâu như đề nghị cấp </w:t>
      </w:r>
      <w:bookmarkStart w:id="0" w:name="_GoBack"/>
      <w:r w:rsidRPr="00145B12">
        <w:rPr>
          <w:rFonts w:eastAsia="Times New Roman"/>
          <w:noProof w:val="0"/>
          <w:color w:val="000000" w:themeColor="text1"/>
          <w:sz w:val="20"/>
          <w:szCs w:val="20"/>
          <w:lang w:val="en-US"/>
        </w:rPr>
        <w:t>tín dụng, giao kết văn kiện tín dụng, giải ngân. Theo đó, Người dùng được thay mặt Khách hàng khởi tạo/ duyệt toàn bộ hoặc một số khâu trong hoạt động cấp tín dụng</w:t>
      </w:r>
      <w:r w:rsidR="0014469B" w:rsidRPr="00145B12">
        <w:rPr>
          <w:rFonts w:eastAsia="Times New Roman"/>
          <w:noProof w:val="0"/>
          <w:color w:val="000000" w:themeColor="text1"/>
          <w:sz w:val="20"/>
          <w:szCs w:val="20"/>
          <w:lang w:val="en-US"/>
        </w:rPr>
        <w:t>.</w:t>
      </w:r>
      <w:bookmarkEnd w:id="0"/>
    </w:p>
    <w:p w14:paraId="5EFFE57F" w14:textId="15559840" w:rsidR="005855DC" w:rsidRPr="00080078" w:rsidRDefault="0093001B" w:rsidP="00010C7E">
      <w:pPr>
        <w:rPr>
          <w:rFonts w:eastAsia="Times New Roman"/>
          <w:bCs/>
          <w:color w:val="000000" w:themeColor="text1"/>
          <w:sz w:val="20"/>
          <w:szCs w:val="20"/>
          <w:lang w:val="en-US"/>
        </w:rPr>
      </w:pPr>
      <w:r w:rsidRPr="00080078">
        <w:rPr>
          <w:i/>
          <w:color w:val="000000" w:themeColor="text1"/>
          <w:sz w:val="20"/>
          <w:szCs w:val="20"/>
          <w:lang w:val="en-US"/>
        </w:rPr>
        <w:t>(</w:t>
      </w:r>
      <w:r w:rsidR="004A5876" w:rsidRPr="00080078">
        <w:rPr>
          <w:i/>
          <w:iCs/>
          <w:color w:val="000000" w:themeColor="text1"/>
          <w:sz w:val="20"/>
          <w:szCs w:val="20"/>
        </w:rPr>
        <w:t>Regarding credit services (guarantees, commitments to grant credit, disbursements) on ABBANK Business, the customer agrees to authorize users with the 'Input/Approval' role who also use credit services, as per the access rights registered in the user list on this form, to initiate/approve credit transactions (guarantees, commitments to grant credit, disbursements) on the customer's behalf</w:t>
      </w:r>
      <w:r w:rsidRPr="00080078">
        <w:rPr>
          <w:i/>
          <w:iCs/>
          <w:color w:val="000000" w:themeColor="text1"/>
          <w:sz w:val="20"/>
          <w:szCs w:val="20"/>
        </w:rPr>
        <w:t>.)</w:t>
      </w:r>
    </w:p>
    <w:p w14:paraId="1A141D8B" w14:textId="77777777" w:rsidR="00654940" w:rsidRPr="00080078" w:rsidRDefault="00654940" w:rsidP="00010C7E">
      <w:pPr>
        <w:rPr>
          <w:b/>
          <w:bCs/>
          <w:color w:val="000000" w:themeColor="text1"/>
          <w:sz w:val="20"/>
          <w:szCs w:val="20"/>
        </w:rPr>
      </w:pPr>
    </w:p>
    <w:p w14:paraId="10BE2043" w14:textId="77777777" w:rsidR="00E10153" w:rsidRPr="00080078" w:rsidRDefault="00E10153" w:rsidP="00E10153">
      <w:pPr>
        <w:spacing w:line="276" w:lineRule="auto"/>
        <w:rPr>
          <w:i/>
          <w:iCs/>
          <w:color w:val="000000" w:themeColor="text1"/>
          <w:sz w:val="20"/>
          <w:szCs w:val="20"/>
        </w:rPr>
      </w:pPr>
      <w:r w:rsidRPr="00080078">
        <w:rPr>
          <w:color w:val="000000" w:themeColor="text1"/>
          <w:sz w:val="20"/>
          <w:szCs w:val="20"/>
        </w:rPr>
        <w:t>Chủ tài khoản đồng ý xác nhận danh sách người dùng được đăng ký dưới đây.</w:t>
      </w:r>
      <w:r w:rsidRPr="00080078">
        <w:rPr>
          <w:color w:val="000000" w:themeColor="text1"/>
        </w:rPr>
        <w:tab/>
      </w:r>
    </w:p>
    <w:p w14:paraId="347B1713" w14:textId="77777777" w:rsidR="005E1C07" w:rsidRPr="00080078" w:rsidRDefault="00C9725E" w:rsidP="2BB3B184">
      <w:pPr>
        <w:spacing w:line="276" w:lineRule="auto"/>
        <w:rPr>
          <w:i/>
          <w:iCs/>
          <w:color w:val="000000" w:themeColor="text1"/>
          <w:sz w:val="20"/>
          <w:szCs w:val="20"/>
        </w:rPr>
      </w:pPr>
      <w:r w:rsidRPr="00080078">
        <w:rPr>
          <w:i/>
          <w:iCs/>
          <w:color w:val="000000" w:themeColor="text1"/>
          <w:sz w:val="20"/>
          <w:szCs w:val="20"/>
        </w:rPr>
        <w:t>(</w:t>
      </w:r>
      <w:r w:rsidR="00E03D65" w:rsidRPr="00080078">
        <w:rPr>
          <w:i/>
          <w:iCs/>
          <w:color w:val="000000" w:themeColor="text1"/>
          <w:sz w:val="20"/>
          <w:szCs w:val="20"/>
        </w:rPr>
        <w:t>Account H</w:t>
      </w:r>
      <w:r w:rsidR="000E2322" w:rsidRPr="00080078">
        <w:rPr>
          <w:i/>
          <w:iCs/>
          <w:color w:val="000000" w:themeColor="text1"/>
          <w:sz w:val="20"/>
          <w:szCs w:val="20"/>
        </w:rPr>
        <w:t>older confirm</w:t>
      </w:r>
      <w:r w:rsidR="001C7CFF" w:rsidRPr="00080078">
        <w:rPr>
          <w:i/>
          <w:iCs/>
          <w:color w:val="000000" w:themeColor="text1"/>
          <w:sz w:val="20"/>
          <w:szCs w:val="20"/>
        </w:rPr>
        <w:t>ed</w:t>
      </w:r>
      <w:r w:rsidR="000E2322" w:rsidRPr="00080078">
        <w:rPr>
          <w:i/>
          <w:iCs/>
          <w:color w:val="000000" w:themeColor="text1"/>
          <w:sz w:val="20"/>
          <w:szCs w:val="20"/>
        </w:rPr>
        <w:t xml:space="preserve"> that we register</w:t>
      </w:r>
      <w:r w:rsidR="009374C0" w:rsidRPr="00080078">
        <w:rPr>
          <w:i/>
          <w:iCs/>
          <w:color w:val="000000" w:themeColor="text1"/>
          <w:sz w:val="20"/>
          <w:szCs w:val="20"/>
        </w:rPr>
        <w:t>ed</w:t>
      </w:r>
      <w:r w:rsidR="000E2322" w:rsidRPr="00080078">
        <w:rPr>
          <w:i/>
          <w:iCs/>
          <w:color w:val="000000" w:themeColor="text1"/>
          <w:sz w:val="20"/>
          <w:szCs w:val="20"/>
        </w:rPr>
        <w:t xml:space="preserve"> u</w:t>
      </w:r>
      <w:r w:rsidR="00E03D65" w:rsidRPr="00080078">
        <w:rPr>
          <w:i/>
          <w:iCs/>
          <w:color w:val="000000" w:themeColor="text1"/>
          <w:sz w:val="20"/>
          <w:szCs w:val="20"/>
        </w:rPr>
        <w:t>sers list as specific below</w:t>
      </w:r>
      <w:r w:rsidR="00447D36" w:rsidRPr="00080078">
        <w:rPr>
          <w:i/>
          <w:iCs/>
          <w:color w:val="000000" w:themeColor="text1"/>
          <w:sz w:val="20"/>
          <w:szCs w:val="20"/>
        </w:rPr>
        <w:t>).</w:t>
      </w:r>
    </w:p>
    <w:p w14:paraId="713101D3" w14:textId="77777777" w:rsidR="0091734B" w:rsidRPr="00080078" w:rsidRDefault="0091734B" w:rsidP="007C0472">
      <w:pPr>
        <w:spacing w:line="276" w:lineRule="auto"/>
        <w:rPr>
          <w:color w:val="000000" w:themeColor="text1"/>
          <w:sz w:val="20"/>
          <w:szCs w:val="20"/>
        </w:rPr>
      </w:pPr>
    </w:p>
    <w:tbl>
      <w:tblPr>
        <w:tblW w:w="1074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115" w:type="dxa"/>
          <w:bottom w:w="72" w:type="dxa"/>
          <w:right w:w="115" w:type="dxa"/>
        </w:tblCellMar>
        <w:tblLook w:val="04A0" w:firstRow="1" w:lastRow="0" w:firstColumn="1" w:lastColumn="0" w:noHBand="0" w:noVBand="1"/>
      </w:tblPr>
      <w:tblGrid>
        <w:gridCol w:w="5372"/>
        <w:gridCol w:w="5374"/>
      </w:tblGrid>
      <w:tr w:rsidR="00080078" w:rsidRPr="00080078" w14:paraId="0E15FFF2" w14:textId="77777777" w:rsidTr="009A37BD">
        <w:trPr>
          <w:trHeight w:val="233"/>
          <w:tblHeader/>
        </w:trPr>
        <w:tc>
          <w:tcPr>
            <w:tcW w:w="5372" w:type="dxa"/>
            <w:shd w:val="clear" w:color="auto" w:fill="auto"/>
          </w:tcPr>
          <w:p w14:paraId="001FF843" w14:textId="77777777" w:rsidR="00E70AF6" w:rsidRPr="00080078" w:rsidRDefault="00E70AF6" w:rsidP="00010C7E">
            <w:pPr>
              <w:spacing w:line="276" w:lineRule="auto"/>
              <w:jc w:val="left"/>
              <w:rPr>
                <w:b/>
                <w:bCs/>
                <w:color w:val="000000" w:themeColor="text1"/>
                <w:sz w:val="20"/>
                <w:szCs w:val="20"/>
              </w:rPr>
            </w:pPr>
            <w:r w:rsidRPr="00080078">
              <w:rPr>
                <w:b/>
                <w:bCs/>
                <w:color w:val="000000" w:themeColor="text1"/>
                <w:sz w:val="20"/>
                <w:szCs w:val="20"/>
              </w:rPr>
              <w:lastRenderedPageBreak/>
              <w:t>Thông tin người dùng/User information</w:t>
            </w:r>
          </w:p>
        </w:tc>
        <w:tc>
          <w:tcPr>
            <w:tcW w:w="5374" w:type="dxa"/>
            <w:shd w:val="clear" w:color="auto" w:fill="auto"/>
          </w:tcPr>
          <w:p w14:paraId="6583D883" w14:textId="77777777" w:rsidR="00E70AF6" w:rsidRPr="00080078" w:rsidRDefault="00E70AF6" w:rsidP="00010C7E">
            <w:pPr>
              <w:spacing w:line="276" w:lineRule="auto"/>
              <w:jc w:val="left"/>
              <w:rPr>
                <w:b/>
                <w:bCs/>
                <w:color w:val="000000" w:themeColor="text1"/>
                <w:sz w:val="20"/>
                <w:szCs w:val="20"/>
              </w:rPr>
            </w:pPr>
            <w:r w:rsidRPr="00080078">
              <w:rPr>
                <w:b/>
                <w:bCs/>
                <w:color w:val="000000" w:themeColor="text1"/>
                <w:sz w:val="20"/>
                <w:szCs w:val="20"/>
              </w:rPr>
              <w:t>Thông tin người dùng /User information</w:t>
            </w:r>
          </w:p>
        </w:tc>
      </w:tr>
      <w:tr w:rsidR="00080078" w:rsidRPr="00080078" w14:paraId="47A83DF7" w14:textId="77777777" w:rsidTr="009A37BD">
        <w:trPr>
          <w:trHeight w:val="530"/>
        </w:trPr>
        <w:tc>
          <w:tcPr>
            <w:tcW w:w="5372" w:type="dxa"/>
            <w:shd w:val="clear" w:color="auto" w:fill="auto"/>
          </w:tcPr>
          <w:p w14:paraId="7D08AD6B" w14:textId="77777777" w:rsidR="00E70AF6" w:rsidRPr="00080078" w:rsidRDefault="00E70AF6" w:rsidP="002F2F8F">
            <w:pPr>
              <w:spacing w:line="276" w:lineRule="auto"/>
              <w:jc w:val="left"/>
              <w:rPr>
                <w:color w:val="000000" w:themeColor="text1"/>
                <w:sz w:val="20"/>
                <w:szCs w:val="20"/>
              </w:rPr>
            </w:pPr>
            <w:r w:rsidRPr="00080078">
              <w:rPr>
                <w:color w:val="000000" w:themeColor="text1"/>
                <w:sz w:val="20"/>
                <w:szCs w:val="20"/>
              </w:rPr>
              <w:t xml:space="preserve">Vai trò người dùng </w:t>
            </w:r>
            <w:r w:rsidRPr="00080078">
              <w:rPr>
                <w:i/>
                <w:iCs/>
                <w:color w:val="000000" w:themeColor="text1"/>
                <w:sz w:val="20"/>
                <w:szCs w:val="20"/>
              </w:rPr>
              <w:t>(User role)</w:t>
            </w:r>
          </w:p>
          <w:p w14:paraId="50F1DF27" w14:textId="77777777" w:rsidR="00E70AF6" w:rsidRPr="00080078" w:rsidRDefault="269E577F" w:rsidP="78205ED3">
            <w:pPr>
              <w:spacing w:line="276" w:lineRule="auto"/>
              <w:jc w:val="left"/>
              <w:rPr>
                <w:i/>
                <w:iCs/>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Nhập </w:t>
            </w:r>
            <w:r w:rsidRPr="00080078">
              <w:rPr>
                <w:i/>
                <w:iCs/>
                <w:color w:val="000000" w:themeColor="text1"/>
                <w:sz w:val="20"/>
                <w:szCs w:val="20"/>
              </w:rPr>
              <w:t>(</w:t>
            </w:r>
            <w:r w:rsidR="5CCE5161" w:rsidRPr="00080078">
              <w:rPr>
                <w:i/>
                <w:iCs/>
                <w:color w:val="000000" w:themeColor="text1"/>
                <w:sz w:val="20"/>
                <w:szCs w:val="20"/>
              </w:rPr>
              <w:t>Creator</w:t>
            </w:r>
            <w:r w:rsidRPr="00080078">
              <w:rPr>
                <w:i/>
                <w:iCs/>
                <w:color w:val="000000" w:themeColor="text1"/>
                <w:sz w:val="20"/>
                <w:szCs w:val="20"/>
              </w:rPr>
              <w:t xml:space="preserve">)          </w:t>
            </w: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Truy vấn </w:t>
            </w:r>
            <w:r w:rsidRPr="00080078">
              <w:rPr>
                <w:i/>
                <w:iCs/>
                <w:color w:val="000000" w:themeColor="text1"/>
                <w:sz w:val="20"/>
                <w:szCs w:val="20"/>
              </w:rPr>
              <w:t xml:space="preserve">(Viewer)   </w:t>
            </w:r>
          </w:p>
          <w:p w14:paraId="301AD906" w14:textId="77777777" w:rsidR="00E70AF6" w:rsidRPr="00080078" w:rsidRDefault="269E577F" w:rsidP="001C5828">
            <w:pPr>
              <w:spacing w:line="276" w:lineRule="auto"/>
              <w:jc w:val="left"/>
              <w:rPr>
                <w:i/>
                <w:iCs/>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Duyệt </w:t>
            </w:r>
            <w:r w:rsidRPr="00080078">
              <w:rPr>
                <w:i/>
                <w:iCs/>
                <w:color w:val="000000" w:themeColor="text1"/>
                <w:sz w:val="20"/>
                <w:szCs w:val="20"/>
              </w:rPr>
              <w:t>(</w:t>
            </w:r>
            <w:r w:rsidR="5D6C5BB4" w:rsidRPr="00080078">
              <w:rPr>
                <w:rFonts w:eastAsia="Times New Roman"/>
                <w:i/>
                <w:iCs/>
                <w:color w:val="000000" w:themeColor="text1"/>
                <w:sz w:val="19"/>
                <w:szCs w:val="19"/>
              </w:rPr>
              <w:t>Approver</w:t>
            </w:r>
            <w:r w:rsidRPr="00080078">
              <w:rPr>
                <w:i/>
                <w:iCs/>
                <w:color w:val="000000" w:themeColor="text1"/>
                <w:sz w:val="20"/>
                <w:szCs w:val="20"/>
              </w:rPr>
              <w:t xml:space="preserve">)   </w:t>
            </w:r>
            <w:r w:rsidR="001C5828" w:rsidRPr="00080078">
              <w:rPr>
                <w:i/>
                <w:iCs/>
                <w:color w:val="000000" w:themeColor="text1"/>
                <w:sz w:val="20"/>
                <w:szCs w:val="20"/>
                <w:lang w:val="en-US"/>
              </w:rPr>
              <w:t xml:space="preserve">   </w:t>
            </w:r>
            <w:r w:rsidRPr="00080078">
              <w:rPr>
                <w:i/>
                <w:iCs/>
                <w:color w:val="000000" w:themeColor="text1"/>
                <w:sz w:val="20"/>
                <w:szCs w:val="20"/>
              </w:rPr>
              <w:t xml:space="preserve"> </w:t>
            </w: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Nhập duyệt </w:t>
            </w:r>
            <w:r w:rsidRPr="00080078">
              <w:rPr>
                <w:i/>
                <w:iCs/>
                <w:color w:val="000000" w:themeColor="text1"/>
                <w:sz w:val="20"/>
                <w:szCs w:val="20"/>
              </w:rPr>
              <w:t>(</w:t>
            </w:r>
            <w:r w:rsidR="0AE3E20E" w:rsidRPr="00080078">
              <w:rPr>
                <w:i/>
                <w:iCs/>
                <w:color w:val="000000" w:themeColor="text1"/>
                <w:sz w:val="20"/>
                <w:szCs w:val="20"/>
              </w:rPr>
              <w:t>Creator</w:t>
            </w:r>
            <w:r w:rsidR="00B87BEF" w:rsidRPr="00080078">
              <w:rPr>
                <w:i/>
                <w:iCs/>
                <w:color w:val="000000" w:themeColor="text1"/>
                <w:sz w:val="20"/>
                <w:szCs w:val="20"/>
                <w:lang w:val="en-US"/>
              </w:rPr>
              <w:t>-</w:t>
            </w:r>
            <w:r w:rsidR="3C7BBAF1" w:rsidRPr="00080078">
              <w:rPr>
                <w:rFonts w:eastAsia="Times New Roman"/>
                <w:i/>
                <w:iCs/>
                <w:color w:val="000000" w:themeColor="text1"/>
                <w:sz w:val="19"/>
                <w:szCs w:val="19"/>
              </w:rPr>
              <w:t>Approver</w:t>
            </w:r>
            <w:r w:rsidRPr="00080078">
              <w:rPr>
                <w:i/>
                <w:iCs/>
                <w:color w:val="000000" w:themeColor="text1"/>
                <w:sz w:val="20"/>
                <w:szCs w:val="20"/>
              </w:rPr>
              <w:t>)</w:t>
            </w:r>
          </w:p>
          <w:p w14:paraId="3619F30F" w14:textId="62295B22" w:rsidR="007E134A" w:rsidRPr="00080078" w:rsidRDefault="007E134A" w:rsidP="001C5828">
            <w:pPr>
              <w:spacing w:line="276" w:lineRule="auto"/>
              <w:jc w:val="left"/>
              <w:rPr>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Khác </w:t>
            </w:r>
            <w:r w:rsidRPr="00080078">
              <w:rPr>
                <w:i/>
                <w:iCs/>
                <w:color w:val="000000" w:themeColor="text1"/>
                <w:sz w:val="20"/>
                <w:szCs w:val="20"/>
              </w:rPr>
              <w:t>(Other)</w:t>
            </w:r>
          </w:p>
        </w:tc>
        <w:tc>
          <w:tcPr>
            <w:tcW w:w="5374" w:type="dxa"/>
            <w:shd w:val="clear" w:color="auto" w:fill="auto"/>
          </w:tcPr>
          <w:p w14:paraId="1C8E4611" w14:textId="77777777" w:rsidR="00E70AF6" w:rsidRPr="00080078" w:rsidRDefault="00E70AF6" w:rsidP="002F2F8F">
            <w:pPr>
              <w:spacing w:line="276" w:lineRule="auto"/>
              <w:jc w:val="left"/>
              <w:rPr>
                <w:color w:val="000000" w:themeColor="text1"/>
                <w:sz w:val="20"/>
                <w:szCs w:val="20"/>
              </w:rPr>
            </w:pPr>
            <w:r w:rsidRPr="00080078">
              <w:rPr>
                <w:color w:val="000000" w:themeColor="text1"/>
                <w:sz w:val="20"/>
                <w:szCs w:val="20"/>
              </w:rPr>
              <w:t xml:space="preserve">Vai trò người dùng </w:t>
            </w:r>
            <w:r w:rsidRPr="00080078">
              <w:rPr>
                <w:i/>
                <w:iCs/>
                <w:color w:val="000000" w:themeColor="text1"/>
                <w:sz w:val="20"/>
                <w:szCs w:val="20"/>
              </w:rPr>
              <w:t>(User role)</w:t>
            </w:r>
          </w:p>
          <w:p w14:paraId="1922B5D2" w14:textId="77777777" w:rsidR="00E70AF6" w:rsidRPr="00080078" w:rsidRDefault="269E577F" w:rsidP="78205ED3">
            <w:pPr>
              <w:spacing w:line="276" w:lineRule="auto"/>
              <w:jc w:val="left"/>
              <w:rPr>
                <w:i/>
                <w:iCs/>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Nhập </w:t>
            </w:r>
            <w:r w:rsidRPr="00080078">
              <w:rPr>
                <w:i/>
                <w:iCs/>
                <w:color w:val="000000" w:themeColor="text1"/>
                <w:sz w:val="20"/>
                <w:szCs w:val="20"/>
              </w:rPr>
              <w:t>(</w:t>
            </w:r>
            <w:r w:rsidR="74608290" w:rsidRPr="00080078">
              <w:rPr>
                <w:i/>
                <w:iCs/>
                <w:color w:val="000000" w:themeColor="text1"/>
                <w:sz w:val="20"/>
                <w:szCs w:val="20"/>
              </w:rPr>
              <w:t>Creator</w:t>
            </w:r>
            <w:r w:rsidRPr="00080078">
              <w:rPr>
                <w:i/>
                <w:iCs/>
                <w:color w:val="000000" w:themeColor="text1"/>
                <w:sz w:val="20"/>
                <w:szCs w:val="20"/>
              </w:rPr>
              <w:t xml:space="preserve">)          </w:t>
            </w: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Truy vấn </w:t>
            </w:r>
            <w:r w:rsidRPr="00080078">
              <w:rPr>
                <w:i/>
                <w:iCs/>
                <w:color w:val="000000" w:themeColor="text1"/>
                <w:sz w:val="20"/>
                <w:szCs w:val="20"/>
              </w:rPr>
              <w:t xml:space="preserve">(Viewer)   </w:t>
            </w:r>
          </w:p>
          <w:p w14:paraId="43FEC906" w14:textId="77777777" w:rsidR="00E70AF6" w:rsidRPr="00080078" w:rsidRDefault="269E577F" w:rsidP="002F2F8F">
            <w:pPr>
              <w:spacing w:line="276" w:lineRule="auto"/>
              <w:jc w:val="left"/>
              <w:rPr>
                <w:i/>
                <w:iCs/>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Duyệt </w:t>
            </w:r>
            <w:r w:rsidRPr="00080078">
              <w:rPr>
                <w:i/>
                <w:iCs/>
                <w:color w:val="000000" w:themeColor="text1"/>
                <w:sz w:val="20"/>
                <w:szCs w:val="20"/>
              </w:rPr>
              <w:t>(</w:t>
            </w:r>
            <w:r w:rsidR="23BBA03A" w:rsidRPr="00080078">
              <w:rPr>
                <w:rFonts w:eastAsia="Times New Roman"/>
                <w:i/>
                <w:iCs/>
                <w:color w:val="000000" w:themeColor="text1"/>
                <w:sz w:val="19"/>
                <w:szCs w:val="19"/>
              </w:rPr>
              <w:t>Approver</w:t>
            </w:r>
            <w:r w:rsidRPr="00080078">
              <w:rPr>
                <w:i/>
                <w:iCs/>
                <w:color w:val="000000" w:themeColor="text1"/>
                <w:sz w:val="20"/>
                <w:szCs w:val="20"/>
              </w:rPr>
              <w:t xml:space="preserve">)    </w:t>
            </w: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Nhập duyệt</w:t>
            </w:r>
            <w:r w:rsidRPr="00080078">
              <w:rPr>
                <w:i/>
                <w:iCs/>
                <w:color w:val="000000" w:themeColor="text1"/>
                <w:sz w:val="20"/>
                <w:szCs w:val="20"/>
              </w:rPr>
              <w:t xml:space="preserve"> (</w:t>
            </w:r>
            <w:r w:rsidR="001C5828" w:rsidRPr="00080078">
              <w:rPr>
                <w:i/>
                <w:iCs/>
                <w:color w:val="000000" w:themeColor="text1"/>
                <w:sz w:val="20"/>
                <w:szCs w:val="20"/>
              </w:rPr>
              <w:t>Creator</w:t>
            </w:r>
            <w:r w:rsidR="001C5828" w:rsidRPr="00080078">
              <w:rPr>
                <w:i/>
                <w:iCs/>
                <w:color w:val="000000" w:themeColor="text1"/>
                <w:sz w:val="20"/>
                <w:szCs w:val="20"/>
                <w:lang w:val="en-US"/>
              </w:rPr>
              <w:t>-</w:t>
            </w:r>
            <w:r w:rsidR="001C5828" w:rsidRPr="00080078">
              <w:rPr>
                <w:rFonts w:eastAsia="Times New Roman"/>
                <w:i/>
                <w:iCs/>
                <w:color w:val="000000" w:themeColor="text1"/>
                <w:sz w:val="19"/>
                <w:szCs w:val="19"/>
              </w:rPr>
              <w:t>Approver</w:t>
            </w:r>
            <w:r w:rsidRPr="00080078">
              <w:rPr>
                <w:i/>
                <w:iCs/>
                <w:color w:val="000000" w:themeColor="text1"/>
                <w:sz w:val="20"/>
                <w:szCs w:val="20"/>
              </w:rPr>
              <w:t>)</w:t>
            </w:r>
          </w:p>
          <w:p w14:paraId="72D74613" w14:textId="0F9DC18B" w:rsidR="007E134A" w:rsidRPr="00080078" w:rsidRDefault="007E134A" w:rsidP="002F2F8F">
            <w:pPr>
              <w:spacing w:line="276" w:lineRule="auto"/>
              <w:jc w:val="left"/>
              <w:rPr>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Khác </w:t>
            </w:r>
            <w:r w:rsidRPr="00080078">
              <w:rPr>
                <w:i/>
                <w:iCs/>
                <w:color w:val="000000" w:themeColor="text1"/>
                <w:sz w:val="20"/>
                <w:szCs w:val="20"/>
              </w:rPr>
              <w:t>(Other)</w:t>
            </w:r>
          </w:p>
        </w:tc>
      </w:tr>
      <w:tr w:rsidR="00080078" w:rsidRPr="00080078" w14:paraId="7D9C91EE" w14:textId="77777777" w:rsidTr="009A37BD">
        <w:trPr>
          <w:trHeight w:val="530"/>
        </w:trPr>
        <w:tc>
          <w:tcPr>
            <w:tcW w:w="5372" w:type="dxa"/>
            <w:shd w:val="clear" w:color="auto" w:fill="auto"/>
          </w:tcPr>
          <w:p w14:paraId="1C5DF856" w14:textId="77777777" w:rsidR="00DB4F42" w:rsidRPr="00080078" w:rsidRDefault="00DB4F42" w:rsidP="2BB3B184">
            <w:pPr>
              <w:spacing w:line="276" w:lineRule="auto"/>
              <w:jc w:val="left"/>
              <w:rPr>
                <w:color w:val="000000" w:themeColor="text1"/>
                <w:sz w:val="20"/>
                <w:szCs w:val="20"/>
              </w:rPr>
            </w:pPr>
            <w:r w:rsidRPr="00080078">
              <w:rPr>
                <w:color w:val="000000" w:themeColor="text1"/>
                <w:sz w:val="20"/>
                <w:szCs w:val="20"/>
              </w:rPr>
              <w:t>Cấp duyệt người dùng (</w:t>
            </w:r>
            <w:r w:rsidRPr="00080078">
              <w:rPr>
                <w:i/>
                <w:iCs/>
                <w:color w:val="000000" w:themeColor="text1"/>
                <w:sz w:val="20"/>
                <w:szCs w:val="20"/>
              </w:rPr>
              <w:t>Level of approval</w:t>
            </w:r>
            <w:r w:rsidRPr="00080078">
              <w:rPr>
                <w:color w:val="000000" w:themeColor="text1"/>
                <w:sz w:val="20"/>
                <w:szCs w:val="20"/>
              </w:rPr>
              <w:t>)</w:t>
            </w:r>
            <w:bookmarkStart w:id="1" w:name="_Ref205111834"/>
            <w:commentRangeStart w:id="2"/>
            <w:commentRangeEnd w:id="2"/>
            <w:r w:rsidR="00AE7F6B" w:rsidRPr="00080078">
              <w:rPr>
                <w:rStyle w:val="FootnoteReference"/>
                <w:color w:val="000000" w:themeColor="text1"/>
                <w:sz w:val="20"/>
                <w:szCs w:val="20"/>
              </w:rPr>
              <w:footnoteReference w:id="4"/>
            </w:r>
            <w:bookmarkEnd w:id="1"/>
          </w:p>
          <w:p w14:paraId="5C0CB948" w14:textId="77777777" w:rsidR="00DB4F42" w:rsidRPr="00080078" w:rsidRDefault="00DB4F42" w:rsidP="00DB4F42">
            <w:pPr>
              <w:spacing w:line="276" w:lineRule="auto"/>
              <w:jc w:val="left"/>
              <w:rPr>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Cấp 1 (</w:t>
            </w:r>
            <w:r w:rsidRPr="00080078">
              <w:rPr>
                <w:i/>
                <w:iCs/>
                <w:color w:val="000000" w:themeColor="text1"/>
                <w:sz w:val="20"/>
                <w:szCs w:val="20"/>
              </w:rPr>
              <w:t>1</w:t>
            </w:r>
            <w:r w:rsidRPr="00080078">
              <w:rPr>
                <w:i/>
                <w:iCs/>
                <w:color w:val="000000" w:themeColor="text1"/>
                <w:sz w:val="20"/>
                <w:szCs w:val="20"/>
                <w:vertAlign w:val="superscript"/>
              </w:rPr>
              <w:t>st</w:t>
            </w:r>
            <w:r w:rsidRPr="00080078">
              <w:rPr>
                <w:color w:val="000000" w:themeColor="text1"/>
                <w:sz w:val="20"/>
                <w:szCs w:val="20"/>
              </w:rPr>
              <w:t xml:space="preserve">)              </w:t>
            </w: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Cấp 2  (</w:t>
            </w:r>
            <w:r w:rsidRPr="00080078">
              <w:rPr>
                <w:i/>
                <w:iCs/>
                <w:color w:val="000000" w:themeColor="text1"/>
                <w:sz w:val="20"/>
                <w:szCs w:val="20"/>
              </w:rPr>
              <w:t>2</w:t>
            </w:r>
            <w:r w:rsidRPr="00080078">
              <w:rPr>
                <w:i/>
                <w:iCs/>
                <w:color w:val="000000" w:themeColor="text1"/>
                <w:sz w:val="20"/>
                <w:szCs w:val="20"/>
                <w:vertAlign w:val="superscript"/>
              </w:rPr>
              <w:t>nd</w:t>
            </w:r>
            <w:r w:rsidRPr="00080078">
              <w:rPr>
                <w:color w:val="000000" w:themeColor="text1"/>
                <w:sz w:val="20"/>
                <w:szCs w:val="20"/>
              </w:rPr>
              <w:t xml:space="preserve">)                </w:t>
            </w: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Cấp 3 (</w:t>
            </w:r>
            <w:r w:rsidRPr="00080078">
              <w:rPr>
                <w:i/>
                <w:iCs/>
                <w:color w:val="000000" w:themeColor="text1"/>
                <w:sz w:val="20"/>
                <w:szCs w:val="20"/>
              </w:rPr>
              <w:t>3</w:t>
            </w:r>
            <w:r w:rsidRPr="00080078">
              <w:rPr>
                <w:i/>
                <w:iCs/>
                <w:color w:val="000000" w:themeColor="text1"/>
                <w:sz w:val="20"/>
                <w:szCs w:val="20"/>
                <w:vertAlign w:val="superscript"/>
              </w:rPr>
              <w:t>rd</w:t>
            </w:r>
            <w:r w:rsidRPr="00080078">
              <w:rPr>
                <w:color w:val="000000" w:themeColor="text1"/>
                <w:sz w:val="20"/>
                <w:szCs w:val="20"/>
              </w:rPr>
              <w:t>)</w:t>
            </w:r>
          </w:p>
        </w:tc>
        <w:tc>
          <w:tcPr>
            <w:tcW w:w="5374" w:type="dxa"/>
            <w:shd w:val="clear" w:color="auto" w:fill="auto"/>
          </w:tcPr>
          <w:p w14:paraId="6F2CE847" w14:textId="5D3B6ED8" w:rsidR="00DB4F42" w:rsidRPr="00080078" w:rsidRDefault="00DB4F42" w:rsidP="00DB4F42">
            <w:pPr>
              <w:spacing w:line="276" w:lineRule="auto"/>
              <w:jc w:val="left"/>
              <w:rPr>
                <w:color w:val="000000" w:themeColor="text1"/>
                <w:sz w:val="20"/>
                <w:szCs w:val="20"/>
              </w:rPr>
            </w:pPr>
            <w:r w:rsidRPr="00080078">
              <w:rPr>
                <w:color w:val="000000" w:themeColor="text1"/>
                <w:sz w:val="20"/>
                <w:szCs w:val="20"/>
              </w:rPr>
              <w:t>Cấp duyệt người dùng (</w:t>
            </w:r>
            <w:r w:rsidRPr="00080078">
              <w:rPr>
                <w:i/>
                <w:iCs/>
                <w:color w:val="000000" w:themeColor="text1"/>
                <w:sz w:val="20"/>
                <w:szCs w:val="20"/>
              </w:rPr>
              <w:t>Level of approval</w:t>
            </w:r>
            <w:r w:rsidRPr="00080078">
              <w:rPr>
                <w:color w:val="000000" w:themeColor="text1"/>
                <w:sz w:val="20"/>
                <w:szCs w:val="20"/>
              </w:rPr>
              <w:t>)</w:t>
            </w:r>
            <w:r w:rsidR="00AB778A" w:rsidRPr="00080078">
              <w:rPr>
                <w:color w:val="000000" w:themeColor="text1"/>
                <w:sz w:val="20"/>
                <w:szCs w:val="20"/>
                <w:vertAlign w:val="superscript"/>
              </w:rPr>
              <w:fldChar w:fldCharType="begin"/>
            </w:r>
            <w:r w:rsidR="00AB778A" w:rsidRPr="00080078">
              <w:rPr>
                <w:color w:val="000000" w:themeColor="text1"/>
                <w:sz w:val="20"/>
                <w:szCs w:val="20"/>
                <w:vertAlign w:val="superscript"/>
              </w:rPr>
              <w:instrText xml:space="preserve"> NOTEREF _Ref205111834 \h  \* MERGEFORMAT </w:instrText>
            </w:r>
            <w:r w:rsidR="00AB778A" w:rsidRPr="00080078">
              <w:rPr>
                <w:color w:val="000000" w:themeColor="text1"/>
                <w:sz w:val="20"/>
                <w:szCs w:val="20"/>
                <w:vertAlign w:val="superscript"/>
              </w:rPr>
            </w:r>
            <w:r w:rsidR="00AB778A" w:rsidRPr="00080078">
              <w:rPr>
                <w:color w:val="000000" w:themeColor="text1"/>
                <w:sz w:val="20"/>
                <w:szCs w:val="20"/>
                <w:vertAlign w:val="superscript"/>
              </w:rPr>
              <w:fldChar w:fldCharType="separate"/>
            </w:r>
            <w:r w:rsidR="00AB778A" w:rsidRPr="00080078">
              <w:rPr>
                <w:color w:val="000000" w:themeColor="text1"/>
                <w:sz w:val="20"/>
                <w:szCs w:val="20"/>
                <w:vertAlign w:val="superscript"/>
              </w:rPr>
              <w:t>4</w:t>
            </w:r>
            <w:r w:rsidR="00AB778A" w:rsidRPr="00080078">
              <w:rPr>
                <w:color w:val="000000" w:themeColor="text1"/>
                <w:sz w:val="20"/>
                <w:szCs w:val="20"/>
                <w:vertAlign w:val="superscript"/>
              </w:rPr>
              <w:fldChar w:fldCharType="end"/>
            </w:r>
          </w:p>
          <w:p w14:paraId="28D7E5EE" w14:textId="77777777" w:rsidR="00DB4F42" w:rsidRPr="00080078" w:rsidRDefault="00DB4F42" w:rsidP="2BB3B184">
            <w:pPr>
              <w:spacing w:line="276" w:lineRule="auto"/>
              <w:jc w:val="left"/>
              <w:rPr>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Cấp 1 (</w:t>
            </w:r>
            <w:r w:rsidRPr="00080078">
              <w:rPr>
                <w:i/>
                <w:iCs/>
                <w:color w:val="000000" w:themeColor="text1"/>
                <w:sz w:val="20"/>
                <w:szCs w:val="20"/>
              </w:rPr>
              <w:t>1</w:t>
            </w:r>
            <w:r w:rsidRPr="00080078">
              <w:rPr>
                <w:i/>
                <w:iCs/>
                <w:color w:val="000000" w:themeColor="text1"/>
                <w:sz w:val="20"/>
                <w:szCs w:val="20"/>
                <w:vertAlign w:val="superscript"/>
              </w:rPr>
              <w:t>st</w:t>
            </w:r>
            <w:r w:rsidRPr="00080078">
              <w:rPr>
                <w:color w:val="000000" w:themeColor="text1"/>
                <w:sz w:val="20"/>
                <w:szCs w:val="20"/>
              </w:rPr>
              <w:t xml:space="preserve">)              </w:t>
            </w: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Cấp 2  (</w:t>
            </w:r>
            <w:r w:rsidRPr="00080078">
              <w:rPr>
                <w:i/>
                <w:iCs/>
                <w:color w:val="000000" w:themeColor="text1"/>
                <w:sz w:val="20"/>
                <w:szCs w:val="20"/>
              </w:rPr>
              <w:t>2</w:t>
            </w:r>
            <w:r w:rsidRPr="00080078">
              <w:rPr>
                <w:i/>
                <w:iCs/>
                <w:color w:val="000000" w:themeColor="text1"/>
                <w:sz w:val="20"/>
                <w:szCs w:val="20"/>
                <w:vertAlign w:val="superscript"/>
              </w:rPr>
              <w:t>nd</w:t>
            </w:r>
            <w:r w:rsidRPr="00080078">
              <w:rPr>
                <w:color w:val="000000" w:themeColor="text1"/>
                <w:sz w:val="20"/>
                <w:szCs w:val="20"/>
              </w:rPr>
              <w:t xml:space="preserve">)                </w:t>
            </w: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Cấp 3 (</w:t>
            </w:r>
            <w:r w:rsidRPr="00080078">
              <w:rPr>
                <w:i/>
                <w:iCs/>
                <w:color w:val="000000" w:themeColor="text1"/>
                <w:sz w:val="20"/>
                <w:szCs w:val="20"/>
              </w:rPr>
              <w:t>3</w:t>
            </w:r>
            <w:r w:rsidRPr="00080078">
              <w:rPr>
                <w:i/>
                <w:iCs/>
                <w:color w:val="000000" w:themeColor="text1"/>
                <w:sz w:val="20"/>
                <w:szCs w:val="20"/>
                <w:vertAlign w:val="superscript"/>
              </w:rPr>
              <w:t>rd</w:t>
            </w:r>
            <w:r w:rsidRPr="00080078">
              <w:rPr>
                <w:color w:val="000000" w:themeColor="text1"/>
                <w:sz w:val="20"/>
                <w:szCs w:val="20"/>
              </w:rPr>
              <w:t>)</w:t>
            </w:r>
          </w:p>
        </w:tc>
      </w:tr>
      <w:tr w:rsidR="00080078" w:rsidRPr="00080078" w14:paraId="7C3E07BE" w14:textId="77777777" w:rsidTr="009A37BD">
        <w:trPr>
          <w:trHeight w:val="530"/>
        </w:trPr>
        <w:tc>
          <w:tcPr>
            <w:tcW w:w="5372" w:type="dxa"/>
            <w:shd w:val="clear" w:color="auto" w:fill="auto"/>
          </w:tcPr>
          <w:p w14:paraId="7A9759AF" w14:textId="68F793A2" w:rsidR="00E70AF6" w:rsidRPr="00080078" w:rsidRDefault="00E70AF6" w:rsidP="002F2F8F">
            <w:pPr>
              <w:spacing w:line="276" w:lineRule="auto"/>
              <w:jc w:val="left"/>
              <w:rPr>
                <w:color w:val="000000" w:themeColor="text1"/>
                <w:sz w:val="20"/>
                <w:szCs w:val="20"/>
              </w:rPr>
            </w:pPr>
            <w:r w:rsidRPr="00080078">
              <w:rPr>
                <w:color w:val="000000" w:themeColor="text1"/>
                <w:sz w:val="20"/>
                <w:szCs w:val="20"/>
              </w:rPr>
              <w:t xml:space="preserve">Hạn mức </w:t>
            </w:r>
            <w:r w:rsidR="001140BB" w:rsidRPr="00080078">
              <w:rPr>
                <w:color w:val="000000" w:themeColor="text1"/>
                <w:sz w:val="20"/>
                <w:szCs w:val="20"/>
                <w:lang w:val="en-US"/>
              </w:rPr>
              <w:t xml:space="preserve">chuyển tiền </w:t>
            </w:r>
            <w:r w:rsidRPr="00080078">
              <w:rPr>
                <w:color w:val="000000" w:themeColor="text1"/>
                <w:sz w:val="20"/>
                <w:szCs w:val="20"/>
              </w:rPr>
              <w:t xml:space="preserve">tối đa hàng ngày của Người dùng </w:t>
            </w:r>
            <w:r w:rsidRPr="00080078">
              <w:rPr>
                <w:i/>
                <w:iCs/>
                <w:color w:val="000000" w:themeColor="text1"/>
                <w:sz w:val="20"/>
                <w:szCs w:val="20"/>
              </w:rPr>
              <w:t>(User maximium daily limit)</w:t>
            </w:r>
            <w:r w:rsidR="5F8A9E96" w:rsidRPr="00080078">
              <w:rPr>
                <w:i/>
                <w:iCs/>
                <w:color w:val="000000" w:themeColor="text1"/>
                <w:sz w:val="20"/>
                <w:szCs w:val="20"/>
              </w:rPr>
              <w:t>:.................................................................</w:t>
            </w:r>
          </w:p>
          <w:p w14:paraId="1B588317" w14:textId="4A259C2B" w:rsidR="00E70AF6" w:rsidRPr="00080078" w:rsidRDefault="00E70AF6" w:rsidP="00BE57DF">
            <w:pPr>
              <w:spacing w:line="276" w:lineRule="auto"/>
              <w:jc w:val="left"/>
              <w:rPr>
                <w:color w:val="000000" w:themeColor="text1"/>
                <w:sz w:val="20"/>
                <w:szCs w:val="20"/>
              </w:rPr>
            </w:pPr>
            <w:r w:rsidRPr="00080078">
              <w:rPr>
                <w:color w:val="000000" w:themeColor="text1"/>
                <w:sz w:val="20"/>
                <w:szCs w:val="20"/>
              </w:rPr>
              <w:t xml:space="preserve">Hạn mức </w:t>
            </w:r>
            <w:r w:rsidR="001140BB" w:rsidRPr="00080078">
              <w:rPr>
                <w:color w:val="000000" w:themeColor="text1"/>
                <w:sz w:val="20"/>
                <w:szCs w:val="20"/>
                <w:lang w:val="en-US"/>
              </w:rPr>
              <w:t xml:space="preserve">chuyển tiền </w:t>
            </w:r>
            <w:r w:rsidRPr="00080078">
              <w:rPr>
                <w:color w:val="000000" w:themeColor="text1"/>
                <w:sz w:val="20"/>
                <w:szCs w:val="20"/>
              </w:rPr>
              <w:t xml:space="preserve">tối đa mỗi giao dịch Người dùng </w:t>
            </w:r>
            <w:r w:rsidRPr="00080078">
              <w:rPr>
                <w:i/>
                <w:iCs/>
                <w:color w:val="000000" w:themeColor="text1"/>
                <w:sz w:val="20"/>
                <w:szCs w:val="20"/>
              </w:rPr>
              <w:t>(User maximium transaction limit)</w:t>
            </w:r>
            <w:r w:rsidR="7CF41F1F" w:rsidRPr="00080078">
              <w:rPr>
                <w:i/>
                <w:iCs/>
                <w:color w:val="000000" w:themeColor="text1"/>
                <w:sz w:val="20"/>
                <w:szCs w:val="20"/>
              </w:rPr>
              <w:t>:.......................................................</w:t>
            </w:r>
          </w:p>
        </w:tc>
        <w:tc>
          <w:tcPr>
            <w:tcW w:w="5374" w:type="dxa"/>
            <w:shd w:val="clear" w:color="auto" w:fill="auto"/>
          </w:tcPr>
          <w:p w14:paraId="2DA9CE37" w14:textId="70EABBA0" w:rsidR="00E70AF6" w:rsidRPr="00080078" w:rsidRDefault="00E70AF6" w:rsidP="002F2F8F">
            <w:pPr>
              <w:spacing w:line="276" w:lineRule="auto"/>
              <w:jc w:val="left"/>
              <w:rPr>
                <w:color w:val="000000" w:themeColor="text1"/>
                <w:sz w:val="20"/>
                <w:szCs w:val="20"/>
              </w:rPr>
            </w:pPr>
            <w:r w:rsidRPr="00080078">
              <w:rPr>
                <w:color w:val="000000" w:themeColor="text1"/>
                <w:sz w:val="20"/>
                <w:szCs w:val="20"/>
              </w:rPr>
              <w:t xml:space="preserve">Hạn mức </w:t>
            </w:r>
            <w:r w:rsidR="001140BB" w:rsidRPr="00080078">
              <w:rPr>
                <w:color w:val="000000" w:themeColor="text1"/>
                <w:sz w:val="20"/>
                <w:szCs w:val="20"/>
                <w:lang w:val="en-US"/>
              </w:rPr>
              <w:t xml:space="preserve">chuyển tiền </w:t>
            </w:r>
            <w:r w:rsidRPr="00080078">
              <w:rPr>
                <w:color w:val="000000" w:themeColor="text1"/>
                <w:sz w:val="20"/>
                <w:szCs w:val="20"/>
              </w:rPr>
              <w:t>tối đa hàng ngày của Người dùng (</w:t>
            </w:r>
            <w:r w:rsidRPr="00080078">
              <w:rPr>
                <w:i/>
                <w:iCs/>
                <w:color w:val="000000" w:themeColor="text1"/>
                <w:sz w:val="20"/>
                <w:szCs w:val="20"/>
              </w:rPr>
              <w:t>User maximium daily limit)</w:t>
            </w:r>
            <w:r w:rsidR="4318CC77" w:rsidRPr="00080078">
              <w:rPr>
                <w:i/>
                <w:iCs/>
                <w:color w:val="000000" w:themeColor="text1"/>
                <w:sz w:val="20"/>
                <w:szCs w:val="20"/>
              </w:rPr>
              <w:t>:..................................................................</w:t>
            </w:r>
          </w:p>
          <w:p w14:paraId="6658EB0C" w14:textId="1CE0B0E4" w:rsidR="00E70AF6" w:rsidRPr="00080078" w:rsidRDefault="00E70AF6" w:rsidP="00BE57DF">
            <w:pPr>
              <w:spacing w:line="276" w:lineRule="auto"/>
              <w:jc w:val="left"/>
              <w:rPr>
                <w:color w:val="000000" w:themeColor="text1"/>
                <w:sz w:val="20"/>
                <w:szCs w:val="20"/>
              </w:rPr>
            </w:pPr>
            <w:r w:rsidRPr="00080078">
              <w:rPr>
                <w:color w:val="000000" w:themeColor="text1"/>
                <w:sz w:val="20"/>
                <w:szCs w:val="20"/>
              </w:rPr>
              <w:t xml:space="preserve">Hạn mức </w:t>
            </w:r>
            <w:r w:rsidR="001140BB" w:rsidRPr="00080078">
              <w:rPr>
                <w:color w:val="000000" w:themeColor="text1"/>
                <w:sz w:val="20"/>
                <w:szCs w:val="20"/>
                <w:lang w:val="en-US"/>
              </w:rPr>
              <w:t xml:space="preserve">chuyển tiền </w:t>
            </w:r>
            <w:r w:rsidRPr="00080078">
              <w:rPr>
                <w:color w:val="000000" w:themeColor="text1"/>
                <w:sz w:val="20"/>
                <w:szCs w:val="20"/>
              </w:rPr>
              <w:t xml:space="preserve">tối đa mỗi giao dịch Người dùng </w:t>
            </w:r>
            <w:r w:rsidRPr="00080078">
              <w:rPr>
                <w:i/>
                <w:iCs/>
                <w:color w:val="000000" w:themeColor="text1"/>
                <w:sz w:val="20"/>
                <w:szCs w:val="20"/>
              </w:rPr>
              <w:t>(User maximium transaction limit)</w:t>
            </w:r>
            <w:r w:rsidR="0030131C" w:rsidRPr="00080078">
              <w:rPr>
                <w:i/>
                <w:iCs/>
                <w:color w:val="000000" w:themeColor="text1"/>
                <w:sz w:val="20"/>
                <w:szCs w:val="20"/>
              </w:rPr>
              <w:t>:.......................................................</w:t>
            </w:r>
          </w:p>
        </w:tc>
      </w:tr>
      <w:tr w:rsidR="00080078" w:rsidRPr="00080078" w14:paraId="3F943391" w14:textId="77777777" w:rsidTr="009A37BD">
        <w:trPr>
          <w:trHeight w:val="269"/>
        </w:trPr>
        <w:tc>
          <w:tcPr>
            <w:tcW w:w="5372" w:type="dxa"/>
            <w:shd w:val="clear" w:color="auto" w:fill="auto"/>
          </w:tcPr>
          <w:p w14:paraId="72BC02CD" w14:textId="77777777" w:rsidR="00E70AF6" w:rsidRPr="00080078" w:rsidRDefault="00E70AF6" w:rsidP="2BB3B184">
            <w:pPr>
              <w:spacing w:line="276" w:lineRule="auto"/>
              <w:rPr>
                <w:i/>
                <w:iCs/>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Cấp mới </w:t>
            </w:r>
            <w:r w:rsidRPr="00080078">
              <w:rPr>
                <w:i/>
                <w:iCs/>
                <w:color w:val="000000" w:themeColor="text1"/>
                <w:sz w:val="20"/>
                <w:szCs w:val="20"/>
              </w:rPr>
              <w:t>(Add-new)</w:t>
            </w:r>
          </w:p>
          <w:p w14:paraId="31C45933" w14:textId="77777777" w:rsidR="00E70AF6" w:rsidRPr="00080078" w:rsidRDefault="00E70AF6" w:rsidP="2BB3B184">
            <w:pPr>
              <w:spacing w:line="276" w:lineRule="auto"/>
              <w:rPr>
                <w:i/>
                <w:iCs/>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Cập nhật </w:t>
            </w:r>
            <w:r w:rsidRPr="00080078">
              <w:rPr>
                <w:i/>
                <w:iCs/>
                <w:color w:val="000000" w:themeColor="text1"/>
                <w:sz w:val="20"/>
                <w:szCs w:val="20"/>
              </w:rPr>
              <w:t>(Update)</w:t>
            </w:r>
          </w:p>
          <w:p w14:paraId="549ED490" w14:textId="77777777" w:rsidR="00E70AF6" w:rsidRPr="00080078" w:rsidRDefault="00E70AF6" w:rsidP="2BB3B184">
            <w:pPr>
              <w:spacing w:line="276" w:lineRule="auto"/>
              <w:rPr>
                <w:i/>
                <w:iCs/>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Khóa </w:t>
            </w:r>
            <w:r w:rsidRPr="00080078">
              <w:rPr>
                <w:i/>
                <w:iCs/>
                <w:color w:val="000000" w:themeColor="text1"/>
                <w:sz w:val="20"/>
                <w:szCs w:val="20"/>
              </w:rPr>
              <w:t xml:space="preserve">(Lock) </w:t>
            </w:r>
          </w:p>
          <w:p w14:paraId="6C4D8CC0" w14:textId="77777777" w:rsidR="00E70AF6" w:rsidRPr="00080078" w:rsidRDefault="00E70AF6" w:rsidP="2BB3B184">
            <w:pPr>
              <w:spacing w:line="276" w:lineRule="auto"/>
              <w:rPr>
                <w:i/>
                <w:iCs/>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Mở khóa </w:t>
            </w:r>
            <w:r w:rsidRPr="00080078">
              <w:rPr>
                <w:i/>
                <w:iCs/>
                <w:color w:val="000000" w:themeColor="text1"/>
                <w:sz w:val="20"/>
                <w:szCs w:val="20"/>
              </w:rPr>
              <w:t>(Unlock)</w:t>
            </w:r>
          </w:p>
          <w:p w14:paraId="761D85ED" w14:textId="77777777" w:rsidR="00E70AF6" w:rsidRPr="00080078" w:rsidRDefault="00E70AF6" w:rsidP="41D23ABB">
            <w:pPr>
              <w:spacing w:line="276" w:lineRule="auto"/>
              <w:rPr>
                <w:i/>
                <w:iCs/>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w:t>
            </w:r>
            <w:r w:rsidR="007C678A" w:rsidRPr="00080078">
              <w:rPr>
                <w:color w:val="000000" w:themeColor="text1"/>
                <w:sz w:val="20"/>
                <w:szCs w:val="20"/>
                <w:lang w:val="en-US"/>
              </w:rPr>
              <w:t>Thu hồi quyền truy cập hệ thống</w:t>
            </w:r>
            <w:r w:rsidRPr="00080078">
              <w:rPr>
                <w:color w:val="000000" w:themeColor="text1"/>
                <w:sz w:val="20"/>
                <w:szCs w:val="20"/>
              </w:rPr>
              <w:t xml:space="preserve"> </w:t>
            </w:r>
            <w:r w:rsidRPr="00080078">
              <w:rPr>
                <w:i/>
                <w:iCs/>
                <w:color w:val="000000" w:themeColor="text1"/>
                <w:sz w:val="20"/>
                <w:szCs w:val="20"/>
              </w:rPr>
              <w:t>(Revoke)</w:t>
            </w:r>
          </w:p>
          <w:p w14:paraId="65A7CFC1" w14:textId="6874EA2E" w:rsidR="00E70AF6" w:rsidRPr="00080078" w:rsidRDefault="00E70AF6" w:rsidP="2BB3B184">
            <w:pPr>
              <w:spacing w:line="276" w:lineRule="auto"/>
              <w:rPr>
                <w:i/>
                <w:iCs/>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w:t>
            </w:r>
            <w:r w:rsidR="00B3721D" w:rsidRPr="00080078">
              <w:rPr>
                <w:color w:val="000000" w:themeColor="text1"/>
                <w:sz w:val="20"/>
                <w:szCs w:val="20"/>
              </w:rPr>
              <w:t>Xác nhận lại thông tin username</w:t>
            </w:r>
            <w:r w:rsidR="00B3721D" w:rsidRPr="00080078">
              <w:rPr>
                <w:color w:val="000000" w:themeColor="text1"/>
                <w:sz w:val="20"/>
                <w:szCs w:val="20"/>
                <w:lang w:val="en-US"/>
              </w:rPr>
              <w:t xml:space="preserve"> </w:t>
            </w:r>
            <w:r w:rsidR="00B3721D" w:rsidRPr="00080078">
              <w:rPr>
                <w:i/>
                <w:color w:val="000000" w:themeColor="text1"/>
                <w:sz w:val="20"/>
                <w:szCs w:val="20"/>
                <w:lang w:val="en-US"/>
              </w:rPr>
              <w:t>(Re-affirm username information)</w:t>
            </w:r>
            <w:r w:rsidR="00B3721D" w:rsidRPr="00080078">
              <w:rPr>
                <w:color w:val="000000" w:themeColor="text1"/>
                <w:sz w:val="20"/>
                <w:szCs w:val="20"/>
              </w:rPr>
              <w:t>:</w:t>
            </w:r>
            <w:r w:rsidR="00B3721D" w:rsidRPr="00080078">
              <w:rPr>
                <w:color w:val="000000" w:themeColor="text1"/>
                <w:sz w:val="20"/>
                <w:szCs w:val="20"/>
                <w:lang w:val="en-US"/>
              </w:rPr>
              <w:t>…………………………………………..</w:t>
            </w:r>
            <w:r w:rsidR="00B3721D" w:rsidRPr="00080078">
              <w:rPr>
                <w:color w:val="000000" w:themeColor="text1"/>
                <w:sz w:val="20"/>
                <w:szCs w:val="20"/>
              </w:rPr>
              <w:t>……….</w:t>
            </w:r>
          </w:p>
        </w:tc>
        <w:tc>
          <w:tcPr>
            <w:tcW w:w="5374" w:type="dxa"/>
            <w:shd w:val="clear" w:color="auto" w:fill="auto"/>
          </w:tcPr>
          <w:p w14:paraId="71DA0649" w14:textId="77777777" w:rsidR="00E70AF6" w:rsidRPr="00080078" w:rsidRDefault="00E70AF6" w:rsidP="2BB3B184">
            <w:pPr>
              <w:spacing w:line="276" w:lineRule="auto"/>
              <w:rPr>
                <w:i/>
                <w:iCs/>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Cấp mới </w:t>
            </w:r>
            <w:r w:rsidRPr="00080078">
              <w:rPr>
                <w:i/>
                <w:iCs/>
                <w:color w:val="000000" w:themeColor="text1"/>
                <w:sz w:val="20"/>
                <w:szCs w:val="20"/>
              </w:rPr>
              <w:t>(Add-new)</w:t>
            </w:r>
          </w:p>
          <w:p w14:paraId="5430234B" w14:textId="77777777" w:rsidR="00E70AF6" w:rsidRPr="00080078" w:rsidRDefault="00E70AF6" w:rsidP="2BB3B184">
            <w:pPr>
              <w:spacing w:line="276" w:lineRule="auto"/>
              <w:rPr>
                <w:i/>
                <w:iCs/>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Cập nhật </w:t>
            </w:r>
            <w:r w:rsidRPr="00080078">
              <w:rPr>
                <w:i/>
                <w:iCs/>
                <w:color w:val="000000" w:themeColor="text1"/>
                <w:sz w:val="20"/>
                <w:szCs w:val="20"/>
              </w:rPr>
              <w:t>(Update)</w:t>
            </w:r>
          </w:p>
          <w:p w14:paraId="55C6C8FD" w14:textId="77777777" w:rsidR="00E70AF6" w:rsidRPr="00080078" w:rsidRDefault="00E70AF6" w:rsidP="2BB3B184">
            <w:pPr>
              <w:spacing w:line="276" w:lineRule="auto"/>
              <w:rPr>
                <w:i/>
                <w:iCs/>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Khóa </w:t>
            </w:r>
            <w:r w:rsidRPr="00080078">
              <w:rPr>
                <w:i/>
                <w:iCs/>
                <w:color w:val="000000" w:themeColor="text1"/>
                <w:sz w:val="20"/>
                <w:szCs w:val="20"/>
              </w:rPr>
              <w:t xml:space="preserve">(Lock) </w:t>
            </w:r>
          </w:p>
          <w:p w14:paraId="46197C75" w14:textId="77777777" w:rsidR="00E70AF6" w:rsidRPr="00080078" w:rsidRDefault="00E70AF6" w:rsidP="2BB3B184">
            <w:pPr>
              <w:spacing w:line="276" w:lineRule="auto"/>
              <w:rPr>
                <w:i/>
                <w:iCs/>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Mở khóa </w:t>
            </w:r>
            <w:r w:rsidRPr="00080078">
              <w:rPr>
                <w:i/>
                <w:iCs/>
                <w:color w:val="000000" w:themeColor="text1"/>
                <w:sz w:val="20"/>
                <w:szCs w:val="20"/>
              </w:rPr>
              <w:t>(Unlock)</w:t>
            </w:r>
          </w:p>
          <w:p w14:paraId="5AC87995" w14:textId="77777777" w:rsidR="00E70AF6" w:rsidRPr="00080078" w:rsidRDefault="00E70AF6" w:rsidP="41D23ABB">
            <w:pPr>
              <w:spacing w:line="276" w:lineRule="auto"/>
              <w:rPr>
                <w:i/>
                <w:iCs/>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w:t>
            </w:r>
            <w:r w:rsidR="007C678A" w:rsidRPr="00080078">
              <w:rPr>
                <w:color w:val="000000" w:themeColor="text1"/>
                <w:sz w:val="20"/>
                <w:szCs w:val="20"/>
                <w:lang w:val="en-US"/>
              </w:rPr>
              <w:t xml:space="preserve">Thu hồi quyền truy cập hệ thống </w:t>
            </w:r>
            <w:r w:rsidRPr="00080078">
              <w:rPr>
                <w:i/>
                <w:iCs/>
                <w:color w:val="000000" w:themeColor="text1"/>
                <w:sz w:val="20"/>
                <w:szCs w:val="20"/>
              </w:rPr>
              <w:t>(Revoke)</w:t>
            </w:r>
          </w:p>
          <w:p w14:paraId="57ED243E" w14:textId="566AD308" w:rsidR="00E70AF6" w:rsidRPr="00080078" w:rsidRDefault="00E70AF6" w:rsidP="002F2F8F">
            <w:pPr>
              <w:spacing w:line="276" w:lineRule="auto"/>
              <w:rPr>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w:t>
            </w:r>
            <w:r w:rsidR="00B3721D" w:rsidRPr="00080078">
              <w:rPr>
                <w:color w:val="000000" w:themeColor="text1"/>
                <w:sz w:val="20"/>
                <w:szCs w:val="20"/>
              </w:rPr>
              <w:t>Xác nhận lại thông tin username</w:t>
            </w:r>
            <w:r w:rsidR="00B3721D" w:rsidRPr="00080078">
              <w:rPr>
                <w:color w:val="000000" w:themeColor="text1"/>
                <w:sz w:val="20"/>
                <w:szCs w:val="20"/>
                <w:lang w:val="en-US"/>
              </w:rPr>
              <w:t xml:space="preserve"> </w:t>
            </w:r>
            <w:r w:rsidR="00B3721D" w:rsidRPr="00080078">
              <w:rPr>
                <w:i/>
                <w:color w:val="000000" w:themeColor="text1"/>
                <w:sz w:val="20"/>
                <w:szCs w:val="20"/>
                <w:lang w:val="en-US"/>
              </w:rPr>
              <w:t>(Re-affirm username information)</w:t>
            </w:r>
            <w:r w:rsidR="00B3721D" w:rsidRPr="00080078">
              <w:rPr>
                <w:color w:val="000000" w:themeColor="text1"/>
                <w:sz w:val="20"/>
                <w:szCs w:val="20"/>
              </w:rPr>
              <w:t>:</w:t>
            </w:r>
            <w:r w:rsidR="00B3721D" w:rsidRPr="00080078">
              <w:rPr>
                <w:color w:val="000000" w:themeColor="text1"/>
                <w:sz w:val="20"/>
                <w:szCs w:val="20"/>
                <w:lang w:val="en-US"/>
              </w:rPr>
              <w:t>…………………………………………..</w:t>
            </w:r>
            <w:r w:rsidR="00B3721D" w:rsidRPr="00080078">
              <w:rPr>
                <w:color w:val="000000" w:themeColor="text1"/>
                <w:sz w:val="20"/>
                <w:szCs w:val="20"/>
              </w:rPr>
              <w:t>……….</w:t>
            </w:r>
          </w:p>
        </w:tc>
      </w:tr>
      <w:tr w:rsidR="00080078" w:rsidRPr="00080078" w14:paraId="1A790FC9" w14:textId="77777777" w:rsidTr="009A37BD">
        <w:trPr>
          <w:trHeight w:val="517"/>
        </w:trPr>
        <w:tc>
          <w:tcPr>
            <w:tcW w:w="5372" w:type="dxa"/>
            <w:shd w:val="clear" w:color="auto" w:fill="auto"/>
          </w:tcPr>
          <w:p w14:paraId="4ADB4B42" w14:textId="34745BD9" w:rsidR="00010C7E" w:rsidRPr="00080078" w:rsidRDefault="00010C7E" w:rsidP="00010C7E">
            <w:pPr>
              <w:spacing w:line="276" w:lineRule="auto"/>
              <w:rPr>
                <w:i/>
                <w:iCs/>
                <w:color w:val="000000" w:themeColor="text1"/>
                <w:sz w:val="20"/>
                <w:szCs w:val="20"/>
                <w:lang w:val="en-US"/>
              </w:rPr>
            </w:pPr>
            <w:r w:rsidRPr="00080078">
              <w:rPr>
                <w:color w:val="000000" w:themeColor="text1"/>
                <w:sz w:val="20"/>
                <w:szCs w:val="20"/>
                <w:lang w:val="en-US"/>
              </w:rPr>
              <w:t>Phạm vi áp dụng</w:t>
            </w:r>
            <w:r w:rsidR="0014469B" w:rsidRPr="00080078">
              <w:rPr>
                <w:color w:val="000000" w:themeColor="text1"/>
                <w:sz w:val="20"/>
                <w:szCs w:val="20"/>
                <w:lang w:val="en-US"/>
              </w:rPr>
              <w:t xml:space="preserve"> </w:t>
            </w:r>
            <w:r w:rsidR="0014469B" w:rsidRPr="00080078">
              <w:rPr>
                <w:i/>
                <w:color w:val="000000" w:themeColor="text1"/>
                <w:sz w:val="20"/>
                <w:szCs w:val="20"/>
                <w:lang w:val="en-US"/>
              </w:rPr>
              <w:t>(Scope of application)</w:t>
            </w:r>
          </w:p>
          <w:p w14:paraId="59E3056E" w14:textId="5E8381DE" w:rsidR="00010C7E" w:rsidRPr="00080078" w:rsidRDefault="00010C7E" w:rsidP="00010C7E">
            <w:pPr>
              <w:spacing w:line="276" w:lineRule="auto"/>
              <w:rPr>
                <w:i/>
                <w:iCs/>
                <w:color w:val="000000" w:themeColor="text1"/>
                <w:sz w:val="20"/>
                <w:szCs w:val="20"/>
                <w:lang w:val="en-US"/>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w:t>
            </w:r>
            <w:r w:rsidRPr="00080078">
              <w:rPr>
                <w:color w:val="000000" w:themeColor="text1"/>
                <w:sz w:val="20"/>
                <w:szCs w:val="20"/>
                <w:lang w:val="en-US"/>
              </w:rPr>
              <w:t>Dịch vụ thanh toán</w:t>
            </w:r>
            <w:r w:rsidR="0014469B" w:rsidRPr="00080078">
              <w:rPr>
                <w:color w:val="000000" w:themeColor="text1"/>
                <w:sz w:val="20"/>
                <w:szCs w:val="20"/>
                <w:lang w:val="en-US"/>
              </w:rPr>
              <w:t xml:space="preserve"> </w:t>
            </w:r>
            <w:r w:rsidR="0014469B" w:rsidRPr="00080078">
              <w:rPr>
                <w:i/>
                <w:color w:val="000000" w:themeColor="text1"/>
                <w:sz w:val="20"/>
                <w:szCs w:val="20"/>
                <w:lang w:val="en-US"/>
              </w:rPr>
              <w:t>(Payment services)</w:t>
            </w:r>
          </w:p>
          <w:p w14:paraId="7B99FDE3" w14:textId="7EBB6385" w:rsidR="005855DC" w:rsidRPr="00080078" w:rsidRDefault="00010C7E" w:rsidP="2BB3B184">
            <w:pPr>
              <w:spacing w:line="276" w:lineRule="auto"/>
              <w:rPr>
                <w:i/>
                <w:iCs/>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w:t>
            </w:r>
            <w:r w:rsidRPr="00080078">
              <w:rPr>
                <w:color w:val="000000" w:themeColor="text1"/>
                <w:sz w:val="20"/>
                <w:szCs w:val="20"/>
                <w:lang w:val="en-US"/>
              </w:rPr>
              <w:t>Hoạt động tín dụng</w:t>
            </w:r>
            <w:r w:rsidR="0014469B" w:rsidRPr="00080078">
              <w:rPr>
                <w:color w:val="000000" w:themeColor="text1"/>
                <w:sz w:val="20"/>
                <w:szCs w:val="20"/>
                <w:lang w:val="en-US"/>
              </w:rPr>
              <w:t xml:space="preserve"> </w:t>
            </w:r>
            <w:r w:rsidR="0014469B" w:rsidRPr="00080078">
              <w:rPr>
                <w:i/>
                <w:color w:val="000000" w:themeColor="text1"/>
                <w:sz w:val="20"/>
                <w:szCs w:val="20"/>
                <w:lang w:val="en-US"/>
              </w:rPr>
              <w:t>(Credit activities)</w:t>
            </w:r>
          </w:p>
          <w:p w14:paraId="5DADF070" w14:textId="75E5EFC8" w:rsidR="00E70AF6" w:rsidRPr="00080078" w:rsidRDefault="00E70AF6">
            <w:pPr>
              <w:spacing w:line="276" w:lineRule="auto"/>
              <w:rPr>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Khác</w:t>
            </w:r>
            <w:r w:rsidR="00122A3C" w:rsidRPr="00080078">
              <w:rPr>
                <w:color w:val="000000" w:themeColor="text1"/>
                <w:sz w:val="20"/>
                <w:szCs w:val="20"/>
                <w:lang w:val="en-US"/>
              </w:rPr>
              <w:t xml:space="preserve"> </w:t>
            </w:r>
            <w:r w:rsidR="00122A3C" w:rsidRPr="00080078">
              <w:rPr>
                <w:i/>
                <w:color w:val="000000" w:themeColor="text1"/>
                <w:sz w:val="20"/>
                <w:szCs w:val="20"/>
                <w:lang w:val="en-US"/>
              </w:rPr>
              <w:t>(Other</w:t>
            </w:r>
            <w:r w:rsidR="009239B6" w:rsidRPr="00080078">
              <w:rPr>
                <w:i/>
                <w:color w:val="000000" w:themeColor="text1"/>
                <w:sz w:val="20"/>
                <w:szCs w:val="20"/>
                <w:lang w:val="en-US"/>
              </w:rPr>
              <w:t xml:space="preserve"> requirements</w:t>
            </w:r>
            <w:r w:rsidR="00122A3C" w:rsidRPr="00080078">
              <w:rPr>
                <w:i/>
                <w:color w:val="000000" w:themeColor="text1"/>
                <w:sz w:val="20"/>
                <w:szCs w:val="20"/>
                <w:lang w:val="en-US"/>
              </w:rPr>
              <w:t>)</w:t>
            </w:r>
            <w:bookmarkStart w:id="3" w:name="_Ref204188014"/>
            <w:r w:rsidR="00AB4E54" w:rsidRPr="00080078">
              <w:rPr>
                <w:rStyle w:val="FootnoteReference"/>
                <w:i/>
                <w:iCs/>
                <w:color w:val="000000" w:themeColor="text1"/>
                <w:sz w:val="20"/>
                <w:szCs w:val="20"/>
              </w:rPr>
              <w:footnoteReference w:id="5"/>
            </w:r>
            <w:bookmarkEnd w:id="3"/>
            <w:r w:rsidRPr="00080078">
              <w:rPr>
                <w:color w:val="000000" w:themeColor="text1"/>
                <w:sz w:val="20"/>
                <w:szCs w:val="20"/>
              </w:rPr>
              <w:t>: ……….</w:t>
            </w:r>
            <w:r w:rsidR="00577CA8" w:rsidRPr="00080078">
              <w:rPr>
                <w:color w:val="000000" w:themeColor="text1"/>
                <w:sz w:val="20"/>
                <w:szCs w:val="20"/>
              </w:rPr>
              <w:t>……………………….</w:t>
            </w:r>
          </w:p>
        </w:tc>
        <w:tc>
          <w:tcPr>
            <w:tcW w:w="5374" w:type="dxa"/>
            <w:shd w:val="clear" w:color="auto" w:fill="auto"/>
          </w:tcPr>
          <w:p w14:paraId="7AF0C92A" w14:textId="6C8C9A75" w:rsidR="00010C7E" w:rsidRPr="00080078" w:rsidRDefault="00010C7E" w:rsidP="00010C7E">
            <w:pPr>
              <w:spacing w:line="276" w:lineRule="auto"/>
              <w:rPr>
                <w:i/>
                <w:iCs/>
                <w:color w:val="000000" w:themeColor="text1"/>
                <w:sz w:val="20"/>
                <w:szCs w:val="20"/>
                <w:lang w:val="en-US"/>
              </w:rPr>
            </w:pPr>
            <w:r w:rsidRPr="00080078">
              <w:rPr>
                <w:color w:val="000000" w:themeColor="text1"/>
                <w:sz w:val="20"/>
                <w:szCs w:val="20"/>
                <w:lang w:val="en-US"/>
              </w:rPr>
              <w:t>Phạm vi áp dụng</w:t>
            </w:r>
            <w:r w:rsidR="0014469B" w:rsidRPr="00080078">
              <w:rPr>
                <w:color w:val="000000" w:themeColor="text1"/>
                <w:sz w:val="20"/>
                <w:szCs w:val="20"/>
                <w:lang w:val="en-US"/>
              </w:rPr>
              <w:t xml:space="preserve"> </w:t>
            </w:r>
            <w:r w:rsidR="0014469B" w:rsidRPr="00080078">
              <w:rPr>
                <w:i/>
                <w:color w:val="000000" w:themeColor="text1"/>
                <w:sz w:val="20"/>
                <w:szCs w:val="20"/>
                <w:lang w:val="en-US"/>
              </w:rPr>
              <w:t>(Scope of application)</w:t>
            </w:r>
          </w:p>
          <w:p w14:paraId="02623EDB" w14:textId="63BF501C" w:rsidR="00010C7E" w:rsidRPr="00080078" w:rsidRDefault="00010C7E" w:rsidP="00010C7E">
            <w:pPr>
              <w:spacing w:line="276" w:lineRule="auto"/>
              <w:rPr>
                <w:i/>
                <w:iCs/>
                <w:color w:val="000000" w:themeColor="text1"/>
                <w:sz w:val="20"/>
                <w:szCs w:val="20"/>
                <w:lang w:val="en-US"/>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w:t>
            </w:r>
            <w:r w:rsidRPr="00080078">
              <w:rPr>
                <w:color w:val="000000" w:themeColor="text1"/>
                <w:sz w:val="20"/>
                <w:szCs w:val="20"/>
                <w:lang w:val="en-US"/>
              </w:rPr>
              <w:t>Dịch vụ thanh toán</w:t>
            </w:r>
            <w:r w:rsidR="0014469B" w:rsidRPr="00080078">
              <w:rPr>
                <w:color w:val="000000" w:themeColor="text1"/>
                <w:sz w:val="20"/>
                <w:szCs w:val="20"/>
                <w:lang w:val="en-US"/>
              </w:rPr>
              <w:t xml:space="preserve"> </w:t>
            </w:r>
            <w:r w:rsidR="0014469B" w:rsidRPr="00080078">
              <w:rPr>
                <w:i/>
                <w:color w:val="000000" w:themeColor="text1"/>
                <w:sz w:val="20"/>
                <w:szCs w:val="20"/>
                <w:lang w:val="en-US"/>
              </w:rPr>
              <w:t>(Payment services)</w:t>
            </w:r>
          </w:p>
          <w:p w14:paraId="6E390F97" w14:textId="472E6349" w:rsidR="00C25712" w:rsidRPr="00080078" w:rsidRDefault="00010C7E" w:rsidP="002F2F8F">
            <w:pPr>
              <w:spacing w:line="276" w:lineRule="auto"/>
              <w:rPr>
                <w:i/>
                <w:iCs/>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w:t>
            </w:r>
            <w:r w:rsidRPr="00080078">
              <w:rPr>
                <w:color w:val="000000" w:themeColor="text1"/>
                <w:sz w:val="20"/>
                <w:szCs w:val="20"/>
                <w:lang w:val="en-US"/>
              </w:rPr>
              <w:t>Hoạt động tín dụng</w:t>
            </w:r>
            <w:r w:rsidR="0014469B" w:rsidRPr="00080078">
              <w:rPr>
                <w:color w:val="000000" w:themeColor="text1"/>
                <w:sz w:val="20"/>
                <w:szCs w:val="20"/>
                <w:lang w:val="en-US"/>
              </w:rPr>
              <w:t xml:space="preserve"> </w:t>
            </w:r>
            <w:r w:rsidR="0014469B" w:rsidRPr="00080078">
              <w:rPr>
                <w:i/>
                <w:color w:val="000000" w:themeColor="text1"/>
                <w:sz w:val="20"/>
                <w:szCs w:val="20"/>
                <w:lang w:val="en-US"/>
              </w:rPr>
              <w:t>(Credit activities)</w:t>
            </w:r>
          </w:p>
          <w:p w14:paraId="1E1804B3" w14:textId="5DA81848" w:rsidR="00E70AF6" w:rsidRPr="00080078" w:rsidRDefault="00E70AF6" w:rsidP="009A37BD">
            <w:pPr>
              <w:spacing w:line="276" w:lineRule="auto"/>
              <w:rPr>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w:t>
            </w:r>
            <w:r w:rsidR="00010C7E" w:rsidRPr="00080078">
              <w:rPr>
                <w:color w:val="000000" w:themeColor="text1"/>
                <w:sz w:val="20"/>
                <w:szCs w:val="20"/>
              </w:rPr>
              <w:t>Khác</w:t>
            </w:r>
            <w:r w:rsidR="00010C7E" w:rsidRPr="00080078">
              <w:rPr>
                <w:color w:val="000000" w:themeColor="text1"/>
                <w:sz w:val="20"/>
                <w:szCs w:val="20"/>
                <w:lang w:val="en-US"/>
              </w:rPr>
              <w:t xml:space="preserve"> </w:t>
            </w:r>
            <w:r w:rsidR="00010C7E" w:rsidRPr="00080078">
              <w:rPr>
                <w:i/>
                <w:color w:val="000000" w:themeColor="text1"/>
                <w:sz w:val="20"/>
                <w:szCs w:val="20"/>
                <w:lang w:val="en-US"/>
              </w:rPr>
              <w:t>(Other</w:t>
            </w:r>
            <w:r w:rsidR="009239B6" w:rsidRPr="00080078">
              <w:rPr>
                <w:i/>
                <w:color w:val="000000" w:themeColor="text1"/>
                <w:sz w:val="20"/>
                <w:szCs w:val="20"/>
                <w:lang w:val="en-US"/>
              </w:rPr>
              <w:t xml:space="preserve"> requirements</w:t>
            </w:r>
            <w:r w:rsidR="009A37BD" w:rsidRPr="00080078">
              <w:rPr>
                <w:i/>
                <w:color w:val="000000" w:themeColor="text1"/>
                <w:sz w:val="20"/>
                <w:szCs w:val="20"/>
                <w:lang w:val="en-US"/>
              </w:rPr>
              <w:t>)</w:t>
            </w:r>
            <w:r w:rsidR="009A37BD" w:rsidRPr="00080078">
              <w:rPr>
                <w:i/>
                <w:color w:val="000000" w:themeColor="text1"/>
                <w:sz w:val="20"/>
                <w:szCs w:val="20"/>
                <w:vertAlign w:val="superscript"/>
                <w:lang w:val="en-US"/>
              </w:rPr>
              <w:fldChar w:fldCharType="begin"/>
            </w:r>
            <w:r w:rsidR="009A37BD" w:rsidRPr="00080078">
              <w:rPr>
                <w:i/>
                <w:color w:val="000000" w:themeColor="text1"/>
                <w:sz w:val="20"/>
                <w:szCs w:val="20"/>
                <w:vertAlign w:val="superscript"/>
                <w:lang w:val="en-US"/>
              </w:rPr>
              <w:instrText xml:space="preserve"> NOTEREF _Ref204188014 \h </w:instrText>
            </w:r>
            <w:r w:rsidR="00080078">
              <w:rPr>
                <w:i/>
                <w:color w:val="000000" w:themeColor="text1"/>
                <w:sz w:val="20"/>
                <w:szCs w:val="20"/>
                <w:vertAlign w:val="superscript"/>
                <w:lang w:val="en-US"/>
              </w:rPr>
              <w:instrText xml:space="preserve"> \* MERGEFORMAT </w:instrText>
            </w:r>
            <w:r w:rsidR="009A37BD" w:rsidRPr="00080078">
              <w:rPr>
                <w:i/>
                <w:color w:val="000000" w:themeColor="text1"/>
                <w:sz w:val="20"/>
                <w:szCs w:val="20"/>
                <w:vertAlign w:val="superscript"/>
                <w:lang w:val="en-US"/>
              </w:rPr>
            </w:r>
            <w:r w:rsidR="009A37BD" w:rsidRPr="00080078">
              <w:rPr>
                <w:i/>
                <w:color w:val="000000" w:themeColor="text1"/>
                <w:sz w:val="20"/>
                <w:szCs w:val="20"/>
                <w:vertAlign w:val="superscript"/>
                <w:lang w:val="en-US"/>
              </w:rPr>
              <w:fldChar w:fldCharType="separate"/>
            </w:r>
            <w:r w:rsidR="009A37BD" w:rsidRPr="00080078">
              <w:rPr>
                <w:i/>
                <w:color w:val="000000" w:themeColor="text1"/>
                <w:sz w:val="20"/>
                <w:szCs w:val="20"/>
                <w:vertAlign w:val="superscript"/>
                <w:lang w:val="en-US"/>
              </w:rPr>
              <w:t>5</w:t>
            </w:r>
            <w:r w:rsidR="009A37BD" w:rsidRPr="00080078">
              <w:rPr>
                <w:i/>
                <w:color w:val="000000" w:themeColor="text1"/>
                <w:sz w:val="20"/>
                <w:szCs w:val="20"/>
                <w:vertAlign w:val="superscript"/>
                <w:lang w:val="en-US"/>
              </w:rPr>
              <w:fldChar w:fldCharType="end"/>
            </w:r>
            <w:r w:rsidR="00010C7E" w:rsidRPr="00080078">
              <w:rPr>
                <w:color w:val="000000" w:themeColor="text1"/>
                <w:sz w:val="20"/>
                <w:szCs w:val="20"/>
              </w:rPr>
              <w:t xml:space="preserve">: </w:t>
            </w:r>
            <w:r w:rsidRPr="00080078">
              <w:rPr>
                <w:color w:val="000000" w:themeColor="text1"/>
                <w:sz w:val="20"/>
                <w:szCs w:val="20"/>
              </w:rPr>
              <w:t>……….</w:t>
            </w:r>
            <w:r w:rsidR="00577CA8" w:rsidRPr="00080078">
              <w:rPr>
                <w:color w:val="000000" w:themeColor="text1"/>
                <w:sz w:val="20"/>
                <w:szCs w:val="20"/>
              </w:rPr>
              <w:t>……………………….</w:t>
            </w:r>
          </w:p>
        </w:tc>
      </w:tr>
      <w:tr w:rsidR="00080078" w:rsidRPr="00080078" w14:paraId="0D72D3DD" w14:textId="77777777" w:rsidTr="009A37BD">
        <w:trPr>
          <w:trHeight w:val="269"/>
        </w:trPr>
        <w:tc>
          <w:tcPr>
            <w:tcW w:w="5372" w:type="dxa"/>
            <w:shd w:val="clear" w:color="auto" w:fill="auto"/>
          </w:tcPr>
          <w:p w14:paraId="315F53CF" w14:textId="77777777" w:rsidR="00E70AF6" w:rsidRPr="00080078" w:rsidRDefault="00E70AF6" w:rsidP="002F2F8F">
            <w:pPr>
              <w:spacing w:line="276" w:lineRule="auto"/>
              <w:rPr>
                <w:color w:val="000000" w:themeColor="text1"/>
                <w:sz w:val="20"/>
                <w:szCs w:val="20"/>
              </w:rPr>
            </w:pPr>
            <w:r w:rsidRPr="00080078">
              <w:rPr>
                <w:color w:val="000000" w:themeColor="text1"/>
                <w:sz w:val="20"/>
                <w:szCs w:val="20"/>
              </w:rPr>
              <w:t xml:space="preserve">Kênh giao dịch </w:t>
            </w:r>
            <w:r w:rsidRPr="00080078">
              <w:rPr>
                <w:i/>
                <w:iCs/>
                <w:color w:val="000000" w:themeColor="text1"/>
                <w:sz w:val="20"/>
                <w:szCs w:val="20"/>
              </w:rPr>
              <w:t>(Transaction channel)</w:t>
            </w:r>
          </w:p>
          <w:p w14:paraId="311EF21C" w14:textId="77777777" w:rsidR="00E70AF6" w:rsidRPr="00080078" w:rsidRDefault="00E70AF6" w:rsidP="002F2F8F">
            <w:pPr>
              <w:spacing w:line="276" w:lineRule="auto"/>
              <w:rPr>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SMS Banking                  </w:t>
            </w: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ABBANK Business</w:t>
            </w:r>
          </w:p>
        </w:tc>
        <w:tc>
          <w:tcPr>
            <w:tcW w:w="5374" w:type="dxa"/>
            <w:shd w:val="clear" w:color="auto" w:fill="auto"/>
          </w:tcPr>
          <w:p w14:paraId="0B3AE1B5" w14:textId="77777777" w:rsidR="00E70AF6" w:rsidRPr="00080078" w:rsidRDefault="00E70AF6" w:rsidP="002F2F8F">
            <w:pPr>
              <w:spacing w:line="276" w:lineRule="auto"/>
              <w:rPr>
                <w:color w:val="000000" w:themeColor="text1"/>
                <w:sz w:val="20"/>
                <w:szCs w:val="20"/>
              </w:rPr>
            </w:pPr>
            <w:r w:rsidRPr="00080078">
              <w:rPr>
                <w:color w:val="000000" w:themeColor="text1"/>
                <w:sz w:val="20"/>
                <w:szCs w:val="20"/>
              </w:rPr>
              <w:t xml:space="preserve">Kênh giao dịch </w:t>
            </w:r>
            <w:r w:rsidRPr="00080078">
              <w:rPr>
                <w:i/>
                <w:iCs/>
                <w:color w:val="000000" w:themeColor="text1"/>
                <w:sz w:val="20"/>
                <w:szCs w:val="20"/>
              </w:rPr>
              <w:t>(Transaction channel)</w:t>
            </w:r>
          </w:p>
          <w:p w14:paraId="6CF1A5CE" w14:textId="77777777" w:rsidR="00E70AF6" w:rsidRPr="00080078" w:rsidRDefault="00E70AF6" w:rsidP="002F2F8F">
            <w:pPr>
              <w:spacing w:line="276" w:lineRule="auto"/>
              <w:rPr>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SMS Banking                  </w:t>
            </w: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ABBANK Business</w:t>
            </w:r>
          </w:p>
        </w:tc>
      </w:tr>
      <w:tr w:rsidR="00080078" w:rsidRPr="00080078" w14:paraId="0BDAE93C" w14:textId="77777777" w:rsidTr="009A37BD">
        <w:trPr>
          <w:trHeight w:val="269"/>
        </w:trPr>
        <w:tc>
          <w:tcPr>
            <w:tcW w:w="5372" w:type="dxa"/>
            <w:shd w:val="clear" w:color="auto" w:fill="auto"/>
          </w:tcPr>
          <w:p w14:paraId="09367ADD" w14:textId="5D352CC6" w:rsidR="00E70AF6" w:rsidRPr="00080078" w:rsidRDefault="00E70AF6" w:rsidP="2BB3B184">
            <w:pPr>
              <w:spacing w:line="276" w:lineRule="auto"/>
              <w:rPr>
                <w:i/>
                <w:iCs/>
                <w:color w:val="000000" w:themeColor="text1"/>
                <w:sz w:val="20"/>
                <w:szCs w:val="20"/>
              </w:rPr>
            </w:pPr>
            <w:r w:rsidRPr="00080078">
              <w:rPr>
                <w:color w:val="000000" w:themeColor="text1"/>
                <w:sz w:val="20"/>
                <w:szCs w:val="20"/>
              </w:rPr>
              <w:t xml:space="preserve">Mã tài khoản truy xuất </w:t>
            </w:r>
            <w:r w:rsidRPr="00080078">
              <w:rPr>
                <w:i/>
                <w:iCs/>
                <w:color w:val="000000" w:themeColor="text1"/>
                <w:sz w:val="20"/>
                <w:szCs w:val="20"/>
              </w:rPr>
              <w:t>(Access Account code</w:t>
            </w:r>
            <w:r w:rsidR="005E7F77" w:rsidRPr="00080078">
              <w:rPr>
                <w:i/>
                <w:iCs/>
                <w:color w:val="000000" w:themeColor="text1"/>
                <w:sz w:val="20"/>
                <w:szCs w:val="20"/>
                <w:lang w:val="en-US"/>
              </w:rPr>
              <w:t>) Vd</w:t>
            </w:r>
            <w:r w:rsidRPr="00080078">
              <w:rPr>
                <w:i/>
                <w:iCs/>
                <w:color w:val="000000" w:themeColor="text1"/>
                <w:sz w:val="20"/>
                <w:szCs w:val="20"/>
              </w:rPr>
              <w:t>: AC1, AC2, AC3, AC4)</w:t>
            </w:r>
            <w:commentRangeStart w:id="4"/>
            <w:commentRangeEnd w:id="4"/>
          </w:p>
          <w:p w14:paraId="0A141EE5" w14:textId="191AF230" w:rsidR="00E70AF6" w:rsidRPr="00080078" w:rsidRDefault="005E7F77" w:rsidP="2BB3B184">
            <w:pPr>
              <w:spacing w:line="276" w:lineRule="auto"/>
              <w:rPr>
                <w:i/>
                <w:iCs/>
                <w:color w:val="000000" w:themeColor="text1"/>
                <w:sz w:val="20"/>
                <w:szCs w:val="20"/>
                <w:lang w:val="en-US"/>
              </w:rPr>
            </w:pPr>
            <w:r w:rsidRPr="00080078">
              <w:rPr>
                <w:i/>
                <w:iCs/>
                <w:color w:val="000000" w:themeColor="text1"/>
                <w:sz w:val="20"/>
                <w:szCs w:val="20"/>
                <w:lang w:val="en-US"/>
              </w:rPr>
              <w:t>……………………….....................................................................</w:t>
            </w:r>
          </w:p>
        </w:tc>
        <w:tc>
          <w:tcPr>
            <w:tcW w:w="5374" w:type="dxa"/>
            <w:shd w:val="clear" w:color="auto" w:fill="auto"/>
          </w:tcPr>
          <w:p w14:paraId="40F1E9EB" w14:textId="5C03934D" w:rsidR="00E70AF6" w:rsidRPr="00080078" w:rsidRDefault="00E70AF6" w:rsidP="2BB3B184">
            <w:pPr>
              <w:spacing w:line="276" w:lineRule="auto"/>
              <w:rPr>
                <w:i/>
                <w:iCs/>
                <w:color w:val="000000" w:themeColor="text1"/>
                <w:sz w:val="20"/>
                <w:szCs w:val="20"/>
              </w:rPr>
            </w:pPr>
            <w:r w:rsidRPr="00080078">
              <w:rPr>
                <w:color w:val="000000" w:themeColor="text1"/>
                <w:sz w:val="20"/>
                <w:szCs w:val="20"/>
              </w:rPr>
              <w:t xml:space="preserve">Mã tài khoản truy xuất </w:t>
            </w:r>
            <w:r w:rsidRPr="00080078">
              <w:rPr>
                <w:i/>
                <w:iCs/>
                <w:color w:val="000000" w:themeColor="text1"/>
                <w:sz w:val="20"/>
                <w:szCs w:val="20"/>
              </w:rPr>
              <w:t>(Access Account code</w:t>
            </w:r>
            <w:r w:rsidR="005E7F77" w:rsidRPr="00080078">
              <w:rPr>
                <w:i/>
                <w:iCs/>
                <w:color w:val="000000" w:themeColor="text1"/>
                <w:sz w:val="20"/>
                <w:szCs w:val="20"/>
                <w:lang w:val="en-US"/>
              </w:rPr>
              <w:t>)</w:t>
            </w:r>
            <w:r w:rsidRPr="00080078">
              <w:rPr>
                <w:i/>
                <w:iCs/>
                <w:color w:val="000000" w:themeColor="text1"/>
                <w:sz w:val="20"/>
                <w:szCs w:val="20"/>
              </w:rPr>
              <w:t xml:space="preserve"> </w:t>
            </w:r>
            <w:r w:rsidR="005E7F77" w:rsidRPr="00080078">
              <w:rPr>
                <w:i/>
                <w:iCs/>
                <w:color w:val="000000" w:themeColor="text1"/>
                <w:sz w:val="20"/>
                <w:szCs w:val="20"/>
                <w:lang w:val="en-US"/>
              </w:rPr>
              <w:t>Vd</w:t>
            </w:r>
            <w:r w:rsidRPr="00080078">
              <w:rPr>
                <w:i/>
                <w:iCs/>
                <w:color w:val="000000" w:themeColor="text1"/>
                <w:sz w:val="20"/>
                <w:szCs w:val="20"/>
              </w:rPr>
              <w:t>: AC1, AC2, AC3, AC4.)</w:t>
            </w:r>
          </w:p>
          <w:p w14:paraId="1BA7B517" w14:textId="514D2F04" w:rsidR="00E70AF6" w:rsidRPr="00080078" w:rsidRDefault="005E7F77" w:rsidP="2BB3B184">
            <w:pPr>
              <w:spacing w:line="276" w:lineRule="auto"/>
              <w:rPr>
                <w:i/>
                <w:iCs/>
                <w:color w:val="000000" w:themeColor="text1"/>
                <w:sz w:val="20"/>
                <w:szCs w:val="20"/>
              </w:rPr>
            </w:pPr>
            <w:r w:rsidRPr="00080078">
              <w:rPr>
                <w:i/>
                <w:iCs/>
                <w:color w:val="000000" w:themeColor="text1"/>
                <w:sz w:val="20"/>
                <w:szCs w:val="20"/>
                <w:lang w:val="en-US"/>
              </w:rPr>
              <w:t>……………………….....................................................................</w:t>
            </w:r>
          </w:p>
        </w:tc>
      </w:tr>
      <w:tr w:rsidR="00080078" w:rsidRPr="00080078" w14:paraId="3CE32C40" w14:textId="77777777" w:rsidTr="009A37BD">
        <w:trPr>
          <w:trHeight w:val="300"/>
        </w:trPr>
        <w:tc>
          <w:tcPr>
            <w:tcW w:w="5372" w:type="dxa"/>
            <w:shd w:val="clear" w:color="auto" w:fill="auto"/>
          </w:tcPr>
          <w:p w14:paraId="683246E9" w14:textId="77777777" w:rsidR="17887F20" w:rsidRPr="00080078" w:rsidRDefault="17887F20" w:rsidP="41D23ABB">
            <w:pPr>
              <w:spacing w:line="276" w:lineRule="auto"/>
              <w:rPr>
                <w:i/>
                <w:iCs/>
                <w:color w:val="000000" w:themeColor="text1"/>
                <w:sz w:val="20"/>
                <w:szCs w:val="20"/>
              </w:rPr>
            </w:pPr>
            <w:r w:rsidRPr="00080078">
              <w:rPr>
                <w:color w:val="000000" w:themeColor="text1"/>
                <w:sz w:val="20"/>
                <w:szCs w:val="20"/>
              </w:rPr>
              <w:t xml:space="preserve">Tên đăng ký trên hệ thống </w:t>
            </w:r>
            <w:r w:rsidRPr="00080078">
              <w:rPr>
                <w:i/>
                <w:iCs/>
                <w:color w:val="000000" w:themeColor="text1"/>
                <w:sz w:val="20"/>
                <w:szCs w:val="20"/>
              </w:rPr>
              <w:t>(Username):......................................</w:t>
            </w:r>
          </w:p>
        </w:tc>
        <w:tc>
          <w:tcPr>
            <w:tcW w:w="5374" w:type="dxa"/>
            <w:shd w:val="clear" w:color="auto" w:fill="auto"/>
          </w:tcPr>
          <w:p w14:paraId="6BD7479C" w14:textId="77777777" w:rsidR="72A67A89" w:rsidRPr="00080078" w:rsidRDefault="72A67A89" w:rsidP="41D23ABB">
            <w:pPr>
              <w:spacing w:line="276" w:lineRule="auto"/>
              <w:rPr>
                <w:i/>
                <w:iCs/>
                <w:color w:val="000000" w:themeColor="text1"/>
                <w:sz w:val="20"/>
                <w:szCs w:val="20"/>
              </w:rPr>
            </w:pPr>
            <w:r w:rsidRPr="00080078">
              <w:rPr>
                <w:color w:val="000000" w:themeColor="text1"/>
                <w:sz w:val="20"/>
                <w:szCs w:val="20"/>
              </w:rPr>
              <w:t xml:space="preserve">Tên đăng ký trên hệ thống </w:t>
            </w:r>
            <w:r w:rsidRPr="00080078">
              <w:rPr>
                <w:i/>
                <w:iCs/>
                <w:color w:val="000000" w:themeColor="text1"/>
                <w:sz w:val="20"/>
                <w:szCs w:val="20"/>
              </w:rPr>
              <w:t>(Username):......................................</w:t>
            </w:r>
          </w:p>
        </w:tc>
      </w:tr>
      <w:tr w:rsidR="00080078" w:rsidRPr="00080078" w14:paraId="08B035B2" w14:textId="77777777" w:rsidTr="009A37BD">
        <w:trPr>
          <w:trHeight w:val="269"/>
        </w:trPr>
        <w:tc>
          <w:tcPr>
            <w:tcW w:w="5372" w:type="dxa"/>
            <w:shd w:val="clear" w:color="auto" w:fill="auto"/>
          </w:tcPr>
          <w:p w14:paraId="72256166" w14:textId="77777777" w:rsidR="00E70AF6" w:rsidRPr="00080078" w:rsidRDefault="00E70AF6" w:rsidP="002F2F8F">
            <w:pPr>
              <w:spacing w:line="276" w:lineRule="auto"/>
              <w:rPr>
                <w:color w:val="000000" w:themeColor="text1"/>
                <w:sz w:val="20"/>
                <w:szCs w:val="20"/>
              </w:rPr>
            </w:pPr>
            <w:r w:rsidRPr="00080078">
              <w:rPr>
                <w:color w:val="000000" w:themeColor="text1"/>
                <w:sz w:val="20"/>
                <w:szCs w:val="20"/>
              </w:rPr>
              <w:t xml:space="preserve">Họ và Tên </w:t>
            </w:r>
            <w:r w:rsidRPr="00080078">
              <w:rPr>
                <w:color w:val="000000" w:themeColor="text1"/>
              </w:rPr>
              <w:tab/>
            </w:r>
          </w:p>
          <w:p w14:paraId="1F167134" w14:textId="77777777" w:rsidR="00E70AF6" w:rsidRPr="00080078" w:rsidRDefault="00E70AF6" w:rsidP="002F2F8F">
            <w:pPr>
              <w:spacing w:line="276" w:lineRule="auto"/>
              <w:rPr>
                <w:color w:val="000000" w:themeColor="text1"/>
                <w:sz w:val="20"/>
                <w:szCs w:val="20"/>
              </w:rPr>
            </w:pPr>
            <w:r w:rsidRPr="00080078">
              <w:rPr>
                <w:i/>
                <w:iCs/>
                <w:color w:val="000000" w:themeColor="text1"/>
                <w:sz w:val="20"/>
                <w:szCs w:val="20"/>
              </w:rPr>
              <w:t>(Full name)</w:t>
            </w:r>
          </w:p>
        </w:tc>
        <w:tc>
          <w:tcPr>
            <w:tcW w:w="5374" w:type="dxa"/>
            <w:shd w:val="clear" w:color="auto" w:fill="auto"/>
          </w:tcPr>
          <w:p w14:paraId="3B01A824" w14:textId="77777777" w:rsidR="00E70AF6" w:rsidRPr="00080078" w:rsidRDefault="00E70AF6" w:rsidP="002F2F8F">
            <w:pPr>
              <w:spacing w:line="276" w:lineRule="auto"/>
              <w:rPr>
                <w:color w:val="000000" w:themeColor="text1"/>
                <w:sz w:val="20"/>
                <w:szCs w:val="20"/>
              </w:rPr>
            </w:pPr>
            <w:r w:rsidRPr="00080078">
              <w:rPr>
                <w:color w:val="000000" w:themeColor="text1"/>
                <w:sz w:val="20"/>
                <w:szCs w:val="20"/>
              </w:rPr>
              <w:t xml:space="preserve">Họ và Tên </w:t>
            </w:r>
          </w:p>
          <w:p w14:paraId="499C3529" w14:textId="77777777" w:rsidR="00E70AF6" w:rsidRPr="00080078" w:rsidRDefault="00E70AF6" w:rsidP="002F2F8F">
            <w:pPr>
              <w:spacing w:line="276" w:lineRule="auto"/>
              <w:rPr>
                <w:color w:val="000000" w:themeColor="text1"/>
                <w:sz w:val="20"/>
                <w:szCs w:val="20"/>
              </w:rPr>
            </w:pPr>
            <w:r w:rsidRPr="00080078">
              <w:rPr>
                <w:i/>
                <w:iCs/>
                <w:color w:val="000000" w:themeColor="text1"/>
                <w:sz w:val="20"/>
                <w:szCs w:val="20"/>
              </w:rPr>
              <w:t>(Full name)</w:t>
            </w:r>
          </w:p>
        </w:tc>
      </w:tr>
      <w:tr w:rsidR="00080078" w:rsidRPr="00080078" w14:paraId="6DDC6A7A" w14:textId="77777777" w:rsidTr="009A37BD">
        <w:trPr>
          <w:trHeight w:val="260"/>
        </w:trPr>
        <w:tc>
          <w:tcPr>
            <w:tcW w:w="5372" w:type="dxa"/>
            <w:shd w:val="clear" w:color="auto" w:fill="auto"/>
          </w:tcPr>
          <w:p w14:paraId="6B08B24C" w14:textId="77777777" w:rsidR="00E70AF6" w:rsidRPr="00080078" w:rsidRDefault="00E70AF6" w:rsidP="002F2F8F">
            <w:pPr>
              <w:spacing w:line="276" w:lineRule="auto"/>
              <w:rPr>
                <w:color w:val="000000" w:themeColor="text1"/>
                <w:sz w:val="20"/>
                <w:szCs w:val="20"/>
              </w:rPr>
            </w:pPr>
            <w:r w:rsidRPr="00080078">
              <w:rPr>
                <w:color w:val="000000" w:themeColor="text1"/>
                <w:sz w:val="20"/>
                <w:szCs w:val="20"/>
              </w:rPr>
              <w:t xml:space="preserve">Số điện thoại </w:t>
            </w:r>
          </w:p>
          <w:p w14:paraId="47ACF622" w14:textId="77777777" w:rsidR="00E70AF6" w:rsidRPr="00080078" w:rsidRDefault="00E70AF6" w:rsidP="002F2F8F">
            <w:pPr>
              <w:spacing w:line="276" w:lineRule="auto"/>
              <w:rPr>
                <w:color w:val="000000" w:themeColor="text1"/>
                <w:sz w:val="20"/>
                <w:szCs w:val="20"/>
              </w:rPr>
            </w:pPr>
            <w:r w:rsidRPr="00080078">
              <w:rPr>
                <w:i/>
                <w:iCs/>
                <w:color w:val="000000" w:themeColor="text1"/>
                <w:sz w:val="20"/>
                <w:szCs w:val="20"/>
              </w:rPr>
              <w:t>(Mobile No):</w:t>
            </w:r>
          </w:p>
        </w:tc>
        <w:tc>
          <w:tcPr>
            <w:tcW w:w="5374" w:type="dxa"/>
            <w:shd w:val="clear" w:color="auto" w:fill="auto"/>
          </w:tcPr>
          <w:p w14:paraId="516B5F2D" w14:textId="77777777" w:rsidR="00E70AF6" w:rsidRPr="00080078" w:rsidRDefault="00E70AF6" w:rsidP="002F2F8F">
            <w:pPr>
              <w:spacing w:line="276" w:lineRule="auto"/>
              <w:rPr>
                <w:color w:val="000000" w:themeColor="text1"/>
                <w:sz w:val="20"/>
                <w:szCs w:val="20"/>
              </w:rPr>
            </w:pPr>
            <w:r w:rsidRPr="00080078">
              <w:rPr>
                <w:color w:val="000000" w:themeColor="text1"/>
                <w:sz w:val="20"/>
                <w:szCs w:val="20"/>
              </w:rPr>
              <w:t xml:space="preserve">Số điện thoại </w:t>
            </w:r>
          </w:p>
          <w:p w14:paraId="1F2F1F9C" w14:textId="77777777" w:rsidR="00E70AF6" w:rsidRPr="00080078" w:rsidRDefault="00E70AF6" w:rsidP="002F2F8F">
            <w:pPr>
              <w:spacing w:line="276" w:lineRule="auto"/>
              <w:rPr>
                <w:color w:val="000000" w:themeColor="text1"/>
                <w:sz w:val="20"/>
                <w:szCs w:val="20"/>
              </w:rPr>
            </w:pPr>
            <w:r w:rsidRPr="00080078">
              <w:rPr>
                <w:i/>
                <w:iCs/>
                <w:color w:val="000000" w:themeColor="text1"/>
                <w:sz w:val="20"/>
                <w:szCs w:val="20"/>
              </w:rPr>
              <w:t>(Mobile No):</w:t>
            </w:r>
          </w:p>
        </w:tc>
      </w:tr>
      <w:tr w:rsidR="00080078" w:rsidRPr="00080078" w14:paraId="3B3BF90C" w14:textId="77777777" w:rsidTr="009A37BD">
        <w:trPr>
          <w:trHeight w:val="260"/>
        </w:trPr>
        <w:tc>
          <w:tcPr>
            <w:tcW w:w="5372" w:type="dxa"/>
            <w:shd w:val="clear" w:color="auto" w:fill="auto"/>
          </w:tcPr>
          <w:p w14:paraId="3BEDBD1C" w14:textId="77777777" w:rsidR="00E70AF6" w:rsidRPr="00080078" w:rsidRDefault="00E70AF6" w:rsidP="002F2F8F">
            <w:pPr>
              <w:spacing w:line="276" w:lineRule="auto"/>
              <w:rPr>
                <w:color w:val="000000" w:themeColor="text1"/>
                <w:sz w:val="20"/>
                <w:szCs w:val="20"/>
              </w:rPr>
            </w:pPr>
            <w:r w:rsidRPr="00080078">
              <w:rPr>
                <w:color w:val="000000" w:themeColor="text1"/>
                <w:sz w:val="20"/>
                <w:szCs w:val="20"/>
              </w:rPr>
              <w:t>Thư điện tử</w:t>
            </w:r>
          </w:p>
          <w:p w14:paraId="2A7CBF81" w14:textId="77777777" w:rsidR="00E70AF6" w:rsidRPr="00080078" w:rsidRDefault="00E70AF6" w:rsidP="002F2F8F">
            <w:pPr>
              <w:spacing w:line="276" w:lineRule="auto"/>
              <w:rPr>
                <w:color w:val="000000" w:themeColor="text1"/>
                <w:sz w:val="20"/>
                <w:szCs w:val="20"/>
              </w:rPr>
            </w:pPr>
            <w:r w:rsidRPr="00080078">
              <w:rPr>
                <w:color w:val="000000" w:themeColor="text1"/>
                <w:sz w:val="20"/>
                <w:szCs w:val="20"/>
              </w:rPr>
              <w:t xml:space="preserve"> </w:t>
            </w:r>
            <w:r w:rsidRPr="00080078">
              <w:rPr>
                <w:i/>
                <w:iCs/>
                <w:color w:val="000000" w:themeColor="text1"/>
                <w:sz w:val="20"/>
                <w:szCs w:val="20"/>
              </w:rPr>
              <w:t>(email):</w:t>
            </w:r>
          </w:p>
        </w:tc>
        <w:tc>
          <w:tcPr>
            <w:tcW w:w="5374" w:type="dxa"/>
            <w:shd w:val="clear" w:color="auto" w:fill="auto"/>
          </w:tcPr>
          <w:p w14:paraId="0ECB73A9" w14:textId="77777777" w:rsidR="00E70AF6" w:rsidRPr="00080078" w:rsidRDefault="00E70AF6" w:rsidP="002F2F8F">
            <w:pPr>
              <w:spacing w:line="276" w:lineRule="auto"/>
              <w:rPr>
                <w:color w:val="000000" w:themeColor="text1"/>
                <w:sz w:val="20"/>
                <w:szCs w:val="20"/>
              </w:rPr>
            </w:pPr>
            <w:r w:rsidRPr="00080078">
              <w:rPr>
                <w:color w:val="000000" w:themeColor="text1"/>
                <w:sz w:val="20"/>
                <w:szCs w:val="20"/>
              </w:rPr>
              <w:t>Thư điện tử</w:t>
            </w:r>
          </w:p>
          <w:p w14:paraId="2E20CBEC" w14:textId="77777777" w:rsidR="00E70AF6" w:rsidRPr="00080078" w:rsidRDefault="00E70AF6" w:rsidP="002F2F8F">
            <w:pPr>
              <w:spacing w:line="276" w:lineRule="auto"/>
              <w:rPr>
                <w:color w:val="000000" w:themeColor="text1"/>
                <w:sz w:val="20"/>
                <w:szCs w:val="20"/>
              </w:rPr>
            </w:pPr>
            <w:r w:rsidRPr="00080078">
              <w:rPr>
                <w:color w:val="000000" w:themeColor="text1"/>
                <w:sz w:val="20"/>
                <w:szCs w:val="20"/>
              </w:rPr>
              <w:t xml:space="preserve"> </w:t>
            </w:r>
            <w:r w:rsidRPr="00080078">
              <w:rPr>
                <w:i/>
                <w:iCs/>
                <w:color w:val="000000" w:themeColor="text1"/>
                <w:sz w:val="20"/>
                <w:szCs w:val="20"/>
              </w:rPr>
              <w:t>(email):</w:t>
            </w:r>
          </w:p>
        </w:tc>
      </w:tr>
      <w:tr w:rsidR="00080078" w:rsidRPr="00080078" w14:paraId="7D0BCF01" w14:textId="77777777" w:rsidTr="009A37BD">
        <w:trPr>
          <w:trHeight w:val="260"/>
        </w:trPr>
        <w:tc>
          <w:tcPr>
            <w:tcW w:w="5372" w:type="dxa"/>
            <w:shd w:val="clear" w:color="auto" w:fill="auto"/>
          </w:tcPr>
          <w:p w14:paraId="06CE12CF" w14:textId="77777777" w:rsidR="00E70AF6" w:rsidRPr="00080078" w:rsidRDefault="00E70AF6" w:rsidP="002F2F8F">
            <w:pPr>
              <w:spacing w:line="276" w:lineRule="auto"/>
              <w:rPr>
                <w:color w:val="000000" w:themeColor="text1"/>
                <w:sz w:val="20"/>
                <w:szCs w:val="20"/>
              </w:rPr>
            </w:pPr>
            <w:r w:rsidRPr="00080078">
              <w:rPr>
                <w:color w:val="000000" w:themeColor="text1"/>
                <w:sz w:val="20"/>
                <w:szCs w:val="20"/>
              </w:rPr>
              <w:t xml:space="preserve">Quốc tịch </w:t>
            </w:r>
          </w:p>
          <w:p w14:paraId="2AB453AF" w14:textId="77777777" w:rsidR="00E70AF6" w:rsidRPr="00080078" w:rsidRDefault="00E70AF6" w:rsidP="002F2F8F">
            <w:pPr>
              <w:spacing w:line="276" w:lineRule="auto"/>
              <w:rPr>
                <w:color w:val="000000" w:themeColor="text1"/>
                <w:sz w:val="20"/>
                <w:szCs w:val="20"/>
              </w:rPr>
            </w:pPr>
            <w:r w:rsidRPr="00080078">
              <w:rPr>
                <w:i/>
                <w:iCs/>
                <w:color w:val="000000" w:themeColor="text1"/>
                <w:sz w:val="20"/>
                <w:szCs w:val="20"/>
              </w:rPr>
              <w:t>(Nationality)</w:t>
            </w:r>
            <w:r w:rsidRPr="00080078">
              <w:rPr>
                <w:color w:val="000000" w:themeColor="text1"/>
                <w:sz w:val="20"/>
                <w:szCs w:val="20"/>
              </w:rPr>
              <w:t>:</w:t>
            </w:r>
          </w:p>
        </w:tc>
        <w:tc>
          <w:tcPr>
            <w:tcW w:w="5374" w:type="dxa"/>
            <w:shd w:val="clear" w:color="auto" w:fill="auto"/>
          </w:tcPr>
          <w:p w14:paraId="62FB3B29" w14:textId="77777777" w:rsidR="00E70AF6" w:rsidRPr="00080078" w:rsidRDefault="00E70AF6" w:rsidP="002F2F8F">
            <w:pPr>
              <w:spacing w:line="276" w:lineRule="auto"/>
              <w:rPr>
                <w:color w:val="000000" w:themeColor="text1"/>
                <w:sz w:val="20"/>
                <w:szCs w:val="20"/>
              </w:rPr>
            </w:pPr>
            <w:r w:rsidRPr="00080078">
              <w:rPr>
                <w:color w:val="000000" w:themeColor="text1"/>
                <w:sz w:val="20"/>
                <w:szCs w:val="20"/>
              </w:rPr>
              <w:t xml:space="preserve">Quốc tịch </w:t>
            </w:r>
          </w:p>
          <w:p w14:paraId="5B1984E3" w14:textId="77777777" w:rsidR="00E70AF6" w:rsidRPr="00080078" w:rsidRDefault="00E70AF6" w:rsidP="002F2F8F">
            <w:pPr>
              <w:spacing w:line="276" w:lineRule="auto"/>
              <w:rPr>
                <w:color w:val="000000" w:themeColor="text1"/>
                <w:sz w:val="20"/>
                <w:szCs w:val="20"/>
              </w:rPr>
            </w:pPr>
            <w:r w:rsidRPr="00080078">
              <w:rPr>
                <w:i/>
                <w:iCs/>
                <w:color w:val="000000" w:themeColor="text1"/>
                <w:sz w:val="20"/>
                <w:szCs w:val="20"/>
              </w:rPr>
              <w:t>(Nationality)</w:t>
            </w:r>
            <w:r w:rsidRPr="00080078">
              <w:rPr>
                <w:color w:val="000000" w:themeColor="text1"/>
                <w:sz w:val="20"/>
                <w:szCs w:val="20"/>
              </w:rPr>
              <w:t>:</w:t>
            </w:r>
          </w:p>
        </w:tc>
      </w:tr>
      <w:tr w:rsidR="00080078" w:rsidRPr="00080078" w14:paraId="23C80FD1" w14:textId="77777777" w:rsidTr="009A37BD">
        <w:trPr>
          <w:trHeight w:val="260"/>
        </w:trPr>
        <w:tc>
          <w:tcPr>
            <w:tcW w:w="5372" w:type="dxa"/>
            <w:shd w:val="clear" w:color="auto" w:fill="auto"/>
          </w:tcPr>
          <w:p w14:paraId="491151B3" w14:textId="77777777" w:rsidR="00E70AF6" w:rsidRPr="00080078" w:rsidRDefault="00E70AF6" w:rsidP="002F2F8F">
            <w:pPr>
              <w:spacing w:line="276" w:lineRule="auto"/>
              <w:rPr>
                <w:color w:val="000000" w:themeColor="text1"/>
                <w:sz w:val="20"/>
                <w:szCs w:val="20"/>
              </w:rPr>
            </w:pPr>
            <w:r w:rsidRPr="00080078">
              <w:rPr>
                <w:color w:val="000000" w:themeColor="text1"/>
                <w:sz w:val="20"/>
                <w:szCs w:val="20"/>
              </w:rPr>
              <w:t xml:space="preserve">Thẻ CC/CCCD/Hộ chiếu </w:t>
            </w:r>
          </w:p>
          <w:p w14:paraId="38780F14" w14:textId="77777777" w:rsidR="00E70AF6" w:rsidRPr="00080078" w:rsidRDefault="00E70AF6" w:rsidP="002F2F8F">
            <w:pPr>
              <w:spacing w:line="276" w:lineRule="auto"/>
              <w:rPr>
                <w:color w:val="000000" w:themeColor="text1"/>
                <w:sz w:val="20"/>
                <w:szCs w:val="20"/>
              </w:rPr>
            </w:pPr>
            <w:r w:rsidRPr="00080078">
              <w:rPr>
                <w:i/>
                <w:iCs/>
                <w:color w:val="000000" w:themeColor="text1"/>
                <w:sz w:val="20"/>
                <w:szCs w:val="20"/>
              </w:rPr>
              <w:t>(ID/National Identity Card/Passport No.)</w:t>
            </w:r>
          </w:p>
        </w:tc>
        <w:tc>
          <w:tcPr>
            <w:tcW w:w="5374" w:type="dxa"/>
            <w:shd w:val="clear" w:color="auto" w:fill="auto"/>
          </w:tcPr>
          <w:p w14:paraId="70E73DF1" w14:textId="77777777" w:rsidR="00E70AF6" w:rsidRPr="00080078" w:rsidRDefault="00E70AF6" w:rsidP="002F2F8F">
            <w:pPr>
              <w:spacing w:line="276" w:lineRule="auto"/>
              <w:rPr>
                <w:color w:val="000000" w:themeColor="text1"/>
                <w:sz w:val="20"/>
                <w:szCs w:val="20"/>
              </w:rPr>
            </w:pPr>
            <w:r w:rsidRPr="00080078">
              <w:rPr>
                <w:color w:val="000000" w:themeColor="text1"/>
                <w:sz w:val="20"/>
                <w:szCs w:val="20"/>
              </w:rPr>
              <w:t xml:space="preserve">Thẻ CC/CCCD/Hộ chiếu </w:t>
            </w:r>
          </w:p>
          <w:p w14:paraId="724031EC" w14:textId="77777777" w:rsidR="00E70AF6" w:rsidRPr="00080078" w:rsidRDefault="00E70AF6" w:rsidP="002F2F8F">
            <w:pPr>
              <w:spacing w:line="276" w:lineRule="auto"/>
              <w:rPr>
                <w:color w:val="000000" w:themeColor="text1"/>
                <w:sz w:val="20"/>
                <w:szCs w:val="20"/>
              </w:rPr>
            </w:pPr>
            <w:r w:rsidRPr="00080078">
              <w:rPr>
                <w:i/>
                <w:iCs/>
                <w:color w:val="000000" w:themeColor="text1"/>
                <w:sz w:val="20"/>
                <w:szCs w:val="20"/>
              </w:rPr>
              <w:t>(ID/National Identity Card/Passport No.)</w:t>
            </w:r>
          </w:p>
        </w:tc>
      </w:tr>
      <w:tr w:rsidR="00080078" w:rsidRPr="00080078" w14:paraId="52CE92C7" w14:textId="77777777" w:rsidTr="009A37BD">
        <w:trPr>
          <w:trHeight w:val="260"/>
        </w:trPr>
        <w:tc>
          <w:tcPr>
            <w:tcW w:w="5372" w:type="dxa"/>
            <w:shd w:val="clear" w:color="auto" w:fill="auto"/>
          </w:tcPr>
          <w:p w14:paraId="4D1379C0" w14:textId="77777777" w:rsidR="00E70AF6" w:rsidRPr="00080078" w:rsidRDefault="00E70AF6" w:rsidP="002F2F8F">
            <w:pPr>
              <w:spacing w:line="276" w:lineRule="auto"/>
              <w:rPr>
                <w:color w:val="000000" w:themeColor="text1"/>
                <w:sz w:val="20"/>
                <w:szCs w:val="20"/>
              </w:rPr>
            </w:pPr>
            <w:r w:rsidRPr="00080078">
              <w:rPr>
                <w:color w:val="000000" w:themeColor="text1"/>
                <w:sz w:val="20"/>
                <w:szCs w:val="20"/>
              </w:rPr>
              <w:lastRenderedPageBreak/>
              <w:t xml:space="preserve">Nơi cấp </w:t>
            </w:r>
            <w:r w:rsidRPr="00080078">
              <w:rPr>
                <w:i/>
                <w:iCs/>
                <w:color w:val="000000" w:themeColor="text1"/>
                <w:sz w:val="20"/>
                <w:szCs w:val="20"/>
              </w:rPr>
              <w:t>(Issued Place):</w:t>
            </w:r>
          </w:p>
        </w:tc>
        <w:tc>
          <w:tcPr>
            <w:tcW w:w="5374" w:type="dxa"/>
            <w:shd w:val="clear" w:color="auto" w:fill="auto"/>
          </w:tcPr>
          <w:p w14:paraId="7F3296C2" w14:textId="77777777" w:rsidR="00E70AF6" w:rsidRPr="00080078" w:rsidRDefault="00E70AF6" w:rsidP="002F2F8F">
            <w:pPr>
              <w:spacing w:line="276" w:lineRule="auto"/>
              <w:rPr>
                <w:color w:val="000000" w:themeColor="text1"/>
                <w:sz w:val="20"/>
                <w:szCs w:val="20"/>
              </w:rPr>
            </w:pPr>
            <w:r w:rsidRPr="00080078">
              <w:rPr>
                <w:color w:val="000000" w:themeColor="text1"/>
                <w:sz w:val="20"/>
                <w:szCs w:val="20"/>
              </w:rPr>
              <w:t xml:space="preserve">Nơi cấp </w:t>
            </w:r>
            <w:r w:rsidRPr="00080078">
              <w:rPr>
                <w:i/>
                <w:iCs/>
                <w:color w:val="000000" w:themeColor="text1"/>
                <w:sz w:val="20"/>
                <w:szCs w:val="20"/>
              </w:rPr>
              <w:t>(Issued Place):</w:t>
            </w:r>
          </w:p>
        </w:tc>
      </w:tr>
      <w:tr w:rsidR="00080078" w:rsidRPr="00080078" w14:paraId="07472E92" w14:textId="77777777" w:rsidTr="009A37BD">
        <w:trPr>
          <w:trHeight w:val="260"/>
        </w:trPr>
        <w:tc>
          <w:tcPr>
            <w:tcW w:w="5372" w:type="dxa"/>
            <w:shd w:val="clear" w:color="auto" w:fill="auto"/>
          </w:tcPr>
          <w:p w14:paraId="59E1B156" w14:textId="77777777" w:rsidR="00E70AF6" w:rsidRPr="00080078" w:rsidRDefault="00E70AF6" w:rsidP="002F2F8F">
            <w:pPr>
              <w:spacing w:line="276" w:lineRule="auto"/>
              <w:rPr>
                <w:color w:val="000000" w:themeColor="text1"/>
                <w:sz w:val="20"/>
                <w:szCs w:val="20"/>
              </w:rPr>
            </w:pPr>
            <w:r w:rsidRPr="00080078">
              <w:rPr>
                <w:color w:val="000000" w:themeColor="text1"/>
                <w:sz w:val="20"/>
                <w:szCs w:val="20"/>
              </w:rPr>
              <w:t xml:space="preserve">Ngày cấp </w:t>
            </w:r>
            <w:r w:rsidRPr="00080078">
              <w:rPr>
                <w:i/>
                <w:iCs/>
                <w:color w:val="000000" w:themeColor="text1"/>
                <w:sz w:val="20"/>
                <w:szCs w:val="20"/>
              </w:rPr>
              <w:t>(Issued Date):</w:t>
            </w:r>
            <w:r w:rsidRPr="00080078">
              <w:rPr>
                <w:color w:val="000000" w:themeColor="text1"/>
                <w:sz w:val="20"/>
                <w:szCs w:val="20"/>
              </w:rPr>
              <w:t xml:space="preserve"> </w:t>
            </w:r>
          </w:p>
        </w:tc>
        <w:tc>
          <w:tcPr>
            <w:tcW w:w="5374" w:type="dxa"/>
            <w:shd w:val="clear" w:color="auto" w:fill="auto"/>
          </w:tcPr>
          <w:p w14:paraId="425D104D" w14:textId="77777777" w:rsidR="00E70AF6" w:rsidRPr="00080078" w:rsidRDefault="00E70AF6" w:rsidP="002F2F8F">
            <w:pPr>
              <w:spacing w:line="276" w:lineRule="auto"/>
              <w:rPr>
                <w:color w:val="000000" w:themeColor="text1"/>
                <w:sz w:val="20"/>
                <w:szCs w:val="20"/>
              </w:rPr>
            </w:pPr>
            <w:r w:rsidRPr="00080078">
              <w:rPr>
                <w:color w:val="000000" w:themeColor="text1"/>
                <w:sz w:val="20"/>
                <w:szCs w:val="20"/>
              </w:rPr>
              <w:t xml:space="preserve">Ngày cấp </w:t>
            </w:r>
            <w:r w:rsidRPr="00080078">
              <w:rPr>
                <w:i/>
                <w:iCs/>
                <w:color w:val="000000" w:themeColor="text1"/>
                <w:sz w:val="20"/>
                <w:szCs w:val="20"/>
              </w:rPr>
              <w:t>(Issued Date):</w:t>
            </w:r>
            <w:r w:rsidRPr="00080078">
              <w:rPr>
                <w:color w:val="000000" w:themeColor="text1"/>
                <w:sz w:val="20"/>
                <w:szCs w:val="20"/>
              </w:rPr>
              <w:t xml:space="preserve">     </w:t>
            </w:r>
          </w:p>
        </w:tc>
      </w:tr>
      <w:tr w:rsidR="00080078" w:rsidRPr="00080078" w14:paraId="289DD079" w14:textId="77777777" w:rsidTr="009A37BD">
        <w:trPr>
          <w:trHeight w:val="260"/>
        </w:trPr>
        <w:tc>
          <w:tcPr>
            <w:tcW w:w="5372" w:type="dxa"/>
            <w:shd w:val="clear" w:color="auto" w:fill="auto"/>
          </w:tcPr>
          <w:p w14:paraId="50D24D49" w14:textId="77777777" w:rsidR="00E70AF6" w:rsidRPr="00080078" w:rsidRDefault="00E70AF6" w:rsidP="002F2F8F">
            <w:pPr>
              <w:spacing w:line="276" w:lineRule="auto"/>
              <w:rPr>
                <w:color w:val="000000" w:themeColor="text1"/>
                <w:sz w:val="20"/>
                <w:szCs w:val="20"/>
              </w:rPr>
            </w:pPr>
            <w:r w:rsidRPr="00080078">
              <w:rPr>
                <w:color w:val="000000" w:themeColor="text1"/>
                <w:sz w:val="20"/>
                <w:szCs w:val="20"/>
              </w:rPr>
              <w:t xml:space="preserve">Ngày hết hạn </w:t>
            </w:r>
            <w:r w:rsidRPr="00080078">
              <w:rPr>
                <w:i/>
                <w:iCs/>
                <w:color w:val="000000" w:themeColor="text1"/>
                <w:sz w:val="20"/>
                <w:szCs w:val="20"/>
              </w:rPr>
              <w:t>(Expiry date)</w:t>
            </w:r>
            <w:r w:rsidRPr="00080078">
              <w:rPr>
                <w:color w:val="000000" w:themeColor="text1"/>
                <w:sz w:val="20"/>
                <w:szCs w:val="20"/>
              </w:rPr>
              <w:t xml:space="preserve">: </w:t>
            </w:r>
          </w:p>
        </w:tc>
        <w:tc>
          <w:tcPr>
            <w:tcW w:w="5374" w:type="dxa"/>
            <w:shd w:val="clear" w:color="auto" w:fill="auto"/>
          </w:tcPr>
          <w:p w14:paraId="2EEBD6D7" w14:textId="77777777" w:rsidR="00E70AF6" w:rsidRPr="00080078" w:rsidRDefault="00E70AF6" w:rsidP="002F2F8F">
            <w:pPr>
              <w:spacing w:line="276" w:lineRule="auto"/>
              <w:rPr>
                <w:color w:val="000000" w:themeColor="text1"/>
                <w:sz w:val="20"/>
                <w:szCs w:val="20"/>
              </w:rPr>
            </w:pPr>
            <w:r w:rsidRPr="00080078">
              <w:rPr>
                <w:color w:val="000000" w:themeColor="text1"/>
                <w:sz w:val="20"/>
                <w:szCs w:val="20"/>
              </w:rPr>
              <w:t xml:space="preserve">Ngày hết hạn </w:t>
            </w:r>
            <w:r w:rsidRPr="00080078">
              <w:rPr>
                <w:i/>
                <w:iCs/>
                <w:color w:val="000000" w:themeColor="text1"/>
                <w:sz w:val="20"/>
                <w:szCs w:val="20"/>
              </w:rPr>
              <w:t>(Expiry date)</w:t>
            </w:r>
            <w:r w:rsidRPr="00080078">
              <w:rPr>
                <w:color w:val="000000" w:themeColor="text1"/>
                <w:sz w:val="20"/>
                <w:szCs w:val="20"/>
              </w:rPr>
              <w:t xml:space="preserve">:     </w:t>
            </w:r>
          </w:p>
        </w:tc>
      </w:tr>
    </w:tbl>
    <w:p w14:paraId="2A7BA4B9" w14:textId="77777777" w:rsidR="0091734B" w:rsidRPr="00080078" w:rsidRDefault="0091734B" w:rsidP="007C0472">
      <w:pPr>
        <w:spacing w:line="276" w:lineRule="auto"/>
        <w:rPr>
          <w:color w:val="000000" w:themeColor="text1"/>
          <w:sz w:val="20"/>
          <w:szCs w:val="20"/>
        </w:rPr>
      </w:pPr>
    </w:p>
    <w:p w14:paraId="646B0434" w14:textId="77777777" w:rsidR="004F0621" w:rsidRPr="00080078" w:rsidRDefault="004F0621" w:rsidP="007C0472">
      <w:pPr>
        <w:spacing w:line="276" w:lineRule="auto"/>
        <w:rPr>
          <w:color w:val="000000" w:themeColor="text1"/>
          <w:sz w:val="20"/>
          <w:szCs w:val="20"/>
        </w:rPr>
      </w:pPr>
    </w:p>
    <w:tbl>
      <w:tblPr>
        <w:tblW w:w="1074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115" w:type="dxa"/>
          <w:bottom w:w="72" w:type="dxa"/>
          <w:right w:w="115" w:type="dxa"/>
        </w:tblCellMar>
        <w:tblLook w:val="04A0" w:firstRow="1" w:lastRow="0" w:firstColumn="1" w:lastColumn="0" w:noHBand="0" w:noVBand="1"/>
      </w:tblPr>
      <w:tblGrid>
        <w:gridCol w:w="5372"/>
        <w:gridCol w:w="5374"/>
      </w:tblGrid>
      <w:tr w:rsidR="00080078" w:rsidRPr="00080078" w14:paraId="440CB08C" w14:textId="77777777" w:rsidTr="003351CF">
        <w:trPr>
          <w:trHeight w:val="233"/>
          <w:tblHeader/>
        </w:trPr>
        <w:tc>
          <w:tcPr>
            <w:tcW w:w="5372" w:type="dxa"/>
            <w:shd w:val="clear" w:color="auto" w:fill="auto"/>
          </w:tcPr>
          <w:p w14:paraId="788D252A" w14:textId="77777777" w:rsidR="004F0621" w:rsidRPr="00080078" w:rsidRDefault="004F0621" w:rsidP="00010C7E">
            <w:pPr>
              <w:spacing w:line="276" w:lineRule="auto"/>
              <w:jc w:val="left"/>
              <w:rPr>
                <w:b/>
                <w:bCs/>
                <w:color w:val="000000" w:themeColor="text1"/>
                <w:sz w:val="20"/>
                <w:szCs w:val="20"/>
              </w:rPr>
            </w:pPr>
            <w:r w:rsidRPr="00080078">
              <w:rPr>
                <w:b/>
                <w:bCs/>
                <w:color w:val="000000" w:themeColor="text1"/>
                <w:sz w:val="20"/>
                <w:szCs w:val="20"/>
              </w:rPr>
              <w:t>Thông tin ngườ</w:t>
            </w:r>
            <w:r w:rsidR="00CC3038" w:rsidRPr="00080078">
              <w:rPr>
                <w:b/>
                <w:bCs/>
                <w:color w:val="000000" w:themeColor="text1"/>
                <w:sz w:val="20"/>
                <w:szCs w:val="20"/>
              </w:rPr>
              <w:t>i dùng/User</w:t>
            </w:r>
            <w:r w:rsidRPr="00080078">
              <w:rPr>
                <w:b/>
                <w:bCs/>
                <w:color w:val="000000" w:themeColor="text1"/>
                <w:sz w:val="20"/>
                <w:szCs w:val="20"/>
              </w:rPr>
              <w:t xml:space="preserve"> information</w:t>
            </w:r>
          </w:p>
        </w:tc>
        <w:tc>
          <w:tcPr>
            <w:tcW w:w="5374" w:type="dxa"/>
            <w:shd w:val="clear" w:color="auto" w:fill="auto"/>
          </w:tcPr>
          <w:p w14:paraId="59D7BA23" w14:textId="77777777" w:rsidR="004F0621" w:rsidRPr="00080078" w:rsidRDefault="004F0621" w:rsidP="00010C7E">
            <w:pPr>
              <w:spacing w:line="276" w:lineRule="auto"/>
              <w:jc w:val="left"/>
              <w:rPr>
                <w:b/>
                <w:bCs/>
                <w:color w:val="000000" w:themeColor="text1"/>
                <w:sz w:val="20"/>
                <w:szCs w:val="20"/>
              </w:rPr>
            </w:pPr>
            <w:r w:rsidRPr="00080078">
              <w:rPr>
                <w:b/>
                <w:bCs/>
                <w:color w:val="000000" w:themeColor="text1"/>
                <w:sz w:val="20"/>
                <w:szCs w:val="20"/>
              </w:rPr>
              <w:t>Thông tin ngườ</w:t>
            </w:r>
            <w:r w:rsidR="00CC3038" w:rsidRPr="00080078">
              <w:rPr>
                <w:b/>
                <w:bCs/>
                <w:color w:val="000000" w:themeColor="text1"/>
                <w:sz w:val="20"/>
                <w:szCs w:val="20"/>
              </w:rPr>
              <w:t>i dùng /User</w:t>
            </w:r>
            <w:r w:rsidRPr="00080078">
              <w:rPr>
                <w:b/>
                <w:bCs/>
                <w:color w:val="000000" w:themeColor="text1"/>
                <w:sz w:val="20"/>
                <w:szCs w:val="20"/>
              </w:rPr>
              <w:t xml:space="preserve"> information</w:t>
            </w:r>
          </w:p>
        </w:tc>
      </w:tr>
      <w:tr w:rsidR="00080078" w:rsidRPr="00080078" w14:paraId="7EDBD20B" w14:textId="77777777" w:rsidTr="003351CF">
        <w:trPr>
          <w:trHeight w:val="530"/>
        </w:trPr>
        <w:tc>
          <w:tcPr>
            <w:tcW w:w="5372" w:type="dxa"/>
            <w:shd w:val="clear" w:color="auto" w:fill="auto"/>
          </w:tcPr>
          <w:p w14:paraId="35DDD0EA" w14:textId="77777777" w:rsidR="0023431B" w:rsidRPr="00080078" w:rsidRDefault="0023431B" w:rsidP="007C0472">
            <w:pPr>
              <w:spacing w:line="276" w:lineRule="auto"/>
              <w:jc w:val="left"/>
              <w:rPr>
                <w:color w:val="000000" w:themeColor="text1"/>
                <w:sz w:val="20"/>
                <w:szCs w:val="20"/>
              </w:rPr>
            </w:pPr>
            <w:r w:rsidRPr="00080078">
              <w:rPr>
                <w:color w:val="000000" w:themeColor="text1"/>
                <w:sz w:val="20"/>
                <w:szCs w:val="20"/>
              </w:rPr>
              <w:t xml:space="preserve">Vai trò người dùng </w:t>
            </w:r>
            <w:r w:rsidRPr="00080078">
              <w:rPr>
                <w:i/>
                <w:iCs/>
                <w:color w:val="000000" w:themeColor="text1"/>
                <w:sz w:val="20"/>
                <w:szCs w:val="20"/>
              </w:rPr>
              <w:t>(User role)</w:t>
            </w:r>
          </w:p>
          <w:p w14:paraId="19A4639F" w14:textId="4FEEB546" w:rsidR="0023431B" w:rsidRPr="00080078" w:rsidRDefault="0023431B" w:rsidP="78205ED3">
            <w:pPr>
              <w:spacing w:line="276" w:lineRule="auto"/>
              <w:jc w:val="left"/>
              <w:rPr>
                <w:i/>
                <w:iCs/>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Nhập </w:t>
            </w:r>
            <w:r w:rsidRPr="00080078">
              <w:rPr>
                <w:i/>
                <w:iCs/>
                <w:color w:val="000000" w:themeColor="text1"/>
                <w:sz w:val="20"/>
                <w:szCs w:val="20"/>
              </w:rPr>
              <w:t>(</w:t>
            </w:r>
            <w:r w:rsidR="46A8152B" w:rsidRPr="00080078">
              <w:rPr>
                <w:i/>
                <w:iCs/>
                <w:color w:val="000000" w:themeColor="text1"/>
                <w:sz w:val="20"/>
                <w:szCs w:val="20"/>
              </w:rPr>
              <w:t>Creator</w:t>
            </w:r>
            <w:r w:rsidR="003351CF" w:rsidRPr="00080078">
              <w:rPr>
                <w:i/>
                <w:iCs/>
                <w:color w:val="000000" w:themeColor="text1"/>
                <w:sz w:val="20"/>
                <w:szCs w:val="20"/>
              </w:rPr>
              <w:t xml:space="preserve">)       </w:t>
            </w:r>
            <w:r w:rsidRPr="00080078">
              <w:rPr>
                <w:i/>
                <w:iCs/>
                <w:color w:val="000000" w:themeColor="text1"/>
                <w:sz w:val="20"/>
                <w:szCs w:val="20"/>
              </w:rPr>
              <w:t xml:space="preserve"> </w:t>
            </w: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Truy vấn </w:t>
            </w:r>
            <w:r w:rsidRPr="00080078">
              <w:rPr>
                <w:i/>
                <w:iCs/>
                <w:color w:val="000000" w:themeColor="text1"/>
                <w:sz w:val="20"/>
                <w:szCs w:val="20"/>
              </w:rPr>
              <w:t xml:space="preserve">(Viewer)   </w:t>
            </w:r>
          </w:p>
          <w:p w14:paraId="54F57B75" w14:textId="77777777" w:rsidR="002F27A0" w:rsidRPr="00080078" w:rsidRDefault="0023431B" w:rsidP="002F27A0">
            <w:pPr>
              <w:spacing w:line="276" w:lineRule="auto"/>
              <w:jc w:val="left"/>
              <w:rPr>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Duyệt </w:t>
            </w:r>
            <w:r w:rsidRPr="00080078">
              <w:rPr>
                <w:i/>
                <w:iCs/>
                <w:color w:val="000000" w:themeColor="text1"/>
                <w:sz w:val="20"/>
                <w:szCs w:val="20"/>
              </w:rPr>
              <w:t>(</w:t>
            </w:r>
            <w:r w:rsidR="4268F1AB" w:rsidRPr="00080078">
              <w:rPr>
                <w:rFonts w:eastAsia="Times New Roman"/>
                <w:i/>
                <w:iCs/>
                <w:color w:val="000000" w:themeColor="text1"/>
                <w:sz w:val="19"/>
                <w:szCs w:val="19"/>
              </w:rPr>
              <w:t>Approver</w:t>
            </w:r>
            <w:r w:rsidRPr="00080078">
              <w:rPr>
                <w:i/>
                <w:iCs/>
                <w:color w:val="000000" w:themeColor="text1"/>
                <w:sz w:val="20"/>
                <w:szCs w:val="20"/>
              </w:rPr>
              <w:t xml:space="preserve">)     </w:t>
            </w: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Nhập duyệt </w:t>
            </w:r>
            <w:r w:rsidR="002F27A0" w:rsidRPr="00080078">
              <w:rPr>
                <w:i/>
                <w:iCs/>
                <w:color w:val="000000" w:themeColor="text1"/>
                <w:sz w:val="20"/>
                <w:szCs w:val="20"/>
              </w:rPr>
              <w:t>(</w:t>
            </w:r>
            <w:r w:rsidR="002F27A0" w:rsidRPr="00080078">
              <w:rPr>
                <w:rFonts w:eastAsia="Times New Roman"/>
                <w:i/>
                <w:iCs/>
                <w:color w:val="000000" w:themeColor="text1"/>
                <w:sz w:val="19"/>
                <w:szCs w:val="19"/>
              </w:rPr>
              <w:t>Creator</w:t>
            </w:r>
            <w:r w:rsidR="002F27A0" w:rsidRPr="00080078">
              <w:rPr>
                <w:i/>
                <w:iCs/>
                <w:color w:val="000000" w:themeColor="text1"/>
                <w:sz w:val="20"/>
                <w:szCs w:val="20"/>
                <w:lang w:val="en-US"/>
              </w:rPr>
              <w:t>-</w:t>
            </w:r>
            <w:r w:rsidR="002F27A0" w:rsidRPr="00080078">
              <w:rPr>
                <w:i/>
                <w:iCs/>
                <w:color w:val="000000" w:themeColor="text1"/>
                <w:sz w:val="20"/>
                <w:szCs w:val="20"/>
              </w:rPr>
              <w:t>Approver)</w:t>
            </w:r>
          </w:p>
          <w:p w14:paraId="424DFC26" w14:textId="688E2798" w:rsidR="005902B3" w:rsidRPr="00080078" w:rsidRDefault="002F27A0" w:rsidP="002F27A0">
            <w:pPr>
              <w:spacing w:line="276" w:lineRule="auto"/>
              <w:jc w:val="left"/>
              <w:rPr>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Khác </w:t>
            </w:r>
            <w:r w:rsidRPr="00080078">
              <w:rPr>
                <w:i/>
                <w:iCs/>
                <w:color w:val="000000" w:themeColor="text1"/>
                <w:sz w:val="20"/>
                <w:szCs w:val="20"/>
              </w:rPr>
              <w:t>(Other)</w:t>
            </w:r>
          </w:p>
        </w:tc>
        <w:tc>
          <w:tcPr>
            <w:tcW w:w="5374" w:type="dxa"/>
            <w:shd w:val="clear" w:color="auto" w:fill="auto"/>
          </w:tcPr>
          <w:p w14:paraId="44CF0AFB" w14:textId="77777777" w:rsidR="0023431B" w:rsidRPr="00080078" w:rsidRDefault="0023431B" w:rsidP="007C0472">
            <w:pPr>
              <w:spacing w:line="276" w:lineRule="auto"/>
              <w:jc w:val="left"/>
              <w:rPr>
                <w:color w:val="000000" w:themeColor="text1"/>
                <w:sz w:val="20"/>
                <w:szCs w:val="20"/>
              </w:rPr>
            </w:pPr>
            <w:r w:rsidRPr="00080078">
              <w:rPr>
                <w:color w:val="000000" w:themeColor="text1"/>
                <w:sz w:val="20"/>
                <w:szCs w:val="20"/>
              </w:rPr>
              <w:t xml:space="preserve">Vai trò người dùng </w:t>
            </w:r>
            <w:r w:rsidRPr="00080078">
              <w:rPr>
                <w:i/>
                <w:iCs/>
                <w:color w:val="000000" w:themeColor="text1"/>
                <w:sz w:val="20"/>
                <w:szCs w:val="20"/>
              </w:rPr>
              <w:t>(User role)</w:t>
            </w:r>
          </w:p>
          <w:p w14:paraId="55E51C78" w14:textId="7C800998" w:rsidR="0023431B" w:rsidRPr="00080078" w:rsidRDefault="0023431B" w:rsidP="78205ED3">
            <w:pPr>
              <w:spacing w:line="276" w:lineRule="auto"/>
              <w:jc w:val="left"/>
              <w:rPr>
                <w:i/>
                <w:iCs/>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Nhập </w:t>
            </w:r>
            <w:r w:rsidRPr="00080078">
              <w:rPr>
                <w:i/>
                <w:iCs/>
                <w:color w:val="000000" w:themeColor="text1"/>
                <w:sz w:val="20"/>
                <w:szCs w:val="20"/>
              </w:rPr>
              <w:t>(</w:t>
            </w:r>
            <w:r w:rsidR="4D2A4B83" w:rsidRPr="00080078">
              <w:rPr>
                <w:i/>
                <w:iCs/>
                <w:color w:val="000000" w:themeColor="text1"/>
                <w:sz w:val="20"/>
                <w:szCs w:val="20"/>
              </w:rPr>
              <w:t>Creator</w:t>
            </w:r>
            <w:r w:rsidR="003351CF" w:rsidRPr="00080078">
              <w:rPr>
                <w:i/>
                <w:iCs/>
                <w:color w:val="000000" w:themeColor="text1"/>
                <w:sz w:val="20"/>
                <w:szCs w:val="20"/>
              </w:rPr>
              <w:t xml:space="preserve">)      </w:t>
            </w:r>
            <w:r w:rsidRPr="00080078">
              <w:rPr>
                <w:i/>
                <w:iCs/>
                <w:color w:val="000000" w:themeColor="text1"/>
                <w:sz w:val="20"/>
                <w:szCs w:val="20"/>
              </w:rPr>
              <w:t xml:space="preserve"> </w:t>
            </w: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Truy vấn </w:t>
            </w:r>
            <w:r w:rsidRPr="00080078">
              <w:rPr>
                <w:i/>
                <w:iCs/>
                <w:color w:val="000000" w:themeColor="text1"/>
                <w:sz w:val="20"/>
                <w:szCs w:val="20"/>
              </w:rPr>
              <w:t xml:space="preserve">(Viewer)   </w:t>
            </w:r>
          </w:p>
          <w:p w14:paraId="1C190237" w14:textId="77777777" w:rsidR="002F27A0" w:rsidRPr="00080078" w:rsidRDefault="0023431B" w:rsidP="002F27A0">
            <w:pPr>
              <w:spacing w:line="276" w:lineRule="auto"/>
              <w:jc w:val="left"/>
              <w:rPr>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Duyệt </w:t>
            </w:r>
            <w:r w:rsidRPr="00080078">
              <w:rPr>
                <w:i/>
                <w:iCs/>
                <w:color w:val="000000" w:themeColor="text1"/>
                <w:sz w:val="20"/>
                <w:szCs w:val="20"/>
              </w:rPr>
              <w:t>(</w:t>
            </w:r>
            <w:r w:rsidR="68857190" w:rsidRPr="00080078">
              <w:rPr>
                <w:rFonts w:eastAsia="Times New Roman"/>
                <w:i/>
                <w:iCs/>
                <w:color w:val="000000" w:themeColor="text1"/>
                <w:sz w:val="19"/>
                <w:szCs w:val="19"/>
              </w:rPr>
              <w:t>Approver</w:t>
            </w:r>
            <w:r w:rsidRPr="00080078">
              <w:rPr>
                <w:i/>
                <w:iCs/>
                <w:color w:val="000000" w:themeColor="text1"/>
                <w:sz w:val="20"/>
                <w:szCs w:val="20"/>
              </w:rPr>
              <w:t xml:space="preserve">)     </w:t>
            </w: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Nhập duyệt</w:t>
            </w:r>
            <w:r w:rsidRPr="00080078">
              <w:rPr>
                <w:i/>
                <w:iCs/>
                <w:color w:val="000000" w:themeColor="text1"/>
                <w:sz w:val="20"/>
                <w:szCs w:val="20"/>
              </w:rPr>
              <w:t xml:space="preserve"> </w:t>
            </w:r>
            <w:r w:rsidR="002F27A0" w:rsidRPr="00080078">
              <w:rPr>
                <w:i/>
                <w:iCs/>
                <w:color w:val="000000" w:themeColor="text1"/>
                <w:sz w:val="20"/>
                <w:szCs w:val="20"/>
              </w:rPr>
              <w:t>(</w:t>
            </w:r>
            <w:r w:rsidR="002F27A0" w:rsidRPr="00080078">
              <w:rPr>
                <w:rFonts w:eastAsia="Times New Roman"/>
                <w:i/>
                <w:iCs/>
                <w:color w:val="000000" w:themeColor="text1"/>
                <w:sz w:val="19"/>
                <w:szCs w:val="19"/>
              </w:rPr>
              <w:t>Creator</w:t>
            </w:r>
            <w:r w:rsidR="002F27A0" w:rsidRPr="00080078">
              <w:rPr>
                <w:i/>
                <w:iCs/>
                <w:color w:val="000000" w:themeColor="text1"/>
                <w:sz w:val="20"/>
                <w:szCs w:val="20"/>
                <w:lang w:val="en-US"/>
              </w:rPr>
              <w:t>-</w:t>
            </w:r>
            <w:r w:rsidR="002F27A0" w:rsidRPr="00080078">
              <w:rPr>
                <w:i/>
                <w:iCs/>
                <w:color w:val="000000" w:themeColor="text1"/>
                <w:sz w:val="20"/>
                <w:szCs w:val="20"/>
              </w:rPr>
              <w:t>Approver)</w:t>
            </w:r>
          </w:p>
          <w:p w14:paraId="044FA78F" w14:textId="0676B20E" w:rsidR="005902B3" w:rsidRPr="00080078" w:rsidRDefault="002F27A0" w:rsidP="002F27A0">
            <w:pPr>
              <w:spacing w:line="276" w:lineRule="auto"/>
              <w:jc w:val="left"/>
              <w:rPr>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Khác </w:t>
            </w:r>
            <w:r w:rsidRPr="00080078">
              <w:rPr>
                <w:i/>
                <w:iCs/>
                <w:color w:val="000000" w:themeColor="text1"/>
                <w:sz w:val="20"/>
                <w:szCs w:val="20"/>
              </w:rPr>
              <w:t>(Other)</w:t>
            </w:r>
          </w:p>
        </w:tc>
      </w:tr>
      <w:tr w:rsidR="00080078" w:rsidRPr="00080078" w14:paraId="11502C1B" w14:textId="77777777" w:rsidTr="003351CF">
        <w:trPr>
          <w:trHeight w:val="530"/>
        </w:trPr>
        <w:tc>
          <w:tcPr>
            <w:tcW w:w="5372" w:type="dxa"/>
            <w:shd w:val="clear" w:color="auto" w:fill="auto"/>
          </w:tcPr>
          <w:p w14:paraId="00ADA6D8" w14:textId="77777777" w:rsidR="00AB778A" w:rsidRPr="00080078" w:rsidRDefault="00AB778A" w:rsidP="00AB778A">
            <w:pPr>
              <w:spacing w:line="276" w:lineRule="auto"/>
              <w:jc w:val="left"/>
              <w:rPr>
                <w:color w:val="000000" w:themeColor="text1"/>
                <w:sz w:val="20"/>
                <w:szCs w:val="20"/>
              </w:rPr>
            </w:pPr>
            <w:r w:rsidRPr="00080078">
              <w:rPr>
                <w:color w:val="000000" w:themeColor="text1"/>
                <w:sz w:val="20"/>
                <w:szCs w:val="20"/>
              </w:rPr>
              <w:t>Cấp duyệt người dùng (</w:t>
            </w:r>
            <w:r w:rsidRPr="00080078">
              <w:rPr>
                <w:i/>
                <w:iCs/>
                <w:color w:val="000000" w:themeColor="text1"/>
                <w:sz w:val="20"/>
                <w:szCs w:val="20"/>
              </w:rPr>
              <w:t>Level of approval</w:t>
            </w:r>
            <w:r w:rsidRPr="00080078">
              <w:rPr>
                <w:color w:val="000000" w:themeColor="text1"/>
                <w:sz w:val="20"/>
                <w:szCs w:val="20"/>
              </w:rPr>
              <w:t>)</w:t>
            </w:r>
            <w:bookmarkStart w:id="5" w:name="_Ref205111873"/>
            <w:commentRangeStart w:id="6"/>
            <w:commentRangeEnd w:id="6"/>
            <w:r w:rsidRPr="00080078">
              <w:rPr>
                <w:rStyle w:val="FootnoteReference"/>
                <w:color w:val="000000" w:themeColor="text1"/>
                <w:sz w:val="20"/>
                <w:szCs w:val="20"/>
              </w:rPr>
              <w:footnoteReference w:id="6"/>
            </w:r>
            <w:bookmarkEnd w:id="5"/>
          </w:p>
          <w:p w14:paraId="2B488D55" w14:textId="77777777" w:rsidR="00BF491F" w:rsidRPr="00080078" w:rsidRDefault="0367DC8E" w:rsidP="00BF491F">
            <w:pPr>
              <w:spacing w:line="276" w:lineRule="auto"/>
              <w:jc w:val="left"/>
              <w:rPr>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Cấp 1 (</w:t>
            </w:r>
            <w:r w:rsidRPr="00080078">
              <w:rPr>
                <w:i/>
                <w:iCs/>
                <w:color w:val="000000" w:themeColor="text1"/>
                <w:sz w:val="20"/>
                <w:szCs w:val="20"/>
              </w:rPr>
              <w:t>1</w:t>
            </w:r>
            <w:r w:rsidRPr="00080078">
              <w:rPr>
                <w:i/>
                <w:iCs/>
                <w:color w:val="000000" w:themeColor="text1"/>
                <w:sz w:val="20"/>
                <w:szCs w:val="20"/>
                <w:vertAlign w:val="superscript"/>
              </w:rPr>
              <w:t>st</w:t>
            </w:r>
            <w:r w:rsidRPr="00080078">
              <w:rPr>
                <w:color w:val="000000" w:themeColor="text1"/>
                <w:sz w:val="20"/>
                <w:szCs w:val="20"/>
              </w:rPr>
              <w:t xml:space="preserve">)              </w:t>
            </w: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Cấp 2  (</w:t>
            </w:r>
            <w:r w:rsidRPr="00080078">
              <w:rPr>
                <w:i/>
                <w:iCs/>
                <w:color w:val="000000" w:themeColor="text1"/>
                <w:sz w:val="20"/>
                <w:szCs w:val="20"/>
              </w:rPr>
              <w:t>2</w:t>
            </w:r>
            <w:r w:rsidRPr="00080078">
              <w:rPr>
                <w:i/>
                <w:iCs/>
                <w:color w:val="000000" w:themeColor="text1"/>
                <w:sz w:val="20"/>
                <w:szCs w:val="20"/>
                <w:vertAlign w:val="superscript"/>
              </w:rPr>
              <w:t>nd</w:t>
            </w:r>
            <w:r w:rsidRPr="00080078">
              <w:rPr>
                <w:color w:val="000000" w:themeColor="text1"/>
                <w:sz w:val="20"/>
                <w:szCs w:val="20"/>
              </w:rPr>
              <w:t xml:space="preserve">)                </w:t>
            </w: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Cấp 3 (</w:t>
            </w:r>
            <w:r w:rsidRPr="00080078">
              <w:rPr>
                <w:i/>
                <w:iCs/>
                <w:color w:val="000000" w:themeColor="text1"/>
                <w:sz w:val="20"/>
                <w:szCs w:val="20"/>
              </w:rPr>
              <w:t>3</w:t>
            </w:r>
            <w:r w:rsidRPr="00080078">
              <w:rPr>
                <w:i/>
                <w:iCs/>
                <w:color w:val="000000" w:themeColor="text1"/>
                <w:sz w:val="20"/>
                <w:szCs w:val="20"/>
                <w:vertAlign w:val="superscript"/>
              </w:rPr>
              <w:t>rd</w:t>
            </w:r>
            <w:r w:rsidRPr="00080078">
              <w:rPr>
                <w:color w:val="000000" w:themeColor="text1"/>
                <w:sz w:val="20"/>
                <w:szCs w:val="20"/>
              </w:rPr>
              <w:t>)</w:t>
            </w:r>
          </w:p>
        </w:tc>
        <w:tc>
          <w:tcPr>
            <w:tcW w:w="5374" w:type="dxa"/>
            <w:shd w:val="clear" w:color="auto" w:fill="auto"/>
          </w:tcPr>
          <w:p w14:paraId="1962C0CF" w14:textId="674DDEDF" w:rsidR="00BF491F" w:rsidRPr="00080078" w:rsidRDefault="0367DC8E" w:rsidP="00BF491F">
            <w:pPr>
              <w:spacing w:line="276" w:lineRule="auto"/>
              <w:jc w:val="left"/>
              <w:rPr>
                <w:color w:val="000000" w:themeColor="text1"/>
                <w:sz w:val="20"/>
                <w:szCs w:val="20"/>
              </w:rPr>
            </w:pPr>
            <w:r w:rsidRPr="00080078">
              <w:rPr>
                <w:color w:val="000000" w:themeColor="text1"/>
                <w:sz w:val="20"/>
                <w:szCs w:val="20"/>
              </w:rPr>
              <w:t>Cấp duyệt người dùng (</w:t>
            </w:r>
            <w:r w:rsidRPr="00080078">
              <w:rPr>
                <w:i/>
                <w:iCs/>
                <w:color w:val="000000" w:themeColor="text1"/>
                <w:sz w:val="20"/>
                <w:szCs w:val="20"/>
              </w:rPr>
              <w:t>Level of approval</w:t>
            </w:r>
            <w:r w:rsidRPr="00080078">
              <w:rPr>
                <w:color w:val="000000" w:themeColor="text1"/>
                <w:sz w:val="20"/>
                <w:szCs w:val="20"/>
              </w:rPr>
              <w:t>)</w:t>
            </w:r>
            <w:r w:rsidR="00AB778A" w:rsidRPr="00080078">
              <w:rPr>
                <w:color w:val="000000" w:themeColor="text1"/>
                <w:sz w:val="20"/>
                <w:szCs w:val="20"/>
                <w:vertAlign w:val="superscript"/>
              </w:rPr>
              <w:fldChar w:fldCharType="begin"/>
            </w:r>
            <w:r w:rsidR="00AB778A" w:rsidRPr="00080078">
              <w:rPr>
                <w:color w:val="000000" w:themeColor="text1"/>
                <w:sz w:val="20"/>
                <w:szCs w:val="20"/>
                <w:vertAlign w:val="superscript"/>
              </w:rPr>
              <w:instrText xml:space="preserve"> NOTEREF _Ref205111873 \h  \* MERGEFORMAT </w:instrText>
            </w:r>
            <w:r w:rsidR="00AB778A" w:rsidRPr="00080078">
              <w:rPr>
                <w:color w:val="000000" w:themeColor="text1"/>
                <w:sz w:val="20"/>
                <w:szCs w:val="20"/>
                <w:vertAlign w:val="superscript"/>
              </w:rPr>
            </w:r>
            <w:r w:rsidR="00AB778A" w:rsidRPr="00080078">
              <w:rPr>
                <w:color w:val="000000" w:themeColor="text1"/>
                <w:sz w:val="20"/>
                <w:szCs w:val="20"/>
                <w:vertAlign w:val="superscript"/>
              </w:rPr>
              <w:fldChar w:fldCharType="separate"/>
            </w:r>
            <w:r w:rsidR="00AB778A" w:rsidRPr="00080078">
              <w:rPr>
                <w:color w:val="000000" w:themeColor="text1"/>
                <w:sz w:val="20"/>
                <w:szCs w:val="20"/>
                <w:vertAlign w:val="superscript"/>
              </w:rPr>
              <w:t>6</w:t>
            </w:r>
            <w:r w:rsidR="00AB778A" w:rsidRPr="00080078">
              <w:rPr>
                <w:color w:val="000000" w:themeColor="text1"/>
                <w:sz w:val="20"/>
                <w:szCs w:val="20"/>
                <w:vertAlign w:val="superscript"/>
              </w:rPr>
              <w:fldChar w:fldCharType="end"/>
            </w:r>
          </w:p>
          <w:p w14:paraId="7C8B9140" w14:textId="77777777" w:rsidR="00BF491F" w:rsidRPr="00080078" w:rsidRDefault="0367DC8E" w:rsidP="00BF491F">
            <w:pPr>
              <w:spacing w:line="276" w:lineRule="auto"/>
              <w:jc w:val="left"/>
              <w:rPr>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Cấp 1 (</w:t>
            </w:r>
            <w:r w:rsidRPr="00080078">
              <w:rPr>
                <w:i/>
                <w:iCs/>
                <w:color w:val="000000" w:themeColor="text1"/>
                <w:sz w:val="20"/>
                <w:szCs w:val="20"/>
              </w:rPr>
              <w:t>1</w:t>
            </w:r>
            <w:r w:rsidRPr="00080078">
              <w:rPr>
                <w:i/>
                <w:iCs/>
                <w:color w:val="000000" w:themeColor="text1"/>
                <w:sz w:val="20"/>
                <w:szCs w:val="20"/>
                <w:vertAlign w:val="superscript"/>
              </w:rPr>
              <w:t>st</w:t>
            </w:r>
            <w:r w:rsidRPr="00080078">
              <w:rPr>
                <w:color w:val="000000" w:themeColor="text1"/>
                <w:sz w:val="20"/>
                <w:szCs w:val="20"/>
              </w:rPr>
              <w:t xml:space="preserve">)              </w:t>
            </w: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Cấp 2  (</w:t>
            </w:r>
            <w:r w:rsidRPr="00080078">
              <w:rPr>
                <w:i/>
                <w:iCs/>
                <w:color w:val="000000" w:themeColor="text1"/>
                <w:sz w:val="20"/>
                <w:szCs w:val="20"/>
              </w:rPr>
              <w:t>2</w:t>
            </w:r>
            <w:r w:rsidRPr="00080078">
              <w:rPr>
                <w:i/>
                <w:iCs/>
                <w:color w:val="000000" w:themeColor="text1"/>
                <w:sz w:val="20"/>
                <w:szCs w:val="20"/>
                <w:vertAlign w:val="superscript"/>
              </w:rPr>
              <w:t>nd</w:t>
            </w:r>
            <w:r w:rsidRPr="00080078">
              <w:rPr>
                <w:color w:val="000000" w:themeColor="text1"/>
                <w:sz w:val="20"/>
                <w:szCs w:val="20"/>
              </w:rPr>
              <w:t xml:space="preserve">)                </w:t>
            </w: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Cấp 3 (</w:t>
            </w:r>
            <w:r w:rsidRPr="00080078">
              <w:rPr>
                <w:i/>
                <w:iCs/>
                <w:color w:val="000000" w:themeColor="text1"/>
                <w:sz w:val="20"/>
                <w:szCs w:val="20"/>
              </w:rPr>
              <w:t>3</w:t>
            </w:r>
            <w:r w:rsidRPr="00080078">
              <w:rPr>
                <w:i/>
                <w:iCs/>
                <w:color w:val="000000" w:themeColor="text1"/>
                <w:sz w:val="20"/>
                <w:szCs w:val="20"/>
                <w:vertAlign w:val="superscript"/>
              </w:rPr>
              <w:t>rd</w:t>
            </w:r>
            <w:r w:rsidRPr="00080078">
              <w:rPr>
                <w:color w:val="000000" w:themeColor="text1"/>
                <w:sz w:val="20"/>
                <w:szCs w:val="20"/>
              </w:rPr>
              <w:t>)</w:t>
            </w:r>
          </w:p>
        </w:tc>
      </w:tr>
      <w:tr w:rsidR="00080078" w:rsidRPr="00080078" w14:paraId="75374289" w14:textId="77777777" w:rsidTr="003351CF">
        <w:trPr>
          <w:trHeight w:val="530"/>
        </w:trPr>
        <w:tc>
          <w:tcPr>
            <w:tcW w:w="5372" w:type="dxa"/>
            <w:shd w:val="clear" w:color="auto" w:fill="auto"/>
          </w:tcPr>
          <w:p w14:paraId="4BB8B1FE" w14:textId="1830D591" w:rsidR="00241835" w:rsidRPr="00080078" w:rsidRDefault="77166EB1" w:rsidP="41D23ABB">
            <w:pPr>
              <w:spacing w:line="276" w:lineRule="auto"/>
              <w:jc w:val="left"/>
              <w:rPr>
                <w:i/>
                <w:iCs/>
                <w:color w:val="000000" w:themeColor="text1"/>
                <w:sz w:val="20"/>
                <w:szCs w:val="20"/>
              </w:rPr>
            </w:pPr>
            <w:r w:rsidRPr="00080078">
              <w:rPr>
                <w:color w:val="000000" w:themeColor="text1"/>
                <w:sz w:val="20"/>
                <w:szCs w:val="20"/>
              </w:rPr>
              <w:t xml:space="preserve">Hạn mức </w:t>
            </w:r>
            <w:r w:rsidR="001140BB" w:rsidRPr="00080078">
              <w:rPr>
                <w:color w:val="000000" w:themeColor="text1"/>
                <w:sz w:val="20"/>
                <w:szCs w:val="20"/>
                <w:lang w:val="en-US"/>
              </w:rPr>
              <w:t xml:space="preserve">chuyển tiền </w:t>
            </w:r>
            <w:r w:rsidRPr="00080078">
              <w:rPr>
                <w:color w:val="000000" w:themeColor="text1"/>
                <w:sz w:val="20"/>
                <w:szCs w:val="20"/>
              </w:rPr>
              <w:t xml:space="preserve">tối đa hàng ngày của Người dùng </w:t>
            </w:r>
            <w:r w:rsidRPr="00080078">
              <w:rPr>
                <w:i/>
                <w:iCs/>
                <w:color w:val="000000" w:themeColor="text1"/>
                <w:sz w:val="20"/>
                <w:szCs w:val="20"/>
              </w:rPr>
              <w:t>(User maximium daily limit)</w:t>
            </w:r>
            <w:r w:rsidR="00DA27AE" w:rsidRPr="00080078">
              <w:rPr>
                <w:i/>
                <w:iCs/>
                <w:color w:val="000000" w:themeColor="text1"/>
                <w:sz w:val="20"/>
                <w:szCs w:val="20"/>
              </w:rPr>
              <w:t>......</w:t>
            </w:r>
            <w:r w:rsidR="4C1A7487" w:rsidRPr="00080078">
              <w:rPr>
                <w:i/>
                <w:iCs/>
                <w:color w:val="000000" w:themeColor="text1"/>
                <w:sz w:val="20"/>
                <w:szCs w:val="20"/>
              </w:rPr>
              <w:t>............................................................</w:t>
            </w:r>
          </w:p>
          <w:p w14:paraId="0791413B" w14:textId="40AC342B" w:rsidR="00241835" w:rsidRPr="00080078" w:rsidRDefault="77166EB1" w:rsidP="007C0472">
            <w:pPr>
              <w:spacing w:line="276" w:lineRule="auto"/>
              <w:jc w:val="left"/>
              <w:rPr>
                <w:color w:val="000000" w:themeColor="text1"/>
                <w:sz w:val="20"/>
                <w:szCs w:val="20"/>
              </w:rPr>
            </w:pPr>
            <w:r w:rsidRPr="00080078">
              <w:rPr>
                <w:color w:val="000000" w:themeColor="text1"/>
                <w:sz w:val="20"/>
                <w:szCs w:val="20"/>
              </w:rPr>
              <w:t xml:space="preserve">Hạn mức </w:t>
            </w:r>
            <w:r w:rsidR="001140BB" w:rsidRPr="00080078">
              <w:rPr>
                <w:color w:val="000000" w:themeColor="text1"/>
                <w:sz w:val="20"/>
                <w:szCs w:val="20"/>
                <w:lang w:val="en-US"/>
              </w:rPr>
              <w:t xml:space="preserve">chuyển tiền </w:t>
            </w:r>
            <w:r w:rsidRPr="00080078">
              <w:rPr>
                <w:color w:val="000000" w:themeColor="text1"/>
                <w:sz w:val="20"/>
                <w:szCs w:val="20"/>
              </w:rPr>
              <w:t xml:space="preserve">tối đa mỗi giao dịch Người dùng </w:t>
            </w:r>
            <w:r w:rsidRPr="00080078">
              <w:rPr>
                <w:i/>
                <w:iCs/>
                <w:color w:val="000000" w:themeColor="text1"/>
                <w:sz w:val="20"/>
                <w:szCs w:val="20"/>
              </w:rPr>
              <w:t>(User maximium transaction limit)</w:t>
            </w:r>
            <w:r w:rsidR="46355BF9" w:rsidRPr="00080078">
              <w:rPr>
                <w:i/>
                <w:iCs/>
                <w:color w:val="000000" w:themeColor="text1"/>
                <w:sz w:val="20"/>
                <w:szCs w:val="20"/>
              </w:rPr>
              <w:t>................</w:t>
            </w:r>
            <w:r w:rsidR="00840C0D" w:rsidRPr="00080078">
              <w:rPr>
                <w:i/>
                <w:iCs/>
                <w:color w:val="000000" w:themeColor="text1"/>
                <w:sz w:val="20"/>
                <w:szCs w:val="20"/>
              </w:rPr>
              <w:t>.....................</w:t>
            </w:r>
            <w:r w:rsidR="46355BF9" w:rsidRPr="00080078">
              <w:rPr>
                <w:i/>
                <w:iCs/>
                <w:color w:val="000000" w:themeColor="text1"/>
                <w:sz w:val="20"/>
                <w:szCs w:val="20"/>
              </w:rPr>
              <w:t>...................</w:t>
            </w:r>
          </w:p>
        </w:tc>
        <w:tc>
          <w:tcPr>
            <w:tcW w:w="5374" w:type="dxa"/>
            <w:shd w:val="clear" w:color="auto" w:fill="auto"/>
          </w:tcPr>
          <w:p w14:paraId="6A8033BF" w14:textId="1F085B0D" w:rsidR="00241835" w:rsidRPr="00080078" w:rsidRDefault="77166EB1" w:rsidP="41D23ABB">
            <w:pPr>
              <w:spacing w:line="276" w:lineRule="auto"/>
              <w:jc w:val="left"/>
              <w:rPr>
                <w:i/>
                <w:iCs/>
                <w:color w:val="000000" w:themeColor="text1"/>
                <w:sz w:val="20"/>
                <w:szCs w:val="20"/>
              </w:rPr>
            </w:pPr>
            <w:r w:rsidRPr="00080078">
              <w:rPr>
                <w:color w:val="000000" w:themeColor="text1"/>
                <w:sz w:val="20"/>
                <w:szCs w:val="20"/>
              </w:rPr>
              <w:t>Hạn mức</w:t>
            </w:r>
            <w:r w:rsidR="001140BB" w:rsidRPr="00080078">
              <w:rPr>
                <w:color w:val="000000" w:themeColor="text1"/>
                <w:sz w:val="20"/>
                <w:szCs w:val="20"/>
                <w:lang w:val="en-US"/>
              </w:rPr>
              <w:t xml:space="preserve"> chuyển tiền</w:t>
            </w:r>
            <w:r w:rsidRPr="00080078">
              <w:rPr>
                <w:color w:val="000000" w:themeColor="text1"/>
                <w:sz w:val="20"/>
                <w:szCs w:val="20"/>
              </w:rPr>
              <w:t xml:space="preserve"> tối đa hàng ngày của Người dùng (</w:t>
            </w:r>
            <w:r w:rsidRPr="00080078">
              <w:rPr>
                <w:i/>
                <w:iCs/>
                <w:color w:val="000000" w:themeColor="text1"/>
                <w:sz w:val="20"/>
                <w:szCs w:val="20"/>
              </w:rPr>
              <w:t>User maximium daily limit)</w:t>
            </w:r>
            <w:r w:rsidR="00DA27AE" w:rsidRPr="00080078">
              <w:rPr>
                <w:i/>
                <w:iCs/>
                <w:color w:val="000000" w:themeColor="text1"/>
                <w:sz w:val="20"/>
                <w:szCs w:val="20"/>
              </w:rPr>
              <w:t>....</w:t>
            </w:r>
            <w:r w:rsidR="2AFCEE26" w:rsidRPr="00080078">
              <w:rPr>
                <w:i/>
                <w:iCs/>
                <w:color w:val="000000" w:themeColor="text1"/>
                <w:sz w:val="20"/>
                <w:szCs w:val="20"/>
              </w:rPr>
              <w:t>...............................................................</w:t>
            </w:r>
          </w:p>
          <w:p w14:paraId="534E12E2" w14:textId="78A2D59B" w:rsidR="00241835" w:rsidRPr="00080078" w:rsidRDefault="77166EB1" w:rsidP="007C0472">
            <w:pPr>
              <w:spacing w:line="276" w:lineRule="auto"/>
              <w:jc w:val="left"/>
              <w:rPr>
                <w:color w:val="000000" w:themeColor="text1"/>
                <w:sz w:val="20"/>
                <w:szCs w:val="20"/>
              </w:rPr>
            </w:pPr>
            <w:r w:rsidRPr="00080078">
              <w:rPr>
                <w:color w:val="000000" w:themeColor="text1"/>
                <w:sz w:val="20"/>
                <w:szCs w:val="20"/>
              </w:rPr>
              <w:t xml:space="preserve">Hạn mức </w:t>
            </w:r>
            <w:r w:rsidR="001140BB" w:rsidRPr="00080078">
              <w:rPr>
                <w:color w:val="000000" w:themeColor="text1"/>
                <w:sz w:val="20"/>
                <w:szCs w:val="20"/>
                <w:lang w:val="en-US"/>
              </w:rPr>
              <w:t xml:space="preserve">chuyển tiền </w:t>
            </w:r>
            <w:r w:rsidRPr="00080078">
              <w:rPr>
                <w:color w:val="000000" w:themeColor="text1"/>
                <w:sz w:val="20"/>
                <w:szCs w:val="20"/>
              </w:rPr>
              <w:t xml:space="preserve">tối đa mỗi giao dịch Người dùng </w:t>
            </w:r>
            <w:r w:rsidRPr="00080078">
              <w:rPr>
                <w:i/>
                <w:iCs/>
                <w:color w:val="000000" w:themeColor="text1"/>
                <w:sz w:val="20"/>
                <w:szCs w:val="20"/>
              </w:rPr>
              <w:t>(User maximium transaction limit)</w:t>
            </w:r>
            <w:r w:rsidR="00840C0D" w:rsidRPr="00080078">
              <w:rPr>
                <w:i/>
                <w:iCs/>
                <w:color w:val="000000" w:themeColor="text1"/>
                <w:sz w:val="20"/>
                <w:szCs w:val="20"/>
              </w:rPr>
              <w:t>.............</w:t>
            </w:r>
            <w:r w:rsidR="4EC8051B" w:rsidRPr="00080078">
              <w:rPr>
                <w:i/>
                <w:iCs/>
                <w:color w:val="000000" w:themeColor="text1"/>
                <w:sz w:val="20"/>
                <w:szCs w:val="20"/>
              </w:rPr>
              <w:t>...........................................</w:t>
            </w:r>
          </w:p>
        </w:tc>
      </w:tr>
      <w:tr w:rsidR="00080078" w:rsidRPr="00080078" w14:paraId="6A8F158E" w14:textId="77777777" w:rsidTr="003351CF">
        <w:trPr>
          <w:trHeight w:val="269"/>
        </w:trPr>
        <w:tc>
          <w:tcPr>
            <w:tcW w:w="5372" w:type="dxa"/>
            <w:shd w:val="clear" w:color="auto" w:fill="auto"/>
          </w:tcPr>
          <w:p w14:paraId="64008B30" w14:textId="77777777" w:rsidR="0023431B" w:rsidRPr="00080078" w:rsidRDefault="0023431B" w:rsidP="2BB3B184">
            <w:pPr>
              <w:spacing w:line="276" w:lineRule="auto"/>
              <w:rPr>
                <w:i/>
                <w:iCs/>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Cấp mới </w:t>
            </w:r>
            <w:r w:rsidRPr="00080078">
              <w:rPr>
                <w:i/>
                <w:iCs/>
                <w:color w:val="000000" w:themeColor="text1"/>
                <w:sz w:val="20"/>
                <w:szCs w:val="20"/>
              </w:rPr>
              <w:t>(Add-new)</w:t>
            </w:r>
          </w:p>
          <w:p w14:paraId="03E88F60" w14:textId="77777777" w:rsidR="0023431B" w:rsidRPr="00080078" w:rsidRDefault="0023431B" w:rsidP="2BB3B184">
            <w:pPr>
              <w:spacing w:line="276" w:lineRule="auto"/>
              <w:rPr>
                <w:i/>
                <w:iCs/>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Cập nhật </w:t>
            </w:r>
            <w:r w:rsidRPr="00080078">
              <w:rPr>
                <w:i/>
                <w:iCs/>
                <w:color w:val="000000" w:themeColor="text1"/>
                <w:sz w:val="20"/>
                <w:szCs w:val="20"/>
              </w:rPr>
              <w:t>(Update)</w:t>
            </w:r>
          </w:p>
          <w:p w14:paraId="0BD10EAD" w14:textId="77777777" w:rsidR="0023431B" w:rsidRPr="00080078" w:rsidRDefault="0023431B" w:rsidP="2BB3B184">
            <w:pPr>
              <w:spacing w:line="276" w:lineRule="auto"/>
              <w:rPr>
                <w:i/>
                <w:iCs/>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Khóa </w:t>
            </w:r>
            <w:r w:rsidRPr="00080078">
              <w:rPr>
                <w:i/>
                <w:iCs/>
                <w:color w:val="000000" w:themeColor="text1"/>
                <w:sz w:val="20"/>
                <w:szCs w:val="20"/>
              </w:rPr>
              <w:t xml:space="preserve">(Lock) </w:t>
            </w:r>
          </w:p>
          <w:p w14:paraId="6E2CAA2F" w14:textId="77777777" w:rsidR="0023431B" w:rsidRPr="00080078" w:rsidRDefault="0023431B" w:rsidP="2BB3B184">
            <w:pPr>
              <w:spacing w:line="276" w:lineRule="auto"/>
              <w:rPr>
                <w:i/>
                <w:iCs/>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Mở khóa </w:t>
            </w:r>
            <w:r w:rsidRPr="00080078">
              <w:rPr>
                <w:i/>
                <w:iCs/>
                <w:color w:val="000000" w:themeColor="text1"/>
                <w:sz w:val="20"/>
                <w:szCs w:val="20"/>
              </w:rPr>
              <w:t>(Unlock)</w:t>
            </w:r>
          </w:p>
          <w:p w14:paraId="4289B4C6" w14:textId="77777777" w:rsidR="004F0621" w:rsidRPr="00080078" w:rsidRDefault="0023431B" w:rsidP="41D23ABB">
            <w:pPr>
              <w:spacing w:line="276" w:lineRule="auto"/>
              <w:rPr>
                <w:i/>
                <w:iCs/>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w:t>
            </w:r>
            <w:r w:rsidR="007C678A" w:rsidRPr="00080078">
              <w:rPr>
                <w:color w:val="000000" w:themeColor="text1"/>
                <w:sz w:val="20"/>
                <w:szCs w:val="20"/>
                <w:lang w:val="en-US"/>
              </w:rPr>
              <w:t>Thu hồi quyền truy cập hệ thống</w:t>
            </w:r>
            <w:r w:rsidRPr="00080078">
              <w:rPr>
                <w:color w:val="000000" w:themeColor="text1"/>
                <w:sz w:val="20"/>
                <w:szCs w:val="20"/>
              </w:rPr>
              <w:t xml:space="preserve"> </w:t>
            </w:r>
            <w:r w:rsidRPr="00080078">
              <w:rPr>
                <w:i/>
                <w:iCs/>
                <w:color w:val="000000" w:themeColor="text1"/>
                <w:sz w:val="20"/>
                <w:szCs w:val="20"/>
              </w:rPr>
              <w:t>(Revoke)</w:t>
            </w:r>
          </w:p>
          <w:p w14:paraId="37E8F8C1" w14:textId="4E603D37" w:rsidR="00FD2537" w:rsidRPr="00080078" w:rsidRDefault="2D090CE1" w:rsidP="2BB3B184">
            <w:pPr>
              <w:spacing w:line="276" w:lineRule="auto"/>
              <w:rPr>
                <w:i/>
                <w:iCs/>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Xác nhận lại thông tin username</w:t>
            </w:r>
            <w:r w:rsidR="007813C6" w:rsidRPr="00080078">
              <w:rPr>
                <w:i/>
                <w:color w:val="000000" w:themeColor="text1"/>
                <w:sz w:val="20"/>
                <w:szCs w:val="20"/>
                <w:lang w:val="en-US"/>
              </w:rPr>
              <w:t>(Re-affirm username information)</w:t>
            </w:r>
            <w:r w:rsidR="007813C6" w:rsidRPr="00080078">
              <w:rPr>
                <w:color w:val="000000" w:themeColor="text1"/>
                <w:sz w:val="20"/>
                <w:szCs w:val="20"/>
              </w:rPr>
              <w:t>:</w:t>
            </w:r>
            <w:r w:rsidR="007813C6" w:rsidRPr="00080078">
              <w:rPr>
                <w:color w:val="000000" w:themeColor="text1"/>
                <w:sz w:val="20"/>
                <w:szCs w:val="20"/>
                <w:lang w:val="en-US"/>
              </w:rPr>
              <w:t>…………………………………………..</w:t>
            </w:r>
            <w:r w:rsidR="007813C6" w:rsidRPr="00080078">
              <w:rPr>
                <w:color w:val="000000" w:themeColor="text1"/>
                <w:sz w:val="20"/>
                <w:szCs w:val="20"/>
              </w:rPr>
              <w:t>……….</w:t>
            </w:r>
          </w:p>
        </w:tc>
        <w:tc>
          <w:tcPr>
            <w:tcW w:w="5374" w:type="dxa"/>
            <w:shd w:val="clear" w:color="auto" w:fill="auto"/>
          </w:tcPr>
          <w:p w14:paraId="7F9BE25F" w14:textId="77777777" w:rsidR="0023431B" w:rsidRPr="00080078" w:rsidRDefault="0023431B" w:rsidP="2BB3B184">
            <w:pPr>
              <w:spacing w:line="276" w:lineRule="auto"/>
              <w:rPr>
                <w:i/>
                <w:iCs/>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Cấp mới </w:t>
            </w:r>
            <w:r w:rsidRPr="00080078">
              <w:rPr>
                <w:i/>
                <w:iCs/>
                <w:color w:val="000000" w:themeColor="text1"/>
                <w:sz w:val="20"/>
                <w:szCs w:val="20"/>
              </w:rPr>
              <w:t>(Add-new)</w:t>
            </w:r>
          </w:p>
          <w:p w14:paraId="1A4843AF" w14:textId="77777777" w:rsidR="0023431B" w:rsidRPr="00080078" w:rsidRDefault="0023431B" w:rsidP="2BB3B184">
            <w:pPr>
              <w:spacing w:line="276" w:lineRule="auto"/>
              <w:rPr>
                <w:i/>
                <w:iCs/>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Cập nhật </w:t>
            </w:r>
            <w:r w:rsidRPr="00080078">
              <w:rPr>
                <w:i/>
                <w:iCs/>
                <w:color w:val="000000" w:themeColor="text1"/>
                <w:sz w:val="20"/>
                <w:szCs w:val="20"/>
              </w:rPr>
              <w:t>(Update)</w:t>
            </w:r>
          </w:p>
          <w:p w14:paraId="61595D13" w14:textId="77777777" w:rsidR="0023431B" w:rsidRPr="00080078" w:rsidRDefault="0023431B" w:rsidP="2BB3B184">
            <w:pPr>
              <w:spacing w:line="276" w:lineRule="auto"/>
              <w:rPr>
                <w:i/>
                <w:iCs/>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Khóa </w:t>
            </w:r>
            <w:r w:rsidRPr="00080078">
              <w:rPr>
                <w:i/>
                <w:iCs/>
                <w:color w:val="000000" w:themeColor="text1"/>
                <w:sz w:val="20"/>
                <w:szCs w:val="20"/>
              </w:rPr>
              <w:t xml:space="preserve">(Lock) </w:t>
            </w:r>
          </w:p>
          <w:p w14:paraId="3C548D33" w14:textId="77777777" w:rsidR="0023431B" w:rsidRPr="00080078" w:rsidRDefault="0023431B" w:rsidP="2BB3B184">
            <w:pPr>
              <w:spacing w:line="276" w:lineRule="auto"/>
              <w:rPr>
                <w:i/>
                <w:iCs/>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Mở khóa </w:t>
            </w:r>
            <w:r w:rsidRPr="00080078">
              <w:rPr>
                <w:i/>
                <w:iCs/>
                <w:color w:val="000000" w:themeColor="text1"/>
                <w:sz w:val="20"/>
                <w:szCs w:val="20"/>
              </w:rPr>
              <w:t>(Unlock)</w:t>
            </w:r>
          </w:p>
          <w:p w14:paraId="12B9BB91" w14:textId="77777777" w:rsidR="004F0621" w:rsidRPr="00080078" w:rsidRDefault="0023431B" w:rsidP="41D23ABB">
            <w:pPr>
              <w:spacing w:line="276" w:lineRule="auto"/>
              <w:rPr>
                <w:i/>
                <w:iCs/>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w:t>
            </w:r>
            <w:r w:rsidR="007C678A" w:rsidRPr="00080078">
              <w:rPr>
                <w:color w:val="000000" w:themeColor="text1"/>
                <w:sz w:val="20"/>
                <w:szCs w:val="20"/>
                <w:lang w:val="en-US"/>
              </w:rPr>
              <w:t>Thu hồi quyền truy cập hệ thống</w:t>
            </w:r>
            <w:r w:rsidRPr="00080078">
              <w:rPr>
                <w:color w:val="000000" w:themeColor="text1"/>
                <w:sz w:val="20"/>
                <w:szCs w:val="20"/>
              </w:rPr>
              <w:t xml:space="preserve"> </w:t>
            </w:r>
            <w:r w:rsidRPr="00080078">
              <w:rPr>
                <w:i/>
                <w:iCs/>
                <w:color w:val="000000" w:themeColor="text1"/>
                <w:sz w:val="20"/>
                <w:szCs w:val="20"/>
              </w:rPr>
              <w:t>(Revoke)</w:t>
            </w:r>
          </w:p>
          <w:p w14:paraId="7A5D5B93" w14:textId="561BD88F" w:rsidR="00FD2537" w:rsidRPr="00080078" w:rsidRDefault="2D090CE1" w:rsidP="007C0472">
            <w:pPr>
              <w:spacing w:line="276" w:lineRule="auto"/>
              <w:rPr>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Xác nhận lại thông tin username</w:t>
            </w:r>
            <w:r w:rsidR="0057351D" w:rsidRPr="00080078">
              <w:rPr>
                <w:i/>
                <w:color w:val="000000" w:themeColor="text1"/>
                <w:sz w:val="20"/>
                <w:szCs w:val="20"/>
                <w:lang w:val="en-US"/>
              </w:rPr>
              <w:t>(Re-affirm username information)</w:t>
            </w:r>
            <w:r w:rsidR="0057351D" w:rsidRPr="00080078">
              <w:rPr>
                <w:color w:val="000000" w:themeColor="text1"/>
                <w:sz w:val="20"/>
                <w:szCs w:val="20"/>
              </w:rPr>
              <w:t>:</w:t>
            </w:r>
            <w:r w:rsidR="0057351D" w:rsidRPr="00080078">
              <w:rPr>
                <w:color w:val="000000" w:themeColor="text1"/>
                <w:sz w:val="20"/>
                <w:szCs w:val="20"/>
                <w:lang w:val="en-US"/>
              </w:rPr>
              <w:t>…………………………………………..</w:t>
            </w:r>
            <w:r w:rsidR="0057351D" w:rsidRPr="00080078">
              <w:rPr>
                <w:color w:val="000000" w:themeColor="text1"/>
                <w:sz w:val="20"/>
                <w:szCs w:val="20"/>
              </w:rPr>
              <w:t>……….</w:t>
            </w:r>
          </w:p>
        </w:tc>
      </w:tr>
      <w:tr w:rsidR="00080078" w:rsidRPr="00080078" w14:paraId="28757D17" w14:textId="77777777" w:rsidTr="003351CF">
        <w:trPr>
          <w:trHeight w:val="517"/>
        </w:trPr>
        <w:tc>
          <w:tcPr>
            <w:tcW w:w="5372" w:type="dxa"/>
            <w:shd w:val="clear" w:color="auto" w:fill="auto"/>
          </w:tcPr>
          <w:p w14:paraId="332E363A" w14:textId="61E359FB" w:rsidR="00010C7E" w:rsidRPr="00080078" w:rsidRDefault="00010C7E" w:rsidP="00010C7E">
            <w:pPr>
              <w:spacing w:line="276" w:lineRule="auto"/>
              <w:rPr>
                <w:i/>
                <w:iCs/>
                <w:color w:val="000000" w:themeColor="text1"/>
                <w:sz w:val="20"/>
                <w:szCs w:val="20"/>
                <w:lang w:val="en-US"/>
              </w:rPr>
            </w:pPr>
            <w:r w:rsidRPr="00080078">
              <w:rPr>
                <w:color w:val="000000" w:themeColor="text1"/>
                <w:sz w:val="20"/>
                <w:szCs w:val="20"/>
                <w:lang w:val="en-US"/>
              </w:rPr>
              <w:t>Phạm vi áp dụng</w:t>
            </w:r>
            <w:r w:rsidR="009239B6" w:rsidRPr="00080078">
              <w:rPr>
                <w:color w:val="000000" w:themeColor="text1"/>
                <w:sz w:val="20"/>
                <w:szCs w:val="20"/>
                <w:lang w:val="en-US"/>
              </w:rPr>
              <w:t xml:space="preserve"> </w:t>
            </w:r>
            <w:r w:rsidR="009239B6" w:rsidRPr="00080078">
              <w:rPr>
                <w:i/>
                <w:color w:val="000000" w:themeColor="text1"/>
                <w:sz w:val="20"/>
                <w:szCs w:val="20"/>
                <w:lang w:val="en-US"/>
              </w:rPr>
              <w:t>(Scope of application)</w:t>
            </w:r>
          </w:p>
          <w:p w14:paraId="0EE32BFC" w14:textId="050B94D2" w:rsidR="00010C7E" w:rsidRPr="00080078" w:rsidRDefault="00010C7E" w:rsidP="00010C7E">
            <w:pPr>
              <w:spacing w:line="276" w:lineRule="auto"/>
              <w:rPr>
                <w:i/>
                <w:iCs/>
                <w:color w:val="000000" w:themeColor="text1"/>
                <w:sz w:val="20"/>
                <w:szCs w:val="20"/>
                <w:lang w:val="en-US"/>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w:t>
            </w:r>
            <w:r w:rsidRPr="00080078">
              <w:rPr>
                <w:color w:val="000000" w:themeColor="text1"/>
                <w:sz w:val="20"/>
                <w:szCs w:val="20"/>
                <w:lang w:val="en-US"/>
              </w:rPr>
              <w:t>Dịch vụ thanh toán</w:t>
            </w:r>
            <w:r w:rsidR="009239B6" w:rsidRPr="00080078">
              <w:rPr>
                <w:color w:val="000000" w:themeColor="text1"/>
                <w:sz w:val="20"/>
                <w:szCs w:val="20"/>
                <w:lang w:val="en-US"/>
              </w:rPr>
              <w:t xml:space="preserve"> </w:t>
            </w:r>
            <w:r w:rsidR="009239B6" w:rsidRPr="00080078">
              <w:rPr>
                <w:i/>
                <w:color w:val="000000" w:themeColor="text1"/>
                <w:sz w:val="20"/>
                <w:szCs w:val="20"/>
                <w:lang w:val="en-US"/>
              </w:rPr>
              <w:t>(Payment services)</w:t>
            </w:r>
          </w:p>
          <w:p w14:paraId="4BFE6AA5" w14:textId="22B6B92C" w:rsidR="00010C7E" w:rsidRPr="00080078" w:rsidRDefault="00010C7E" w:rsidP="009623EC">
            <w:pPr>
              <w:spacing w:line="276" w:lineRule="auto"/>
              <w:rPr>
                <w:rFonts w:ascii="Wingdings 2" w:eastAsia="Wingdings 2" w:hAnsi="Wingdings 2" w:cs="Wingdings 2"/>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w:t>
            </w:r>
            <w:r w:rsidRPr="00080078">
              <w:rPr>
                <w:color w:val="000000" w:themeColor="text1"/>
                <w:sz w:val="20"/>
                <w:szCs w:val="20"/>
                <w:lang w:val="en-US"/>
              </w:rPr>
              <w:t>Hoạt động tín dụng</w:t>
            </w:r>
            <w:r w:rsidR="009239B6" w:rsidRPr="00080078">
              <w:rPr>
                <w:color w:val="000000" w:themeColor="text1"/>
                <w:sz w:val="20"/>
                <w:szCs w:val="20"/>
                <w:lang w:val="en-US"/>
              </w:rPr>
              <w:t xml:space="preserve"> </w:t>
            </w:r>
            <w:r w:rsidR="009239B6" w:rsidRPr="00080078">
              <w:rPr>
                <w:i/>
                <w:color w:val="000000" w:themeColor="text1"/>
                <w:sz w:val="20"/>
                <w:szCs w:val="20"/>
                <w:lang w:val="en-US"/>
              </w:rPr>
              <w:t>(Credit activities)</w:t>
            </w:r>
          </w:p>
          <w:p w14:paraId="5A7CCBAE" w14:textId="2E1054B9" w:rsidR="005629D8" w:rsidRPr="00080078" w:rsidRDefault="5B52E02A" w:rsidP="009623EC">
            <w:pPr>
              <w:spacing w:line="276" w:lineRule="auto"/>
              <w:rPr>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w:t>
            </w:r>
            <w:r w:rsidR="00010C7E" w:rsidRPr="00080078">
              <w:rPr>
                <w:color w:val="000000" w:themeColor="text1"/>
                <w:sz w:val="20"/>
                <w:szCs w:val="20"/>
              </w:rPr>
              <w:t>Khác</w:t>
            </w:r>
            <w:r w:rsidR="00010C7E" w:rsidRPr="00080078">
              <w:rPr>
                <w:color w:val="000000" w:themeColor="text1"/>
                <w:sz w:val="20"/>
                <w:szCs w:val="20"/>
                <w:lang w:val="en-US"/>
              </w:rPr>
              <w:t xml:space="preserve"> </w:t>
            </w:r>
            <w:r w:rsidR="00010C7E" w:rsidRPr="00080078">
              <w:rPr>
                <w:i/>
                <w:color w:val="000000" w:themeColor="text1"/>
                <w:sz w:val="20"/>
                <w:szCs w:val="20"/>
                <w:lang w:val="en-US"/>
              </w:rPr>
              <w:t>(Other</w:t>
            </w:r>
            <w:r w:rsidR="009239B6" w:rsidRPr="00080078">
              <w:rPr>
                <w:i/>
                <w:color w:val="000000" w:themeColor="text1"/>
                <w:sz w:val="20"/>
                <w:szCs w:val="20"/>
                <w:lang w:val="en-US"/>
              </w:rPr>
              <w:t xml:space="preserve"> requirements</w:t>
            </w:r>
            <w:r w:rsidR="00010C7E" w:rsidRPr="00080078">
              <w:rPr>
                <w:i/>
                <w:color w:val="000000" w:themeColor="text1"/>
                <w:sz w:val="20"/>
                <w:szCs w:val="20"/>
                <w:lang w:val="en-US"/>
              </w:rPr>
              <w:t>)</w:t>
            </w:r>
            <w:bookmarkStart w:id="7" w:name="_Ref204188300"/>
            <w:r w:rsidR="00010C7E" w:rsidRPr="00080078">
              <w:rPr>
                <w:rStyle w:val="FootnoteReference"/>
                <w:i/>
                <w:iCs/>
                <w:color w:val="000000" w:themeColor="text1"/>
                <w:sz w:val="20"/>
                <w:szCs w:val="20"/>
              </w:rPr>
              <w:footnoteReference w:id="7"/>
            </w:r>
            <w:bookmarkEnd w:id="7"/>
            <w:r w:rsidR="00010C7E" w:rsidRPr="00080078">
              <w:rPr>
                <w:color w:val="000000" w:themeColor="text1"/>
                <w:sz w:val="20"/>
                <w:szCs w:val="20"/>
              </w:rPr>
              <w:t xml:space="preserve">: </w:t>
            </w:r>
            <w:r w:rsidRPr="00080078">
              <w:rPr>
                <w:color w:val="000000" w:themeColor="text1"/>
                <w:sz w:val="20"/>
                <w:szCs w:val="20"/>
              </w:rPr>
              <w:t xml:space="preserve"> </w:t>
            </w:r>
            <w:r w:rsidR="003351CF" w:rsidRPr="00080078">
              <w:rPr>
                <w:color w:val="000000" w:themeColor="text1"/>
                <w:sz w:val="20"/>
                <w:szCs w:val="20"/>
              </w:rPr>
              <w:t>……………………….</w:t>
            </w:r>
            <w:r w:rsidR="009239B6" w:rsidRPr="00080078">
              <w:rPr>
                <w:color w:val="000000" w:themeColor="text1"/>
                <w:sz w:val="20"/>
                <w:szCs w:val="20"/>
              </w:rPr>
              <w:t>……..</w:t>
            </w:r>
          </w:p>
        </w:tc>
        <w:tc>
          <w:tcPr>
            <w:tcW w:w="5374" w:type="dxa"/>
            <w:shd w:val="clear" w:color="auto" w:fill="auto"/>
          </w:tcPr>
          <w:p w14:paraId="3C99C41C" w14:textId="3680C286" w:rsidR="00010C7E" w:rsidRPr="00080078" w:rsidRDefault="00010C7E" w:rsidP="00010C7E">
            <w:pPr>
              <w:spacing w:line="276" w:lineRule="auto"/>
              <w:rPr>
                <w:i/>
                <w:iCs/>
                <w:color w:val="000000" w:themeColor="text1"/>
                <w:sz w:val="20"/>
                <w:szCs w:val="20"/>
                <w:lang w:val="en-US"/>
              </w:rPr>
            </w:pPr>
            <w:r w:rsidRPr="00080078">
              <w:rPr>
                <w:color w:val="000000" w:themeColor="text1"/>
                <w:sz w:val="20"/>
                <w:szCs w:val="20"/>
                <w:lang w:val="en-US"/>
              </w:rPr>
              <w:t>Phạm vi áp dụng</w:t>
            </w:r>
            <w:r w:rsidR="009239B6" w:rsidRPr="00080078">
              <w:rPr>
                <w:color w:val="000000" w:themeColor="text1"/>
                <w:sz w:val="20"/>
                <w:szCs w:val="20"/>
                <w:lang w:val="en-US"/>
              </w:rPr>
              <w:t xml:space="preserve"> </w:t>
            </w:r>
            <w:r w:rsidR="009239B6" w:rsidRPr="00080078">
              <w:rPr>
                <w:i/>
                <w:color w:val="000000" w:themeColor="text1"/>
                <w:sz w:val="20"/>
                <w:szCs w:val="20"/>
                <w:lang w:val="en-US"/>
              </w:rPr>
              <w:t>(Scope of application)</w:t>
            </w:r>
          </w:p>
          <w:p w14:paraId="72052B2E" w14:textId="55765119" w:rsidR="00010C7E" w:rsidRPr="00080078" w:rsidRDefault="00010C7E" w:rsidP="00010C7E">
            <w:pPr>
              <w:spacing w:line="276" w:lineRule="auto"/>
              <w:rPr>
                <w:i/>
                <w:iCs/>
                <w:color w:val="000000" w:themeColor="text1"/>
                <w:sz w:val="20"/>
                <w:szCs w:val="20"/>
                <w:lang w:val="en-US"/>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w:t>
            </w:r>
            <w:r w:rsidRPr="00080078">
              <w:rPr>
                <w:color w:val="000000" w:themeColor="text1"/>
                <w:sz w:val="20"/>
                <w:szCs w:val="20"/>
                <w:lang w:val="en-US"/>
              </w:rPr>
              <w:t>Dịch vụ thanh toán</w:t>
            </w:r>
            <w:r w:rsidR="009239B6" w:rsidRPr="00080078">
              <w:rPr>
                <w:color w:val="000000" w:themeColor="text1"/>
                <w:sz w:val="20"/>
                <w:szCs w:val="20"/>
                <w:lang w:val="en-US"/>
              </w:rPr>
              <w:t xml:space="preserve"> </w:t>
            </w:r>
            <w:r w:rsidR="009239B6" w:rsidRPr="00080078">
              <w:rPr>
                <w:i/>
                <w:color w:val="000000" w:themeColor="text1"/>
                <w:sz w:val="20"/>
                <w:szCs w:val="20"/>
                <w:lang w:val="en-US"/>
              </w:rPr>
              <w:t>(Payment services)</w:t>
            </w:r>
          </w:p>
          <w:p w14:paraId="34CFB06B" w14:textId="662B1F26" w:rsidR="00010C7E" w:rsidRPr="00080078" w:rsidRDefault="00010C7E" w:rsidP="007C0472">
            <w:pPr>
              <w:spacing w:line="276" w:lineRule="auto"/>
              <w:rPr>
                <w:rFonts w:ascii="Wingdings 2" w:eastAsia="Wingdings 2" w:hAnsi="Wingdings 2" w:cs="Wingdings 2"/>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w:t>
            </w:r>
            <w:r w:rsidRPr="00080078">
              <w:rPr>
                <w:color w:val="000000" w:themeColor="text1"/>
                <w:sz w:val="20"/>
                <w:szCs w:val="20"/>
                <w:lang w:val="en-US"/>
              </w:rPr>
              <w:t>Hoạt động tín dụng</w:t>
            </w:r>
            <w:r w:rsidR="009239B6" w:rsidRPr="00080078">
              <w:rPr>
                <w:color w:val="000000" w:themeColor="text1"/>
                <w:sz w:val="20"/>
                <w:szCs w:val="20"/>
                <w:lang w:val="en-US"/>
              </w:rPr>
              <w:t xml:space="preserve"> </w:t>
            </w:r>
            <w:r w:rsidR="009239B6" w:rsidRPr="00080078">
              <w:rPr>
                <w:i/>
                <w:color w:val="000000" w:themeColor="text1"/>
                <w:sz w:val="20"/>
                <w:szCs w:val="20"/>
                <w:lang w:val="en-US"/>
              </w:rPr>
              <w:t>(Credit activities)</w:t>
            </w:r>
          </w:p>
          <w:p w14:paraId="27ACBA58" w14:textId="5E89EA56" w:rsidR="005629D8" w:rsidRPr="00080078" w:rsidRDefault="5B52E02A" w:rsidP="00153E44">
            <w:pPr>
              <w:spacing w:line="276" w:lineRule="auto"/>
              <w:rPr>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w:t>
            </w:r>
            <w:r w:rsidR="00010C7E" w:rsidRPr="00080078">
              <w:rPr>
                <w:color w:val="000000" w:themeColor="text1"/>
                <w:sz w:val="20"/>
                <w:szCs w:val="20"/>
              </w:rPr>
              <w:t>Khác</w:t>
            </w:r>
            <w:r w:rsidR="00010C7E" w:rsidRPr="00080078">
              <w:rPr>
                <w:color w:val="000000" w:themeColor="text1"/>
                <w:sz w:val="20"/>
                <w:szCs w:val="20"/>
                <w:lang w:val="en-US"/>
              </w:rPr>
              <w:t xml:space="preserve"> </w:t>
            </w:r>
            <w:r w:rsidR="00010C7E" w:rsidRPr="00080078">
              <w:rPr>
                <w:i/>
                <w:color w:val="000000" w:themeColor="text1"/>
                <w:sz w:val="20"/>
                <w:szCs w:val="20"/>
                <w:lang w:val="en-US"/>
              </w:rPr>
              <w:t>(Other</w:t>
            </w:r>
            <w:r w:rsidR="009239B6" w:rsidRPr="00080078">
              <w:rPr>
                <w:i/>
                <w:color w:val="000000" w:themeColor="text1"/>
                <w:sz w:val="20"/>
                <w:szCs w:val="20"/>
                <w:lang w:val="en-US"/>
              </w:rPr>
              <w:t xml:space="preserve"> requirements</w:t>
            </w:r>
            <w:r w:rsidR="00010C7E" w:rsidRPr="00080078">
              <w:rPr>
                <w:i/>
                <w:color w:val="000000" w:themeColor="text1"/>
                <w:sz w:val="20"/>
                <w:szCs w:val="20"/>
                <w:lang w:val="en-US"/>
              </w:rPr>
              <w:t>)</w:t>
            </w:r>
            <w:r w:rsidR="003351CF" w:rsidRPr="00080078">
              <w:rPr>
                <w:i/>
                <w:color w:val="000000" w:themeColor="text1"/>
                <w:sz w:val="20"/>
                <w:szCs w:val="20"/>
                <w:vertAlign w:val="superscript"/>
                <w:lang w:val="en-US"/>
              </w:rPr>
              <w:t xml:space="preserve"> </w:t>
            </w:r>
            <w:r w:rsidR="00153E44" w:rsidRPr="00080078">
              <w:rPr>
                <w:i/>
                <w:color w:val="000000" w:themeColor="text1"/>
                <w:sz w:val="20"/>
                <w:szCs w:val="20"/>
                <w:vertAlign w:val="superscript"/>
                <w:lang w:val="en-US"/>
              </w:rPr>
              <w:fldChar w:fldCharType="begin"/>
            </w:r>
            <w:r w:rsidR="00153E44" w:rsidRPr="00080078">
              <w:rPr>
                <w:i/>
                <w:color w:val="000000" w:themeColor="text1"/>
                <w:sz w:val="20"/>
                <w:szCs w:val="20"/>
                <w:vertAlign w:val="superscript"/>
                <w:lang w:val="en-US"/>
              </w:rPr>
              <w:instrText xml:space="preserve"> NOTEREF _Ref204188300 \h </w:instrText>
            </w:r>
            <w:r w:rsidR="00080078">
              <w:rPr>
                <w:i/>
                <w:color w:val="000000" w:themeColor="text1"/>
                <w:sz w:val="20"/>
                <w:szCs w:val="20"/>
                <w:vertAlign w:val="superscript"/>
                <w:lang w:val="en-US"/>
              </w:rPr>
              <w:instrText xml:space="preserve"> \* MERGEFORMAT </w:instrText>
            </w:r>
            <w:r w:rsidR="00153E44" w:rsidRPr="00080078">
              <w:rPr>
                <w:i/>
                <w:color w:val="000000" w:themeColor="text1"/>
                <w:sz w:val="20"/>
                <w:szCs w:val="20"/>
                <w:vertAlign w:val="superscript"/>
                <w:lang w:val="en-US"/>
              </w:rPr>
            </w:r>
            <w:r w:rsidR="00153E44" w:rsidRPr="00080078">
              <w:rPr>
                <w:i/>
                <w:color w:val="000000" w:themeColor="text1"/>
                <w:sz w:val="20"/>
                <w:szCs w:val="20"/>
                <w:vertAlign w:val="superscript"/>
                <w:lang w:val="en-US"/>
              </w:rPr>
              <w:fldChar w:fldCharType="separate"/>
            </w:r>
            <w:r w:rsidR="00153E44" w:rsidRPr="00080078">
              <w:rPr>
                <w:i/>
                <w:color w:val="000000" w:themeColor="text1"/>
                <w:sz w:val="20"/>
                <w:szCs w:val="20"/>
                <w:vertAlign w:val="superscript"/>
                <w:lang w:val="en-US"/>
              </w:rPr>
              <w:t>7</w:t>
            </w:r>
            <w:r w:rsidR="00153E44" w:rsidRPr="00080078">
              <w:rPr>
                <w:i/>
                <w:color w:val="000000" w:themeColor="text1"/>
                <w:sz w:val="20"/>
                <w:szCs w:val="20"/>
                <w:vertAlign w:val="superscript"/>
                <w:lang w:val="en-US"/>
              </w:rPr>
              <w:fldChar w:fldCharType="end"/>
            </w:r>
            <w:r w:rsidR="00010C7E" w:rsidRPr="00080078">
              <w:rPr>
                <w:color w:val="000000" w:themeColor="text1"/>
                <w:sz w:val="20"/>
                <w:szCs w:val="20"/>
              </w:rPr>
              <w:t xml:space="preserve">: </w:t>
            </w:r>
            <w:r w:rsidR="003351CF" w:rsidRPr="00080078">
              <w:rPr>
                <w:color w:val="000000" w:themeColor="text1"/>
                <w:sz w:val="20"/>
                <w:szCs w:val="20"/>
              </w:rPr>
              <w:t>……………………….</w:t>
            </w:r>
            <w:r w:rsidR="009239B6" w:rsidRPr="00080078">
              <w:rPr>
                <w:color w:val="000000" w:themeColor="text1"/>
                <w:sz w:val="20"/>
                <w:szCs w:val="20"/>
              </w:rPr>
              <w:t>………</w:t>
            </w:r>
          </w:p>
        </w:tc>
      </w:tr>
      <w:tr w:rsidR="00080078" w:rsidRPr="00080078" w14:paraId="32941000" w14:textId="77777777" w:rsidTr="003351CF">
        <w:trPr>
          <w:trHeight w:val="269"/>
        </w:trPr>
        <w:tc>
          <w:tcPr>
            <w:tcW w:w="5372" w:type="dxa"/>
            <w:shd w:val="clear" w:color="auto" w:fill="auto"/>
          </w:tcPr>
          <w:p w14:paraId="3E4C9AE5" w14:textId="77777777" w:rsidR="004F0621" w:rsidRPr="00080078" w:rsidRDefault="004F0621" w:rsidP="007C0472">
            <w:pPr>
              <w:spacing w:line="276" w:lineRule="auto"/>
              <w:rPr>
                <w:color w:val="000000" w:themeColor="text1"/>
                <w:sz w:val="20"/>
                <w:szCs w:val="20"/>
              </w:rPr>
            </w:pPr>
            <w:r w:rsidRPr="00080078">
              <w:rPr>
                <w:color w:val="000000" w:themeColor="text1"/>
                <w:sz w:val="20"/>
                <w:szCs w:val="20"/>
              </w:rPr>
              <w:t xml:space="preserve">Kênh giao dịch </w:t>
            </w:r>
            <w:r w:rsidRPr="00080078">
              <w:rPr>
                <w:i/>
                <w:iCs/>
                <w:color w:val="000000" w:themeColor="text1"/>
                <w:sz w:val="20"/>
                <w:szCs w:val="20"/>
              </w:rPr>
              <w:t>(Transaction channel)</w:t>
            </w:r>
          </w:p>
          <w:p w14:paraId="1BDF1E3B" w14:textId="77777777" w:rsidR="004F0621" w:rsidRPr="00080078" w:rsidRDefault="004F0621" w:rsidP="007C0472">
            <w:pPr>
              <w:spacing w:line="276" w:lineRule="auto"/>
              <w:rPr>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SMS Banking                  </w:t>
            </w: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w:t>
            </w:r>
            <w:r w:rsidR="00CA760A" w:rsidRPr="00080078">
              <w:rPr>
                <w:color w:val="000000" w:themeColor="text1"/>
                <w:sz w:val="20"/>
                <w:szCs w:val="20"/>
              </w:rPr>
              <w:t>ABBANK Business</w:t>
            </w:r>
          </w:p>
        </w:tc>
        <w:tc>
          <w:tcPr>
            <w:tcW w:w="5374" w:type="dxa"/>
            <w:shd w:val="clear" w:color="auto" w:fill="auto"/>
          </w:tcPr>
          <w:p w14:paraId="59978B82" w14:textId="77777777" w:rsidR="004F0621" w:rsidRPr="00080078" w:rsidRDefault="004F0621" w:rsidP="007C0472">
            <w:pPr>
              <w:spacing w:line="276" w:lineRule="auto"/>
              <w:rPr>
                <w:color w:val="000000" w:themeColor="text1"/>
                <w:sz w:val="20"/>
                <w:szCs w:val="20"/>
              </w:rPr>
            </w:pPr>
            <w:r w:rsidRPr="00080078">
              <w:rPr>
                <w:color w:val="000000" w:themeColor="text1"/>
                <w:sz w:val="20"/>
                <w:szCs w:val="20"/>
              </w:rPr>
              <w:t xml:space="preserve">Kênh giao dịch </w:t>
            </w:r>
            <w:r w:rsidRPr="00080078">
              <w:rPr>
                <w:i/>
                <w:iCs/>
                <w:color w:val="000000" w:themeColor="text1"/>
                <w:sz w:val="20"/>
                <w:szCs w:val="20"/>
              </w:rPr>
              <w:t>(Transaction channel)</w:t>
            </w:r>
          </w:p>
          <w:p w14:paraId="25CFDE68" w14:textId="77777777" w:rsidR="004F0621" w:rsidRPr="00080078" w:rsidRDefault="004F0621" w:rsidP="007C0472">
            <w:pPr>
              <w:spacing w:line="276" w:lineRule="auto"/>
              <w:rPr>
                <w:color w:val="000000" w:themeColor="text1"/>
                <w:sz w:val="20"/>
                <w:szCs w:val="20"/>
              </w:rPr>
            </w:pPr>
            <w:r w:rsidRPr="00080078">
              <w:rPr>
                <w:rFonts w:ascii="Wingdings 2" w:eastAsia="Wingdings 2" w:hAnsi="Wingdings 2" w:cs="Wingdings 2"/>
                <w:color w:val="000000" w:themeColor="text1"/>
                <w:sz w:val="20"/>
                <w:szCs w:val="20"/>
              </w:rPr>
              <w:t></w:t>
            </w:r>
            <w:r w:rsidRPr="00080078">
              <w:rPr>
                <w:color w:val="000000" w:themeColor="text1"/>
                <w:sz w:val="20"/>
                <w:szCs w:val="20"/>
              </w:rPr>
              <w:t xml:space="preserve"> SMS Banking                  </w:t>
            </w:r>
            <w:r w:rsidR="52ED79FB" w:rsidRPr="00080078">
              <w:rPr>
                <w:rFonts w:ascii="Wingdings 2" w:eastAsia="Wingdings 2" w:hAnsi="Wingdings 2" w:cs="Wingdings 2"/>
                <w:color w:val="000000" w:themeColor="text1"/>
                <w:sz w:val="20"/>
                <w:szCs w:val="20"/>
              </w:rPr>
              <w:t></w:t>
            </w:r>
            <w:r w:rsidR="52ED79FB" w:rsidRPr="00080078">
              <w:rPr>
                <w:color w:val="000000" w:themeColor="text1"/>
                <w:sz w:val="20"/>
                <w:szCs w:val="20"/>
              </w:rPr>
              <w:t xml:space="preserve"> </w:t>
            </w:r>
            <w:r w:rsidR="00CA760A" w:rsidRPr="00080078">
              <w:rPr>
                <w:color w:val="000000" w:themeColor="text1"/>
                <w:sz w:val="20"/>
                <w:szCs w:val="20"/>
              </w:rPr>
              <w:t>ABBANK Business</w:t>
            </w:r>
          </w:p>
        </w:tc>
      </w:tr>
      <w:tr w:rsidR="00080078" w:rsidRPr="00080078" w14:paraId="27FDF701" w14:textId="77777777" w:rsidTr="003351CF">
        <w:trPr>
          <w:trHeight w:val="269"/>
        </w:trPr>
        <w:tc>
          <w:tcPr>
            <w:tcW w:w="5372" w:type="dxa"/>
            <w:shd w:val="clear" w:color="auto" w:fill="auto"/>
          </w:tcPr>
          <w:p w14:paraId="4E0FE3EA" w14:textId="4289EE78" w:rsidR="004F0621" w:rsidRPr="00080078" w:rsidRDefault="004F0621" w:rsidP="00534BAA">
            <w:pPr>
              <w:spacing w:line="276" w:lineRule="auto"/>
              <w:rPr>
                <w:i/>
                <w:iCs/>
                <w:color w:val="000000" w:themeColor="text1"/>
                <w:sz w:val="20"/>
                <w:szCs w:val="20"/>
              </w:rPr>
            </w:pPr>
            <w:r w:rsidRPr="00080078">
              <w:rPr>
                <w:color w:val="000000" w:themeColor="text1"/>
                <w:sz w:val="20"/>
                <w:szCs w:val="20"/>
              </w:rPr>
              <w:t xml:space="preserve">Mã tài khoản truy xuất </w:t>
            </w:r>
            <w:r w:rsidRPr="00080078">
              <w:rPr>
                <w:i/>
                <w:iCs/>
                <w:color w:val="000000" w:themeColor="text1"/>
                <w:sz w:val="20"/>
                <w:szCs w:val="20"/>
              </w:rPr>
              <w:t>(Access Account code Ex: AC1, AC2, AC3, AC4)</w:t>
            </w:r>
            <w:r w:rsidR="00534BAA" w:rsidRPr="00080078">
              <w:rPr>
                <w:i/>
                <w:iCs/>
                <w:color w:val="000000" w:themeColor="text1"/>
                <w:sz w:val="20"/>
                <w:szCs w:val="20"/>
                <w:lang w:val="en-US"/>
              </w:rPr>
              <w:t>: …………………………………………………………</w:t>
            </w:r>
          </w:p>
        </w:tc>
        <w:tc>
          <w:tcPr>
            <w:tcW w:w="5374" w:type="dxa"/>
            <w:shd w:val="clear" w:color="auto" w:fill="auto"/>
          </w:tcPr>
          <w:p w14:paraId="52A760A6" w14:textId="5E792767" w:rsidR="004F0621" w:rsidRPr="00080078" w:rsidRDefault="004F0621" w:rsidP="2BB3B184">
            <w:pPr>
              <w:spacing w:line="276" w:lineRule="auto"/>
              <w:rPr>
                <w:i/>
                <w:iCs/>
                <w:color w:val="000000" w:themeColor="text1"/>
                <w:sz w:val="20"/>
                <w:szCs w:val="20"/>
                <w:lang w:val="en-US"/>
              </w:rPr>
            </w:pPr>
            <w:r w:rsidRPr="00080078">
              <w:rPr>
                <w:color w:val="000000" w:themeColor="text1"/>
                <w:sz w:val="20"/>
                <w:szCs w:val="20"/>
              </w:rPr>
              <w:t xml:space="preserve">Mã tài khoản truy xuất </w:t>
            </w:r>
            <w:r w:rsidRPr="00080078">
              <w:rPr>
                <w:i/>
                <w:iCs/>
                <w:color w:val="000000" w:themeColor="text1"/>
                <w:sz w:val="20"/>
                <w:szCs w:val="20"/>
              </w:rPr>
              <w:t>(Access Account code Ex: AC1, AC2, AC3, AC4.)</w:t>
            </w:r>
            <w:r w:rsidR="00534BAA" w:rsidRPr="00080078">
              <w:rPr>
                <w:i/>
                <w:iCs/>
                <w:color w:val="000000" w:themeColor="text1"/>
                <w:sz w:val="20"/>
                <w:szCs w:val="20"/>
                <w:lang w:val="en-US"/>
              </w:rPr>
              <w:t>: …………………………………………………………..</w:t>
            </w:r>
          </w:p>
          <w:p w14:paraId="7A339592" w14:textId="77777777" w:rsidR="004F0621" w:rsidRPr="00080078" w:rsidRDefault="004F0621" w:rsidP="2BB3B184">
            <w:pPr>
              <w:spacing w:line="276" w:lineRule="auto"/>
              <w:rPr>
                <w:i/>
                <w:iCs/>
                <w:color w:val="000000" w:themeColor="text1"/>
                <w:sz w:val="20"/>
                <w:szCs w:val="20"/>
              </w:rPr>
            </w:pPr>
          </w:p>
        </w:tc>
      </w:tr>
      <w:tr w:rsidR="00080078" w:rsidRPr="00080078" w14:paraId="508D2249" w14:textId="77777777" w:rsidTr="003351CF">
        <w:trPr>
          <w:trHeight w:val="300"/>
        </w:trPr>
        <w:tc>
          <w:tcPr>
            <w:tcW w:w="5372" w:type="dxa"/>
            <w:shd w:val="clear" w:color="auto" w:fill="auto"/>
          </w:tcPr>
          <w:p w14:paraId="54F9A9AB" w14:textId="77777777" w:rsidR="336EB436" w:rsidRPr="00080078" w:rsidRDefault="52495923" w:rsidP="41D23ABB">
            <w:pPr>
              <w:spacing w:line="276" w:lineRule="auto"/>
              <w:rPr>
                <w:i/>
                <w:iCs/>
                <w:color w:val="000000" w:themeColor="text1"/>
                <w:sz w:val="20"/>
                <w:szCs w:val="20"/>
              </w:rPr>
            </w:pPr>
            <w:r w:rsidRPr="00080078">
              <w:rPr>
                <w:color w:val="000000" w:themeColor="text1"/>
                <w:sz w:val="20"/>
                <w:szCs w:val="20"/>
              </w:rPr>
              <w:t xml:space="preserve">Tên đăng ký trên hệ thống </w:t>
            </w:r>
            <w:r w:rsidRPr="00080078">
              <w:rPr>
                <w:i/>
                <w:iCs/>
                <w:color w:val="000000" w:themeColor="text1"/>
                <w:sz w:val="20"/>
                <w:szCs w:val="20"/>
              </w:rPr>
              <w:t>(Username):......................................</w:t>
            </w:r>
          </w:p>
        </w:tc>
        <w:tc>
          <w:tcPr>
            <w:tcW w:w="5374" w:type="dxa"/>
            <w:shd w:val="clear" w:color="auto" w:fill="auto"/>
          </w:tcPr>
          <w:p w14:paraId="08EEE9D4" w14:textId="77777777" w:rsidR="336EB436" w:rsidRPr="00080078" w:rsidRDefault="52495923" w:rsidP="41D23ABB">
            <w:pPr>
              <w:spacing w:line="276" w:lineRule="auto"/>
              <w:rPr>
                <w:i/>
                <w:iCs/>
                <w:color w:val="000000" w:themeColor="text1"/>
                <w:sz w:val="20"/>
                <w:szCs w:val="20"/>
              </w:rPr>
            </w:pPr>
            <w:r w:rsidRPr="00080078">
              <w:rPr>
                <w:color w:val="000000" w:themeColor="text1"/>
                <w:sz w:val="20"/>
                <w:szCs w:val="20"/>
              </w:rPr>
              <w:t xml:space="preserve">Tên đăng ký trên hệ thống </w:t>
            </w:r>
            <w:r w:rsidRPr="00080078">
              <w:rPr>
                <w:i/>
                <w:iCs/>
                <w:color w:val="000000" w:themeColor="text1"/>
                <w:sz w:val="20"/>
                <w:szCs w:val="20"/>
              </w:rPr>
              <w:t>(Username):......................................</w:t>
            </w:r>
          </w:p>
        </w:tc>
      </w:tr>
      <w:tr w:rsidR="00080078" w:rsidRPr="00080078" w14:paraId="34DD84AB" w14:textId="77777777" w:rsidTr="003351CF">
        <w:trPr>
          <w:trHeight w:val="269"/>
        </w:trPr>
        <w:tc>
          <w:tcPr>
            <w:tcW w:w="5372" w:type="dxa"/>
            <w:shd w:val="clear" w:color="auto" w:fill="auto"/>
          </w:tcPr>
          <w:p w14:paraId="5169342B" w14:textId="77777777" w:rsidR="004F0621" w:rsidRPr="00080078" w:rsidRDefault="004F0621" w:rsidP="007C0472">
            <w:pPr>
              <w:spacing w:line="276" w:lineRule="auto"/>
              <w:rPr>
                <w:color w:val="000000" w:themeColor="text1"/>
                <w:sz w:val="20"/>
                <w:szCs w:val="20"/>
              </w:rPr>
            </w:pPr>
            <w:r w:rsidRPr="00080078">
              <w:rPr>
                <w:color w:val="000000" w:themeColor="text1"/>
                <w:sz w:val="20"/>
                <w:szCs w:val="20"/>
              </w:rPr>
              <w:t xml:space="preserve">Họ và Tên </w:t>
            </w:r>
            <w:r w:rsidRPr="00080078">
              <w:rPr>
                <w:color w:val="000000" w:themeColor="text1"/>
              </w:rPr>
              <w:tab/>
            </w:r>
          </w:p>
          <w:p w14:paraId="4C0333CE" w14:textId="77777777" w:rsidR="004F0621" w:rsidRPr="00080078" w:rsidRDefault="004F0621" w:rsidP="007C0472">
            <w:pPr>
              <w:spacing w:line="276" w:lineRule="auto"/>
              <w:rPr>
                <w:color w:val="000000" w:themeColor="text1"/>
                <w:sz w:val="20"/>
                <w:szCs w:val="20"/>
              </w:rPr>
            </w:pPr>
            <w:r w:rsidRPr="00080078">
              <w:rPr>
                <w:i/>
                <w:iCs/>
                <w:color w:val="000000" w:themeColor="text1"/>
                <w:sz w:val="20"/>
                <w:szCs w:val="20"/>
              </w:rPr>
              <w:t>(Full name)</w:t>
            </w:r>
          </w:p>
        </w:tc>
        <w:tc>
          <w:tcPr>
            <w:tcW w:w="5374" w:type="dxa"/>
            <w:shd w:val="clear" w:color="auto" w:fill="auto"/>
          </w:tcPr>
          <w:p w14:paraId="31E74C0A" w14:textId="77777777" w:rsidR="004F0621" w:rsidRPr="00080078" w:rsidRDefault="004F0621" w:rsidP="007C0472">
            <w:pPr>
              <w:spacing w:line="276" w:lineRule="auto"/>
              <w:rPr>
                <w:color w:val="000000" w:themeColor="text1"/>
                <w:sz w:val="20"/>
                <w:szCs w:val="20"/>
              </w:rPr>
            </w:pPr>
            <w:r w:rsidRPr="00080078">
              <w:rPr>
                <w:color w:val="000000" w:themeColor="text1"/>
                <w:sz w:val="20"/>
                <w:szCs w:val="20"/>
              </w:rPr>
              <w:t xml:space="preserve">Họ và Tên </w:t>
            </w:r>
          </w:p>
          <w:p w14:paraId="115CEC2F" w14:textId="77777777" w:rsidR="004F0621" w:rsidRPr="00080078" w:rsidRDefault="004F0621" w:rsidP="007C0472">
            <w:pPr>
              <w:spacing w:line="276" w:lineRule="auto"/>
              <w:rPr>
                <w:color w:val="000000" w:themeColor="text1"/>
                <w:sz w:val="20"/>
                <w:szCs w:val="20"/>
              </w:rPr>
            </w:pPr>
            <w:r w:rsidRPr="00080078">
              <w:rPr>
                <w:i/>
                <w:iCs/>
                <w:color w:val="000000" w:themeColor="text1"/>
                <w:sz w:val="20"/>
                <w:szCs w:val="20"/>
              </w:rPr>
              <w:t>(Full name)</w:t>
            </w:r>
          </w:p>
        </w:tc>
      </w:tr>
      <w:tr w:rsidR="00080078" w:rsidRPr="00080078" w14:paraId="3B293DE9" w14:textId="77777777" w:rsidTr="003351CF">
        <w:trPr>
          <w:trHeight w:val="260"/>
        </w:trPr>
        <w:tc>
          <w:tcPr>
            <w:tcW w:w="5372" w:type="dxa"/>
            <w:shd w:val="clear" w:color="auto" w:fill="auto"/>
          </w:tcPr>
          <w:p w14:paraId="31375370" w14:textId="77777777" w:rsidR="00E70AF6" w:rsidRPr="00080078" w:rsidRDefault="00E70AF6" w:rsidP="00E70AF6">
            <w:pPr>
              <w:spacing w:line="276" w:lineRule="auto"/>
              <w:rPr>
                <w:color w:val="000000" w:themeColor="text1"/>
                <w:sz w:val="20"/>
                <w:szCs w:val="20"/>
              </w:rPr>
            </w:pPr>
            <w:r w:rsidRPr="00080078">
              <w:rPr>
                <w:color w:val="000000" w:themeColor="text1"/>
                <w:sz w:val="20"/>
                <w:szCs w:val="20"/>
              </w:rPr>
              <w:t xml:space="preserve">Số điện thoại </w:t>
            </w:r>
          </w:p>
          <w:p w14:paraId="3288B5D2" w14:textId="77777777" w:rsidR="00E70AF6" w:rsidRPr="00080078" w:rsidRDefault="00E70AF6" w:rsidP="00E70AF6">
            <w:pPr>
              <w:spacing w:line="276" w:lineRule="auto"/>
              <w:rPr>
                <w:color w:val="000000" w:themeColor="text1"/>
                <w:sz w:val="20"/>
                <w:szCs w:val="20"/>
              </w:rPr>
            </w:pPr>
            <w:r w:rsidRPr="00080078">
              <w:rPr>
                <w:i/>
                <w:iCs/>
                <w:color w:val="000000" w:themeColor="text1"/>
                <w:sz w:val="20"/>
                <w:szCs w:val="20"/>
              </w:rPr>
              <w:t>(Mobile No):</w:t>
            </w:r>
          </w:p>
        </w:tc>
        <w:tc>
          <w:tcPr>
            <w:tcW w:w="5374" w:type="dxa"/>
            <w:shd w:val="clear" w:color="auto" w:fill="auto"/>
          </w:tcPr>
          <w:p w14:paraId="41B413BA" w14:textId="77777777" w:rsidR="00E70AF6" w:rsidRPr="00080078" w:rsidRDefault="00E70AF6" w:rsidP="00E70AF6">
            <w:pPr>
              <w:spacing w:line="276" w:lineRule="auto"/>
              <w:rPr>
                <w:color w:val="000000" w:themeColor="text1"/>
                <w:sz w:val="20"/>
                <w:szCs w:val="20"/>
              </w:rPr>
            </w:pPr>
            <w:r w:rsidRPr="00080078">
              <w:rPr>
                <w:color w:val="000000" w:themeColor="text1"/>
                <w:sz w:val="20"/>
                <w:szCs w:val="20"/>
              </w:rPr>
              <w:t xml:space="preserve">Số điện thoại </w:t>
            </w:r>
          </w:p>
          <w:p w14:paraId="3465A9A0" w14:textId="77777777" w:rsidR="00E70AF6" w:rsidRPr="00080078" w:rsidRDefault="00E70AF6" w:rsidP="00E70AF6">
            <w:pPr>
              <w:spacing w:line="276" w:lineRule="auto"/>
              <w:rPr>
                <w:color w:val="000000" w:themeColor="text1"/>
                <w:sz w:val="20"/>
                <w:szCs w:val="20"/>
              </w:rPr>
            </w:pPr>
            <w:r w:rsidRPr="00080078">
              <w:rPr>
                <w:i/>
                <w:iCs/>
                <w:color w:val="000000" w:themeColor="text1"/>
                <w:sz w:val="20"/>
                <w:szCs w:val="20"/>
              </w:rPr>
              <w:t>(Mobile No):</w:t>
            </w:r>
          </w:p>
        </w:tc>
      </w:tr>
      <w:tr w:rsidR="00080078" w:rsidRPr="00080078" w14:paraId="01A0153E" w14:textId="77777777" w:rsidTr="003351CF">
        <w:trPr>
          <w:trHeight w:val="260"/>
        </w:trPr>
        <w:tc>
          <w:tcPr>
            <w:tcW w:w="5372" w:type="dxa"/>
            <w:shd w:val="clear" w:color="auto" w:fill="auto"/>
          </w:tcPr>
          <w:p w14:paraId="3838E4DE" w14:textId="77777777" w:rsidR="00E70AF6" w:rsidRPr="00080078" w:rsidRDefault="00E70AF6" w:rsidP="00E70AF6">
            <w:pPr>
              <w:spacing w:line="276" w:lineRule="auto"/>
              <w:rPr>
                <w:color w:val="000000" w:themeColor="text1"/>
                <w:sz w:val="20"/>
                <w:szCs w:val="20"/>
              </w:rPr>
            </w:pPr>
            <w:r w:rsidRPr="00080078">
              <w:rPr>
                <w:color w:val="000000" w:themeColor="text1"/>
                <w:sz w:val="20"/>
                <w:szCs w:val="20"/>
              </w:rPr>
              <w:lastRenderedPageBreak/>
              <w:t>Thư điện tử</w:t>
            </w:r>
          </w:p>
          <w:p w14:paraId="79B0EE97" w14:textId="77777777" w:rsidR="00E70AF6" w:rsidRPr="00080078" w:rsidRDefault="00E70AF6" w:rsidP="00E70AF6">
            <w:pPr>
              <w:spacing w:line="276" w:lineRule="auto"/>
              <w:rPr>
                <w:color w:val="000000" w:themeColor="text1"/>
                <w:sz w:val="20"/>
                <w:szCs w:val="20"/>
              </w:rPr>
            </w:pPr>
            <w:r w:rsidRPr="00080078">
              <w:rPr>
                <w:color w:val="000000" w:themeColor="text1"/>
                <w:sz w:val="20"/>
                <w:szCs w:val="20"/>
              </w:rPr>
              <w:t xml:space="preserve"> </w:t>
            </w:r>
            <w:r w:rsidRPr="00080078">
              <w:rPr>
                <w:i/>
                <w:iCs/>
                <w:color w:val="000000" w:themeColor="text1"/>
                <w:sz w:val="20"/>
                <w:szCs w:val="20"/>
              </w:rPr>
              <w:t>(email):</w:t>
            </w:r>
          </w:p>
        </w:tc>
        <w:tc>
          <w:tcPr>
            <w:tcW w:w="5374" w:type="dxa"/>
            <w:shd w:val="clear" w:color="auto" w:fill="auto"/>
          </w:tcPr>
          <w:p w14:paraId="13BDFDCF" w14:textId="77777777" w:rsidR="00E70AF6" w:rsidRPr="00080078" w:rsidRDefault="00E70AF6" w:rsidP="00E70AF6">
            <w:pPr>
              <w:spacing w:line="276" w:lineRule="auto"/>
              <w:rPr>
                <w:color w:val="000000" w:themeColor="text1"/>
                <w:sz w:val="20"/>
                <w:szCs w:val="20"/>
              </w:rPr>
            </w:pPr>
            <w:r w:rsidRPr="00080078">
              <w:rPr>
                <w:color w:val="000000" w:themeColor="text1"/>
                <w:sz w:val="20"/>
                <w:szCs w:val="20"/>
              </w:rPr>
              <w:t>Thư điện tử</w:t>
            </w:r>
          </w:p>
          <w:p w14:paraId="7ABEB7DA" w14:textId="77777777" w:rsidR="00E70AF6" w:rsidRPr="00080078" w:rsidRDefault="00E70AF6" w:rsidP="00E70AF6">
            <w:pPr>
              <w:spacing w:line="276" w:lineRule="auto"/>
              <w:rPr>
                <w:color w:val="000000" w:themeColor="text1"/>
                <w:sz w:val="20"/>
                <w:szCs w:val="20"/>
              </w:rPr>
            </w:pPr>
            <w:r w:rsidRPr="00080078">
              <w:rPr>
                <w:color w:val="000000" w:themeColor="text1"/>
                <w:sz w:val="20"/>
                <w:szCs w:val="20"/>
              </w:rPr>
              <w:t xml:space="preserve"> </w:t>
            </w:r>
            <w:r w:rsidRPr="00080078">
              <w:rPr>
                <w:i/>
                <w:iCs/>
                <w:color w:val="000000" w:themeColor="text1"/>
                <w:sz w:val="20"/>
                <w:szCs w:val="20"/>
              </w:rPr>
              <w:t>(email):</w:t>
            </w:r>
          </w:p>
        </w:tc>
      </w:tr>
      <w:tr w:rsidR="00080078" w:rsidRPr="00080078" w14:paraId="1A49F1C3" w14:textId="77777777" w:rsidTr="003351CF">
        <w:trPr>
          <w:trHeight w:val="260"/>
        </w:trPr>
        <w:tc>
          <w:tcPr>
            <w:tcW w:w="5372" w:type="dxa"/>
            <w:shd w:val="clear" w:color="auto" w:fill="auto"/>
          </w:tcPr>
          <w:p w14:paraId="755BA67D" w14:textId="77777777" w:rsidR="00E70AF6" w:rsidRPr="00080078" w:rsidRDefault="00E70AF6" w:rsidP="00E70AF6">
            <w:pPr>
              <w:spacing w:line="276" w:lineRule="auto"/>
              <w:rPr>
                <w:color w:val="000000" w:themeColor="text1"/>
                <w:sz w:val="20"/>
                <w:szCs w:val="20"/>
              </w:rPr>
            </w:pPr>
            <w:r w:rsidRPr="00080078">
              <w:rPr>
                <w:color w:val="000000" w:themeColor="text1"/>
                <w:sz w:val="20"/>
                <w:szCs w:val="20"/>
              </w:rPr>
              <w:t xml:space="preserve">Quốc tịch </w:t>
            </w:r>
          </w:p>
          <w:p w14:paraId="580F07BD" w14:textId="77777777" w:rsidR="00E70AF6" w:rsidRPr="00080078" w:rsidRDefault="00E70AF6" w:rsidP="00E70AF6">
            <w:pPr>
              <w:spacing w:line="276" w:lineRule="auto"/>
              <w:rPr>
                <w:color w:val="000000" w:themeColor="text1"/>
                <w:sz w:val="20"/>
                <w:szCs w:val="20"/>
              </w:rPr>
            </w:pPr>
            <w:r w:rsidRPr="00080078">
              <w:rPr>
                <w:i/>
                <w:iCs/>
                <w:color w:val="000000" w:themeColor="text1"/>
                <w:sz w:val="20"/>
                <w:szCs w:val="20"/>
              </w:rPr>
              <w:t>(Nationality)</w:t>
            </w:r>
            <w:r w:rsidRPr="00080078">
              <w:rPr>
                <w:color w:val="000000" w:themeColor="text1"/>
                <w:sz w:val="20"/>
                <w:szCs w:val="20"/>
              </w:rPr>
              <w:t>:</w:t>
            </w:r>
          </w:p>
        </w:tc>
        <w:tc>
          <w:tcPr>
            <w:tcW w:w="5374" w:type="dxa"/>
            <w:shd w:val="clear" w:color="auto" w:fill="auto"/>
          </w:tcPr>
          <w:p w14:paraId="53A8CC7A" w14:textId="77777777" w:rsidR="00E70AF6" w:rsidRPr="00080078" w:rsidRDefault="00E70AF6" w:rsidP="00E70AF6">
            <w:pPr>
              <w:spacing w:line="276" w:lineRule="auto"/>
              <w:rPr>
                <w:color w:val="000000" w:themeColor="text1"/>
                <w:sz w:val="20"/>
                <w:szCs w:val="20"/>
              </w:rPr>
            </w:pPr>
            <w:r w:rsidRPr="00080078">
              <w:rPr>
                <w:color w:val="000000" w:themeColor="text1"/>
                <w:sz w:val="20"/>
                <w:szCs w:val="20"/>
              </w:rPr>
              <w:t xml:space="preserve">Quốc tịch </w:t>
            </w:r>
          </w:p>
          <w:p w14:paraId="0DB956F7" w14:textId="77777777" w:rsidR="00E70AF6" w:rsidRPr="00080078" w:rsidRDefault="00E70AF6" w:rsidP="00E70AF6">
            <w:pPr>
              <w:spacing w:line="276" w:lineRule="auto"/>
              <w:rPr>
                <w:color w:val="000000" w:themeColor="text1"/>
                <w:sz w:val="20"/>
                <w:szCs w:val="20"/>
              </w:rPr>
            </w:pPr>
            <w:r w:rsidRPr="00080078">
              <w:rPr>
                <w:i/>
                <w:iCs/>
                <w:color w:val="000000" w:themeColor="text1"/>
                <w:sz w:val="20"/>
                <w:szCs w:val="20"/>
              </w:rPr>
              <w:t>(Nationality)</w:t>
            </w:r>
            <w:r w:rsidRPr="00080078">
              <w:rPr>
                <w:color w:val="000000" w:themeColor="text1"/>
                <w:sz w:val="20"/>
                <w:szCs w:val="20"/>
              </w:rPr>
              <w:t>:</w:t>
            </w:r>
          </w:p>
        </w:tc>
      </w:tr>
      <w:tr w:rsidR="00080078" w:rsidRPr="00080078" w14:paraId="208CDD61" w14:textId="77777777" w:rsidTr="003351CF">
        <w:trPr>
          <w:trHeight w:val="260"/>
        </w:trPr>
        <w:tc>
          <w:tcPr>
            <w:tcW w:w="5372" w:type="dxa"/>
            <w:shd w:val="clear" w:color="auto" w:fill="auto"/>
          </w:tcPr>
          <w:p w14:paraId="21CC89E0" w14:textId="77777777" w:rsidR="00E70AF6" w:rsidRPr="00080078" w:rsidRDefault="00E70AF6" w:rsidP="00E70AF6">
            <w:pPr>
              <w:spacing w:line="276" w:lineRule="auto"/>
              <w:rPr>
                <w:color w:val="000000" w:themeColor="text1"/>
                <w:sz w:val="20"/>
                <w:szCs w:val="20"/>
              </w:rPr>
            </w:pPr>
            <w:r w:rsidRPr="00080078">
              <w:rPr>
                <w:color w:val="000000" w:themeColor="text1"/>
                <w:sz w:val="20"/>
                <w:szCs w:val="20"/>
              </w:rPr>
              <w:t xml:space="preserve">Số Thẻ CC/CCCD/Hộ chiếu </w:t>
            </w:r>
          </w:p>
          <w:p w14:paraId="3ED22D84" w14:textId="77777777" w:rsidR="00E70AF6" w:rsidRPr="00080078" w:rsidRDefault="00E70AF6" w:rsidP="00E70AF6">
            <w:pPr>
              <w:spacing w:line="276" w:lineRule="auto"/>
              <w:rPr>
                <w:color w:val="000000" w:themeColor="text1"/>
                <w:sz w:val="20"/>
                <w:szCs w:val="20"/>
              </w:rPr>
            </w:pPr>
            <w:r w:rsidRPr="00080078">
              <w:rPr>
                <w:i/>
                <w:iCs/>
                <w:color w:val="000000" w:themeColor="text1"/>
                <w:sz w:val="20"/>
                <w:szCs w:val="20"/>
              </w:rPr>
              <w:t>(ID/National Identity Card/Passport No.)</w:t>
            </w:r>
          </w:p>
        </w:tc>
        <w:tc>
          <w:tcPr>
            <w:tcW w:w="5374" w:type="dxa"/>
            <w:shd w:val="clear" w:color="auto" w:fill="auto"/>
          </w:tcPr>
          <w:p w14:paraId="2029044F" w14:textId="77777777" w:rsidR="00E70AF6" w:rsidRPr="00080078" w:rsidRDefault="00E70AF6" w:rsidP="00E70AF6">
            <w:pPr>
              <w:spacing w:line="276" w:lineRule="auto"/>
              <w:rPr>
                <w:color w:val="000000" w:themeColor="text1"/>
                <w:sz w:val="20"/>
                <w:szCs w:val="20"/>
              </w:rPr>
            </w:pPr>
            <w:r w:rsidRPr="00080078">
              <w:rPr>
                <w:color w:val="000000" w:themeColor="text1"/>
                <w:sz w:val="20"/>
                <w:szCs w:val="20"/>
              </w:rPr>
              <w:t xml:space="preserve">Thẻ CC/CCCD/Hộ chiếu </w:t>
            </w:r>
          </w:p>
          <w:p w14:paraId="60971EFE" w14:textId="77777777" w:rsidR="00E70AF6" w:rsidRPr="00080078" w:rsidRDefault="00E70AF6" w:rsidP="00E70AF6">
            <w:pPr>
              <w:spacing w:line="276" w:lineRule="auto"/>
              <w:rPr>
                <w:color w:val="000000" w:themeColor="text1"/>
                <w:sz w:val="20"/>
                <w:szCs w:val="20"/>
              </w:rPr>
            </w:pPr>
            <w:r w:rsidRPr="00080078">
              <w:rPr>
                <w:i/>
                <w:iCs/>
                <w:color w:val="000000" w:themeColor="text1"/>
                <w:sz w:val="20"/>
                <w:szCs w:val="20"/>
              </w:rPr>
              <w:t>(ID/National Identity Card/Passport No.)</w:t>
            </w:r>
          </w:p>
        </w:tc>
      </w:tr>
      <w:tr w:rsidR="00080078" w:rsidRPr="00080078" w14:paraId="272E680F" w14:textId="77777777" w:rsidTr="003351CF">
        <w:trPr>
          <w:trHeight w:val="260"/>
        </w:trPr>
        <w:tc>
          <w:tcPr>
            <w:tcW w:w="5372" w:type="dxa"/>
            <w:shd w:val="clear" w:color="auto" w:fill="auto"/>
          </w:tcPr>
          <w:p w14:paraId="57158351" w14:textId="77777777" w:rsidR="00E70AF6" w:rsidRPr="00080078" w:rsidRDefault="00E70AF6" w:rsidP="00E70AF6">
            <w:pPr>
              <w:spacing w:line="276" w:lineRule="auto"/>
              <w:rPr>
                <w:color w:val="000000" w:themeColor="text1"/>
                <w:sz w:val="20"/>
                <w:szCs w:val="20"/>
              </w:rPr>
            </w:pPr>
            <w:r w:rsidRPr="00080078">
              <w:rPr>
                <w:color w:val="000000" w:themeColor="text1"/>
                <w:sz w:val="20"/>
                <w:szCs w:val="20"/>
              </w:rPr>
              <w:t xml:space="preserve">Nơi cấp </w:t>
            </w:r>
            <w:r w:rsidRPr="00080078">
              <w:rPr>
                <w:i/>
                <w:iCs/>
                <w:color w:val="000000" w:themeColor="text1"/>
                <w:sz w:val="20"/>
                <w:szCs w:val="20"/>
              </w:rPr>
              <w:t>(Issued Place):</w:t>
            </w:r>
          </w:p>
        </w:tc>
        <w:tc>
          <w:tcPr>
            <w:tcW w:w="5374" w:type="dxa"/>
            <w:shd w:val="clear" w:color="auto" w:fill="auto"/>
          </w:tcPr>
          <w:p w14:paraId="6F5B934A" w14:textId="77777777" w:rsidR="00E70AF6" w:rsidRPr="00080078" w:rsidRDefault="00E70AF6" w:rsidP="00E70AF6">
            <w:pPr>
              <w:spacing w:line="276" w:lineRule="auto"/>
              <w:rPr>
                <w:color w:val="000000" w:themeColor="text1"/>
                <w:sz w:val="20"/>
                <w:szCs w:val="20"/>
              </w:rPr>
            </w:pPr>
            <w:r w:rsidRPr="00080078">
              <w:rPr>
                <w:color w:val="000000" w:themeColor="text1"/>
                <w:sz w:val="20"/>
                <w:szCs w:val="20"/>
              </w:rPr>
              <w:t xml:space="preserve">Nơi cấp </w:t>
            </w:r>
            <w:r w:rsidRPr="00080078">
              <w:rPr>
                <w:i/>
                <w:iCs/>
                <w:color w:val="000000" w:themeColor="text1"/>
                <w:sz w:val="20"/>
                <w:szCs w:val="20"/>
              </w:rPr>
              <w:t>(Issued Place):</w:t>
            </w:r>
          </w:p>
        </w:tc>
      </w:tr>
      <w:tr w:rsidR="00080078" w:rsidRPr="00080078" w14:paraId="055B3050" w14:textId="77777777" w:rsidTr="003351CF">
        <w:trPr>
          <w:trHeight w:val="260"/>
        </w:trPr>
        <w:tc>
          <w:tcPr>
            <w:tcW w:w="5372" w:type="dxa"/>
            <w:shd w:val="clear" w:color="auto" w:fill="auto"/>
          </w:tcPr>
          <w:p w14:paraId="3A5AC9C3" w14:textId="77777777" w:rsidR="00E70AF6" w:rsidRPr="00080078" w:rsidRDefault="00E70AF6" w:rsidP="00E70AF6">
            <w:pPr>
              <w:spacing w:line="276" w:lineRule="auto"/>
              <w:rPr>
                <w:color w:val="000000" w:themeColor="text1"/>
                <w:sz w:val="20"/>
                <w:szCs w:val="20"/>
              </w:rPr>
            </w:pPr>
            <w:r w:rsidRPr="00080078">
              <w:rPr>
                <w:color w:val="000000" w:themeColor="text1"/>
                <w:sz w:val="20"/>
                <w:szCs w:val="20"/>
              </w:rPr>
              <w:t xml:space="preserve">Ngày cấp </w:t>
            </w:r>
            <w:r w:rsidRPr="00080078">
              <w:rPr>
                <w:i/>
                <w:iCs/>
                <w:color w:val="000000" w:themeColor="text1"/>
                <w:sz w:val="20"/>
                <w:szCs w:val="20"/>
              </w:rPr>
              <w:t>(Issued Date):</w:t>
            </w:r>
            <w:r w:rsidRPr="00080078">
              <w:rPr>
                <w:color w:val="000000" w:themeColor="text1"/>
                <w:sz w:val="20"/>
                <w:szCs w:val="20"/>
              </w:rPr>
              <w:t xml:space="preserve"> </w:t>
            </w:r>
          </w:p>
        </w:tc>
        <w:tc>
          <w:tcPr>
            <w:tcW w:w="5374" w:type="dxa"/>
            <w:shd w:val="clear" w:color="auto" w:fill="auto"/>
          </w:tcPr>
          <w:p w14:paraId="47FB0E2A" w14:textId="77777777" w:rsidR="00E70AF6" w:rsidRPr="00080078" w:rsidRDefault="00E70AF6" w:rsidP="00E70AF6">
            <w:pPr>
              <w:spacing w:line="276" w:lineRule="auto"/>
              <w:rPr>
                <w:color w:val="000000" w:themeColor="text1"/>
                <w:sz w:val="20"/>
                <w:szCs w:val="20"/>
              </w:rPr>
            </w:pPr>
            <w:r w:rsidRPr="00080078">
              <w:rPr>
                <w:color w:val="000000" w:themeColor="text1"/>
                <w:sz w:val="20"/>
                <w:szCs w:val="20"/>
              </w:rPr>
              <w:t xml:space="preserve">Ngày cấp </w:t>
            </w:r>
            <w:r w:rsidRPr="00080078">
              <w:rPr>
                <w:i/>
                <w:iCs/>
                <w:color w:val="000000" w:themeColor="text1"/>
                <w:sz w:val="20"/>
                <w:szCs w:val="20"/>
              </w:rPr>
              <w:t>(Issued Date):</w:t>
            </w:r>
            <w:r w:rsidRPr="00080078">
              <w:rPr>
                <w:color w:val="000000" w:themeColor="text1"/>
                <w:sz w:val="20"/>
                <w:szCs w:val="20"/>
              </w:rPr>
              <w:t xml:space="preserve">     </w:t>
            </w:r>
          </w:p>
        </w:tc>
      </w:tr>
      <w:tr w:rsidR="00080078" w:rsidRPr="00080078" w14:paraId="3DCECDE4" w14:textId="77777777" w:rsidTr="003351CF">
        <w:trPr>
          <w:trHeight w:val="260"/>
        </w:trPr>
        <w:tc>
          <w:tcPr>
            <w:tcW w:w="5372" w:type="dxa"/>
            <w:shd w:val="clear" w:color="auto" w:fill="auto"/>
          </w:tcPr>
          <w:p w14:paraId="16591261" w14:textId="77777777" w:rsidR="00E70AF6" w:rsidRPr="00080078" w:rsidRDefault="00E70AF6" w:rsidP="00E70AF6">
            <w:pPr>
              <w:spacing w:line="276" w:lineRule="auto"/>
              <w:rPr>
                <w:color w:val="000000" w:themeColor="text1"/>
                <w:sz w:val="20"/>
                <w:szCs w:val="20"/>
              </w:rPr>
            </w:pPr>
            <w:r w:rsidRPr="00080078">
              <w:rPr>
                <w:color w:val="000000" w:themeColor="text1"/>
                <w:sz w:val="20"/>
                <w:szCs w:val="20"/>
              </w:rPr>
              <w:t xml:space="preserve">Ngày hết hạn </w:t>
            </w:r>
            <w:r w:rsidRPr="00080078">
              <w:rPr>
                <w:i/>
                <w:iCs/>
                <w:color w:val="000000" w:themeColor="text1"/>
                <w:sz w:val="20"/>
                <w:szCs w:val="20"/>
              </w:rPr>
              <w:t>(Expiry date)</w:t>
            </w:r>
            <w:r w:rsidRPr="00080078">
              <w:rPr>
                <w:color w:val="000000" w:themeColor="text1"/>
                <w:sz w:val="20"/>
                <w:szCs w:val="20"/>
              </w:rPr>
              <w:t xml:space="preserve">: </w:t>
            </w:r>
          </w:p>
        </w:tc>
        <w:tc>
          <w:tcPr>
            <w:tcW w:w="5374" w:type="dxa"/>
            <w:shd w:val="clear" w:color="auto" w:fill="auto"/>
          </w:tcPr>
          <w:p w14:paraId="7222D83F" w14:textId="77777777" w:rsidR="00E70AF6" w:rsidRPr="00080078" w:rsidRDefault="00E70AF6" w:rsidP="00E70AF6">
            <w:pPr>
              <w:spacing w:line="276" w:lineRule="auto"/>
              <w:rPr>
                <w:color w:val="000000" w:themeColor="text1"/>
                <w:sz w:val="20"/>
                <w:szCs w:val="20"/>
              </w:rPr>
            </w:pPr>
            <w:r w:rsidRPr="00080078">
              <w:rPr>
                <w:color w:val="000000" w:themeColor="text1"/>
                <w:sz w:val="20"/>
                <w:szCs w:val="20"/>
              </w:rPr>
              <w:t xml:space="preserve">Ngày hết hạn </w:t>
            </w:r>
            <w:r w:rsidRPr="00080078">
              <w:rPr>
                <w:i/>
                <w:iCs/>
                <w:color w:val="000000" w:themeColor="text1"/>
                <w:sz w:val="20"/>
                <w:szCs w:val="20"/>
              </w:rPr>
              <w:t>(Expiry date)</w:t>
            </w:r>
            <w:r w:rsidRPr="00080078">
              <w:rPr>
                <w:color w:val="000000" w:themeColor="text1"/>
                <w:sz w:val="20"/>
                <w:szCs w:val="20"/>
              </w:rPr>
              <w:t xml:space="preserve">:     </w:t>
            </w:r>
          </w:p>
        </w:tc>
      </w:tr>
    </w:tbl>
    <w:p w14:paraId="111D3236" w14:textId="77777777" w:rsidR="004F0621" w:rsidRPr="00080078" w:rsidRDefault="004F0621" w:rsidP="007C0472">
      <w:pPr>
        <w:spacing w:line="276" w:lineRule="auto"/>
        <w:rPr>
          <w:color w:val="000000" w:themeColor="text1"/>
          <w:sz w:val="20"/>
          <w:szCs w:val="20"/>
        </w:rPr>
      </w:pPr>
    </w:p>
    <w:p w14:paraId="281BEB47" w14:textId="77777777" w:rsidR="00FA6B92" w:rsidRPr="00080078" w:rsidRDefault="00FC3BF8" w:rsidP="2BB3B184">
      <w:pPr>
        <w:spacing w:before="95" w:line="276" w:lineRule="auto"/>
        <w:rPr>
          <w:b/>
          <w:bCs/>
          <w:color w:val="000000" w:themeColor="text1"/>
          <w:w w:val="120"/>
          <w:sz w:val="20"/>
          <w:szCs w:val="20"/>
        </w:rPr>
      </w:pPr>
      <w:r w:rsidRPr="00080078">
        <w:rPr>
          <w:b/>
          <w:bCs/>
          <w:color w:val="000000" w:themeColor="text1"/>
          <w:w w:val="120"/>
          <w:sz w:val="20"/>
          <w:szCs w:val="20"/>
        </w:rPr>
        <w:t>Ghi chú</w:t>
      </w:r>
      <w:r w:rsidR="009C5D01" w:rsidRPr="00080078">
        <w:rPr>
          <w:b/>
          <w:bCs/>
          <w:color w:val="000000" w:themeColor="text1"/>
          <w:w w:val="120"/>
          <w:sz w:val="20"/>
          <w:szCs w:val="20"/>
        </w:rPr>
        <w:t xml:space="preserve"> </w:t>
      </w:r>
      <w:r w:rsidR="009C5D01" w:rsidRPr="00080078">
        <w:rPr>
          <w:b/>
          <w:bCs/>
          <w:i/>
          <w:iCs/>
          <w:color w:val="000000" w:themeColor="text1"/>
          <w:w w:val="120"/>
          <w:sz w:val="20"/>
          <w:szCs w:val="20"/>
        </w:rPr>
        <w:t>(Notes)</w:t>
      </w:r>
      <w:r w:rsidRPr="00080078">
        <w:rPr>
          <w:b/>
          <w:bCs/>
          <w:color w:val="000000" w:themeColor="text1"/>
          <w:w w:val="120"/>
          <w:sz w:val="20"/>
          <w:szCs w:val="20"/>
        </w:rPr>
        <w:t>:</w:t>
      </w:r>
    </w:p>
    <w:p w14:paraId="521DDC55" w14:textId="77777777" w:rsidR="00380C56" w:rsidRPr="00080078" w:rsidRDefault="00380C56" w:rsidP="2BB3B184">
      <w:pPr>
        <w:spacing w:before="95" w:line="276" w:lineRule="auto"/>
        <w:rPr>
          <w:b/>
          <w:bCs/>
          <w:color w:val="000000" w:themeColor="text1"/>
          <w:w w:val="120"/>
          <w:sz w:val="20"/>
          <w:szCs w:val="20"/>
        </w:rPr>
      </w:pPr>
    </w:p>
    <w:p w14:paraId="5E9A850A" w14:textId="612C454E" w:rsidR="00972388" w:rsidRPr="00080078" w:rsidRDefault="003470A9" w:rsidP="2BB3B184">
      <w:pPr>
        <w:numPr>
          <w:ilvl w:val="0"/>
          <w:numId w:val="24"/>
        </w:numPr>
        <w:spacing w:after="120" w:line="276" w:lineRule="auto"/>
        <w:rPr>
          <w:i/>
          <w:iCs/>
          <w:color w:val="000000" w:themeColor="text1"/>
          <w:sz w:val="20"/>
          <w:szCs w:val="20"/>
        </w:rPr>
      </w:pPr>
      <w:r w:rsidRPr="00080078">
        <w:rPr>
          <w:color w:val="000000" w:themeColor="text1"/>
          <w:sz w:val="20"/>
          <w:szCs w:val="20"/>
        </w:rPr>
        <w:t xml:space="preserve">Người đại diện hợp pháp của Chủ tài khoản </w:t>
      </w:r>
      <w:r w:rsidR="00972388" w:rsidRPr="00080078">
        <w:rPr>
          <w:color w:val="000000" w:themeColor="text1"/>
          <w:sz w:val="20"/>
          <w:szCs w:val="20"/>
        </w:rPr>
        <w:t>bao gồm Người đại diện theo pháp luật hoặc Người đại diện được ủy quyền hợp pháp của Chủ tài</w:t>
      </w:r>
      <w:r w:rsidR="00C35FB5" w:rsidRPr="00080078">
        <w:rPr>
          <w:color w:val="000000" w:themeColor="text1"/>
          <w:sz w:val="20"/>
          <w:szCs w:val="20"/>
        </w:rPr>
        <w:t xml:space="preserve"> </w:t>
      </w:r>
      <w:r w:rsidR="00972388" w:rsidRPr="00080078">
        <w:rPr>
          <w:color w:val="000000" w:themeColor="text1"/>
          <w:sz w:val="20"/>
          <w:szCs w:val="20"/>
        </w:rPr>
        <w:t>khoản, hoặc Người đại diện hợp pháp của Chủ</w:t>
      </w:r>
      <w:r w:rsidR="00C35FB5" w:rsidRPr="00080078">
        <w:rPr>
          <w:color w:val="000000" w:themeColor="text1"/>
          <w:sz w:val="20"/>
          <w:szCs w:val="20"/>
        </w:rPr>
        <w:t xml:space="preserve"> </w:t>
      </w:r>
      <w:r w:rsidR="00972388" w:rsidRPr="00080078">
        <w:rPr>
          <w:color w:val="000000" w:themeColor="text1"/>
          <w:sz w:val="20"/>
          <w:szCs w:val="20"/>
        </w:rPr>
        <w:t>tài khoản</w:t>
      </w:r>
      <w:r w:rsidR="00972388" w:rsidRPr="00080078">
        <w:rPr>
          <w:i/>
          <w:iCs/>
          <w:color w:val="000000" w:themeColor="text1"/>
          <w:sz w:val="20"/>
          <w:szCs w:val="20"/>
        </w:rPr>
        <w:t>.</w:t>
      </w:r>
      <w:r w:rsidR="0023431B" w:rsidRPr="00080078">
        <w:rPr>
          <w:i/>
          <w:iCs/>
          <w:color w:val="000000" w:themeColor="text1"/>
          <w:sz w:val="20"/>
          <w:szCs w:val="20"/>
        </w:rPr>
        <w:t xml:space="preserve"> </w:t>
      </w:r>
      <w:r w:rsidR="004F0621" w:rsidRPr="00080078">
        <w:rPr>
          <w:i/>
          <w:iCs/>
          <w:color w:val="000000" w:themeColor="text1"/>
          <w:sz w:val="20"/>
          <w:szCs w:val="20"/>
        </w:rPr>
        <w:t>(Account Holder Group in</w:t>
      </w:r>
      <w:r w:rsidR="0023431B" w:rsidRPr="00080078">
        <w:rPr>
          <w:i/>
          <w:iCs/>
          <w:color w:val="000000" w:themeColor="text1"/>
          <w:sz w:val="20"/>
          <w:szCs w:val="20"/>
        </w:rPr>
        <w:t xml:space="preserve">cludes the </w:t>
      </w:r>
      <w:r w:rsidR="00B14065" w:rsidRPr="00080078">
        <w:rPr>
          <w:i/>
          <w:iCs/>
          <w:color w:val="000000" w:themeColor="text1"/>
          <w:sz w:val="20"/>
          <w:szCs w:val="20"/>
        </w:rPr>
        <w:t xml:space="preserve">Lawful </w:t>
      </w:r>
      <w:r w:rsidR="0023431B" w:rsidRPr="00080078">
        <w:rPr>
          <w:i/>
          <w:iCs/>
          <w:color w:val="000000" w:themeColor="text1"/>
          <w:sz w:val="20"/>
          <w:szCs w:val="20"/>
        </w:rPr>
        <w:t xml:space="preserve">Representative </w:t>
      </w:r>
      <w:r w:rsidR="004F0621" w:rsidRPr="00080078">
        <w:rPr>
          <w:i/>
          <w:iCs/>
          <w:color w:val="000000" w:themeColor="text1"/>
          <w:sz w:val="20"/>
          <w:szCs w:val="20"/>
        </w:rPr>
        <w:t xml:space="preserve">or </w:t>
      </w:r>
      <w:r w:rsidR="0023431B" w:rsidRPr="00080078">
        <w:rPr>
          <w:i/>
          <w:iCs/>
          <w:color w:val="000000" w:themeColor="text1"/>
          <w:sz w:val="20"/>
          <w:szCs w:val="20"/>
        </w:rPr>
        <w:t>Legal Authorized</w:t>
      </w:r>
      <w:r w:rsidR="008D479B" w:rsidRPr="00080078">
        <w:rPr>
          <w:i/>
          <w:iCs/>
          <w:color w:val="000000" w:themeColor="text1"/>
          <w:sz w:val="20"/>
          <w:szCs w:val="20"/>
        </w:rPr>
        <w:t xml:space="preserve"> </w:t>
      </w:r>
      <w:r w:rsidR="004F0621" w:rsidRPr="00080078">
        <w:rPr>
          <w:i/>
          <w:iCs/>
          <w:color w:val="000000" w:themeColor="text1"/>
          <w:sz w:val="20"/>
          <w:szCs w:val="20"/>
        </w:rPr>
        <w:t xml:space="preserve">Representative of the Account Holder, </w:t>
      </w:r>
      <w:r w:rsidR="0023431B" w:rsidRPr="00080078">
        <w:rPr>
          <w:i/>
          <w:iCs/>
          <w:color w:val="000000" w:themeColor="text1"/>
          <w:sz w:val="20"/>
          <w:szCs w:val="20"/>
        </w:rPr>
        <w:t xml:space="preserve">or Legal Authorized Representative </w:t>
      </w:r>
      <w:r w:rsidR="004F0621" w:rsidRPr="00080078">
        <w:rPr>
          <w:i/>
          <w:iCs/>
          <w:color w:val="000000" w:themeColor="text1"/>
          <w:sz w:val="20"/>
          <w:szCs w:val="20"/>
        </w:rPr>
        <w:t>of the Account Holder</w:t>
      </w:r>
      <w:r w:rsidR="008A4A2D" w:rsidRPr="00080078">
        <w:rPr>
          <w:i/>
          <w:iCs/>
          <w:color w:val="000000" w:themeColor="text1"/>
          <w:sz w:val="20"/>
          <w:szCs w:val="20"/>
          <w:lang w:val="en-US"/>
        </w:rPr>
        <w:t>)</w:t>
      </w:r>
      <w:r w:rsidR="00447D36" w:rsidRPr="00080078">
        <w:rPr>
          <w:i/>
          <w:iCs/>
          <w:color w:val="000000" w:themeColor="text1"/>
          <w:sz w:val="20"/>
          <w:szCs w:val="20"/>
        </w:rPr>
        <w:t>.</w:t>
      </w:r>
    </w:p>
    <w:p w14:paraId="68EEBA81" w14:textId="77777777" w:rsidR="00FF762F" w:rsidRPr="00080078" w:rsidRDefault="00972388" w:rsidP="2BB3B184">
      <w:pPr>
        <w:numPr>
          <w:ilvl w:val="0"/>
          <w:numId w:val="24"/>
        </w:numPr>
        <w:spacing w:after="120" w:line="276" w:lineRule="auto"/>
        <w:rPr>
          <w:i/>
          <w:iCs/>
          <w:color w:val="000000" w:themeColor="text1"/>
          <w:sz w:val="20"/>
          <w:szCs w:val="20"/>
        </w:rPr>
      </w:pPr>
      <w:r w:rsidRPr="00080078">
        <w:rPr>
          <w:color w:val="000000" w:themeColor="text1"/>
          <w:sz w:val="20"/>
          <w:szCs w:val="20"/>
        </w:rPr>
        <w:t xml:space="preserve">Kế </w:t>
      </w:r>
      <w:r w:rsidR="004709CE" w:rsidRPr="00080078">
        <w:rPr>
          <w:color w:val="000000" w:themeColor="text1"/>
          <w:sz w:val="20"/>
          <w:szCs w:val="20"/>
        </w:rPr>
        <w:t>Toán Trưởng</w:t>
      </w:r>
      <w:r w:rsidRPr="00080078">
        <w:rPr>
          <w:color w:val="000000" w:themeColor="text1"/>
          <w:sz w:val="20"/>
          <w:szCs w:val="20"/>
        </w:rPr>
        <w:t>: bao gồm Kế toán trưởng/Người phụ trách Kế toán, người được ủy quyền của Kế toán</w:t>
      </w:r>
      <w:r w:rsidR="00C35FB5" w:rsidRPr="00080078">
        <w:rPr>
          <w:color w:val="000000" w:themeColor="text1"/>
          <w:sz w:val="20"/>
          <w:szCs w:val="20"/>
        </w:rPr>
        <w:t xml:space="preserve"> </w:t>
      </w:r>
      <w:r w:rsidRPr="00080078">
        <w:rPr>
          <w:color w:val="000000" w:themeColor="text1"/>
          <w:sz w:val="20"/>
          <w:szCs w:val="20"/>
        </w:rPr>
        <w:t>trưởng/Người phụ trách Kế toán và những cá nhân khác theo đăng ký của khách hàng tại bản Đề nghị này.</w:t>
      </w:r>
      <w:r w:rsidR="004F0621" w:rsidRPr="00080078">
        <w:rPr>
          <w:i/>
          <w:iCs/>
          <w:color w:val="000000" w:themeColor="text1"/>
          <w:sz w:val="20"/>
          <w:szCs w:val="20"/>
        </w:rPr>
        <w:t xml:space="preserve"> (Chief Accountant Group: includes the Chief Accountant/Person in charge of Accounting, the authorized person of the Chief Accountant/Person in Charge of Accounting, and other individuals as registered by the customer in this </w:t>
      </w:r>
      <w:r w:rsidR="007C1D6A" w:rsidRPr="00080078">
        <w:rPr>
          <w:i/>
          <w:iCs/>
          <w:color w:val="000000" w:themeColor="text1"/>
          <w:sz w:val="20"/>
          <w:szCs w:val="20"/>
        </w:rPr>
        <w:t>Form</w:t>
      </w:r>
      <w:r w:rsidR="00447D36" w:rsidRPr="00080078">
        <w:rPr>
          <w:i/>
          <w:iCs/>
          <w:color w:val="000000" w:themeColor="text1"/>
          <w:sz w:val="20"/>
          <w:szCs w:val="20"/>
        </w:rPr>
        <w:t>).</w:t>
      </w:r>
    </w:p>
    <w:p w14:paraId="2975D9F4" w14:textId="77777777" w:rsidR="00C1508E" w:rsidRPr="00080078" w:rsidRDefault="00BD7E96" w:rsidP="2BB3B184">
      <w:pPr>
        <w:numPr>
          <w:ilvl w:val="0"/>
          <w:numId w:val="24"/>
        </w:numPr>
        <w:spacing w:after="120" w:line="276" w:lineRule="auto"/>
        <w:rPr>
          <w:i/>
          <w:iCs/>
          <w:color w:val="000000" w:themeColor="text1"/>
          <w:sz w:val="20"/>
          <w:szCs w:val="20"/>
        </w:rPr>
      </w:pPr>
      <w:r w:rsidRPr="00080078">
        <w:rPr>
          <w:color w:val="000000" w:themeColor="text1"/>
          <w:sz w:val="20"/>
          <w:szCs w:val="20"/>
        </w:rPr>
        <w:t xml:space="preserve">Người đại diện hợp pháp của </w:t>
      </w:r>
      <w:r w:rsidR="00C1508E" w:rsidRPr="00080078">
        <w:rPr>
          <w:color w:val="000000" w:themeColor="text1"/>
          <w:sz w:val="20"/>
          <w:szCs w:val="20"/>
        </w:rPr>
        <w:t>Chủ</w:t>
      </w:r>
      <w:r w:rsidR="00732975" w:rsidRPr="00080078">
        <w:rPr>
          <w:color w:val="000000" w:themeColor="text1"/>
          <w:sz w:val="20"/>
          <w:szCs w:val="20"/>
        </w:rPr>
        <w:t xml:space="preserve"> T</w:t>
      </w:r>
      <w:r w:rsidR="00C1508E" w:rsidRPr="00080078">
        <w:rPr>
          <w:color w:val="000000" w:themeColor="text1"/>
          <w:sz w:val="20"/>
          <w:szCs w:val="20"/>
        </w:rPr>
        <w:t xml:space="preserve">ài </w:t>
      </w:r>
      <w:r w:rsidR="00732975" w:rsidRPr="00080078">
        <w:rPr>
          <w:color w:val="000000" w:themeColor="text1"/>
          <w:sz w:val="20"/>
          <w:szCs w:val="20"/>
        </w:rPr>
        <w:t>K</w:t>
      </w:r>
      <w:r w:rsidR="000C0E24" w:rsidRPr="00080078">
        <w:rPr>
          <w:color w:val="000000" w:themeColor="text1"/>
          <w:sz w:val="20"/>
          <w:szCs w:val="20"/>
        </w:rPr>
        <w:t>hoản hiểu và đồng ý rằng</w:t>
      </w:r>
      <w:r w:rsidR="007219EC" w:rsidRPr="00080078">
        <w:rPr>
          <w:color w:val="000000" w:themeColor="text1"/>
          <w:sz w:val="20"/>
          <w:szCs w:val="20"/>
        </w:rPr>
        <w:t xml:space="preserve"> </w:t>
      </w:r>
      <w:r w:rsidR="00B14065" w:rsidRPr="00080078">
        <w:rPr>
          <w:i/>
          <w:iCs/>
          <w:color w:val="000000" w:themeColor="text1"/>
          <w:sz w:val="20"/>
          <w:szCs w:val="20"/>
        </w:rPr>
        <w:t>(Lawful Representative of the Account Holder understands and agrees that)</w:t>
      </w:r>
      <w:r w:rsidR="000C0E24" w:rsidRPr="00080078">
        <w:rPr>
          <w:color w:val="000000" w:themeColor="text1"/>
          <w:sz w:val="20"/>
          <w:szCs w:val="20"/>
        </w:rPr>
        <w:t>:</w:t>
      </w:r>
      <w:r w:rsidR="005F571B" w:rsidRPr="00080078">
        <w:rPr>
          <w:color w:val="000000" w:themeColor="text1"/>
          <w:sz w:val="20"/>
          <w:szCs w:val="20"/>
        </w:rPr>
        <w:t xml:space="preserve"> </w:t>
      </w:r>
    </w:p>
    <w:p w14:paraId="29373F7B" w14:textId="77777777" w:rsidR="00B14065" w:rsidRPr="00080078" w:rsidRDefault="0084449D" w:rsidP="78205ED3">
      <w:pPr>
        <w:numPr>
          <w:ilvl w:val="0"/>
          <w:numId w:val="26"/>
        </w:numPr>
        <w:spacing w:before="120" w:after="60" w:line="276" w:lineRule="auto"/>
        <w:rPr>
          <w:i/>
          <w:iCs/>
          <w:color w:val="000000" w:themeColor="text1"/>
          <w:sz w:val="20"/>
          <w:szCs w:val="20"/>
        </w:rPr>
      </w:pPr>
      <w:r w:rsidRPr="00080078">
        <w:rPr>
          <w:color w:val="000000" w:themeColor="text1"/>
          <w:sz w:val="20"/>
          <w:szCs w:val="20"/>
        </w:rPr>
        <w:t xml:space="preserve">Trường hợp </w:t>
      </w:r>
      <w:r w:rsidR="00BD7E96" w:rsidRPr="00080078">
        <w:rPr>
          <w:color w:val="000000" w:themeColor="text1"/>
          <w:sz w:val="20"/>
          <w:szCs w:val="20"/>
        </w:rPr>
        <w:t xml:space="preserve">Người đại diện hợp pháp của </w:t>
      </w:r>
      <w:r w:rsidRPr="00080078">
        <w:rPr>
          <w:color w:val="000000" w:themeColor="text1"/>
          <w:sz w:val="20"/>
          <w:szCs w:val="20"/>
        </w:rPr>
        <w:t xml:space="preserve">Chủ Tài khoản đăng ký chính sách phê duyệt “01 người </w:t>
      </w:r>
      <w:r w:rsidR="00BD7E96" w:rsidRPr="00080078">
        <w:rPr>
          <w:color w:val="000000" w:themeColor="text1"/>
          <w:sz w:val="20"/>
          <w:szCs w:val="20"/>
        </w:rPr>
        <w:t xml:space="preserve">nhập </w:t>
      </w:r>
      <w:r w:rsidRPr="00080078">
        <w:rPr>
          <w:color w:val="000000" w:themeColor="text1"/>
          <w:sz w:val="20"/>
          <w:szCs w:val="20"/>
        </w:rPr>
        <w:t>và 01 người duyệt”</w:t>
      </w:r>
      <w:r w:rsidR="00BD7E96" w:rsidRPr="00080078">
        <w:rPr>
          <w:color w:val="000000" w:themeColor="text1"/>
          <w:sz w:val="20"/>
          <w:szCs w:val="20"/>
        </w:rPr>
        <w:t xml:space="preserve"> cho khách hàng</w:t>
      </w:r>
      <w:r w:rsidRPr="00080078">
        <w:rPr>
          <w:color w:val="000000" w:themeColor="text1"/>
          <w:sz w:val="20"/>
          <w:szCs w:val="20"/>
        </w:rPr>
        <w:t xml:space="preserve">: </w:t>
      </w:r>
      <w:r w:rsidR="00BD7E96" w:rsidRPr="00080078">
        <w:rPr>
          <w:color w:val="000000" w:themeColor="text1"/>
          <w:sz w:val="20"/>
          <w:szCs w:val="20"/>
        </w:rPr>
        <w:t xml:space="preserve">Kế toán trưởng </w:t>
      </w:r>
      <w:r w:rsidRPr="00080078">
        <w:rPr>
          <w:color w:val="000000" w:themeColor="text1"/>
          <w:sz w:val="20"/>
          <w:szCs w:val="20"/>
        </w:rPr>
        <w:t xml:space="preserve">sẽ đăng ký với vai trò là </w:t>
      </w:r>
      <w:r w:rsidR="00381EB2" w:rsidRPr="00080078">
        <w:rPr>
          <w:color w:val="000000" w:themeColor="text1"/>
          <w:sz w:val="20"/>
          <w:szCs w:val="20"/>
        </w:rPr>
        <w:t>“N</w:t>
      </w:r>
      <w:r w:rsidRPr="00080078">
        <w:rPr>
          <w:color w:val="000000" w:themeColor="text1"/>
          <w:sz w:val="20"/>
          <w:szCs w:val="20"/>
        </w:rPr>
        <w:t xml:space="preserve">gười </w:t>
      </w:r>
      <w:r w:rsidR="00BD7E96" w:rsidRPr="00080078">
        <w:rPr>
          <w:color w:val="000000" w:themeColor="text1"/>
          <w:sz w:val="20"/>
          <w:szCs w:val="20"/>
        </w:rPr>
        <w:t>nhập</w:t>
      </w:r>
      <w:r w:rsidR="00381EB2" w:rsidRPr="00080078">
        <w:rPr>
          <w:color w:val="000000" w:themeColor="text1"/>
          <w:sz w:val="20"/>
          <w:szCs w:val="20"/>
        </w:rPr>
        <w:t>”</w:t>
      </w:r>
      <w:r w:rsidRPr="00080078">
        <w:rPr>
          <w:color w:val="000000" w:themeColor="text1"/>
          <w:sz w:val="20"/>
          <w:szCs w:val="20"/>
        </w:rPr>
        <w:t xml:space="preserve">. Trường hợp này, được hiểu rằng </w:t>
      </w:r>
      <w:r w:rsidR="00BD7E96" w:rsidRPr="00080078">
        <w:rPr>
          <w:color w:val="000000" w:themeColor="text1"/>
          <w:sz w:val="20"/>
          <w:szCs w:val="20"/>
        </w:rPr>
        <w:t xml:space="preserve">Kế toán trưởng </w:t>
      </w:r>
      <w:r w:rsidRPr="00080078">
        <w:rPr>
          <w:color w:val="000000" w:themeColor="text1"/>
          <w:sz w:val="20"/>
          <w:szCs w:val="20"/>
        </w:rPr>
        <w:t xml:space="preserve">đồng ý với việc thực hiện giao dịch ở vai trò “Kế toán </w:t>
      </w:r>
      <w:r w:rsidR="00BD7E96" w:rsidRPr="00080078">
        <w:rPr>
          <w:color w:val="000000" w:themeColor="text1"/>
          <w:sz w:val="20"/>
          <w:szCs w:val="20"/>
        </w:rPr>
        <w:t>trưởng</w:t>
      </w:r>
      <w:r w:rsidRPr="00080078">
        <w:rPr>
          <w:color w:val="000000" w:themeColor="text1"/>
          <w:sz w:val="20"/>
          <w:szCs w:val="20"/>
        </w:rPr>
        <w:t>”.</w:t>
      </w:r>
      <w:r w:rsidR="00B14065" w:rsidRPr="00080078">
        <w:rPr>
          <w:color w:val="000000" w:themeColor="text1"/>
          <w:sz w:val="20"/>
          <w:szCs w:val="20"/>
        </w:rPr>
        <w:t xml:space="preserve"> </w:t>
      </w:r>
      <w:r w:rsidR="00B14065" w:rsidRPr="00080078">
        <w:rPr>
          <w:i/>
          <w:iCs/>
          <w:color w:val="000000" w:themeColor="text1"/>
          <w:sz w:val="20"/>
          <w:szCs w:val="20"/>
        </w:rPr>
        <w:t xml:space="preserve">(In </w:t>
      </w:r>
      <w:r w:rsidR="007763D3" w:rsidRPr="00080078">
        <w:rPr>
          <w:i/>
          <w:iCs/>
          <w:color w:val="000000" w:themeColor="text1"/>
          <w:sz w:val="20"/>
          <w:szCs w:val="20"/>
        </w:rPr>
        <w:t xml:space="preserve">case </w:t>
      </w:r>
      <w:r w:rsidR="00B14065" w:rsidRPr="00080078">
        <w:rPr>
          <w:i/>
          <w:iCs/>
          <w:color w:val="000000" w:themeColor="text1"/>
          <w:sz w:val="20"/>
          <w:szCs w:val="20"/>
        </w:rPr>
        <w:t xml:space="preserve">Lawful Representative of the Account Holder has registered the approval policy “01 </w:t>
      </w:r>
      <w:r w:rsidR="78ABBB79" w:rsidRPr="00080078">
        <w:rPr>
          <w:i/>
          <w:iCs/>
          <w:color w:val="000000" w:themeColor="text1"/>
          <w:sz w:val="20"/>
          <w:szCs w:val="20"/>
        </w:rPr>
        <w:t>Creator</w:t>
      </w:r>
      <w:r w:rsidR="00B14065" w:rsidRPr="00080078">
        <w:rPr>
          <w:i/>
          <w:iCs/>
          <w:color w:val="000000" w:themeColor="text1"/>
          <w:sz w:val="20"/>
          <w:szCs w:val="20"/>
        </w:rPr>
        <w:t xml:space="preserve"> and 01 </w:t>
      </w:r>
      <w:r w:rsidR="697C01C6" w:rsidRPr="00080078">
        <w:rPr>
          <w:rFonts w:eastAsia="Times New Roman"/>
          <w:i/>
          <w:iCs/>
          <w:color w:val="000000" w:themeColor="text1"/>
          <w:sz w:val="19"/>
          <w:szCs w:val="19"/>
        </w:rPr>
        <w:t>Approver</w:t>
      </w:r>
      <w:r w:rsidR="00B14065" w:rsidRPr="00080078">
        <w:rPr>
          <w:i/>
          <w:iCs/>
          <w:color w:val="000000" w:themeColor="text1"/>
          <w:sz w:val="20"/>
          <w:szCs w:val="20"/>
        </w:rPr>
        <w:t>” for the customer: Chief Accountant will register as the “</w:t>
      </w:r>
      <w:r w:rsidR="1DEAB16B" w:rsidRPr="00080078">
        <w:rPr>
          <w:i/>
          <w:iCs/>
          <w:color w:val="000000" w:themeColor="text1"/>
          <w:sz w:val="20"/>
          <w:szCs w:val="20"/>
        </w:rPr>
        <w:t>Creator</w:t>
      </w:r>
      <w:r w:rsidR="00B14065" w:rsidRPr="00080078">
        <w:rPr>
          <w:i/>
          <w:iCs/>
          <w:color w:val="000000" w:themeColor="text1"/>
          <w:sz w:val="20"/>
          <w:szCs w:val="20"/>
        </w:rPr>
        <w:t>”. In this case, it is understood that Chief Accountant agrees to the execution of the transaction i</w:t>
      </w:r>
      <w:r w:rsidR="00447D36" w:rsidRPr="00080078">
        <w:rPr>
          <w:i/>
          <w:iCs/>
          <w:color w:val="000000" w:themeColor="text1"/>
          <w:sz w:val="20"/>
          <w:szCs w:val="20"/>
        </w:rPr>
        <w:t>n the role of “Chief accountant”).</w:t>
      </w:r>
    </w:p>
    <w:p w14:paraId="478B235B" w14:textId="77777777" w:rsidR="007763D3" w:rsidRPr="00080078" w:rsidRDefault="0084449D" w:rsidP="007C0472">
      <w:pPr>
        <w:numPr>
          <w:ilvl w:val="0"/>
          <w:numId w:val="26"/>
        </w:numPr>
        <w:spacing w:before="120" w:after="60" w:line="276" w:lineRule="auto"/>
        <w:rPr>
          <w:color w:val="000000" w:themeColor="text1"/>
          <w:sz w:val="20"/>
          <w:szCs w:val="20"/>
        </w:rPr>
      </w:pPr>
      <w:r w:rsidRPr="00080078">
        <w:rPr>
          <w:color w:val="000000" w:themeColor="text1"/>
          <w:sz w:val="20"/>
          <w:szCs w:val="20"/>
        </w:rPr>
        <w:t xml:space="preserve">Trường hợp Chủ Tài khoản đăng ký </w:t>
      </w:r>
      <w:r w:rsidR="00DF1673" w:rsidRPr="00080078">
        <w:rPr>
          <w:color w:val="000000" w:themeColor="text1"/>
          <w:sz w:val="20"/>
          <w:szCs w:val="20"/>
        </w:rPr>
        <w:t xml:space="preserve">các </w:t>
      </w:r>
      <w:r w:rsidRPr="00080078">
        <w:rPr>
          <w:color w:val="000000" w:themeColor="text1"/>
          <w:sz w:val="20"/>
          <w:szCs w:val="20"/>
        </w:rPr>
        <w:t xml:space="preserve">chính sách phê duyệt </w:t>
      </w:r>
      <w:r w:rsidR="00DF1673" w:rsidRPr="00080078">
        <w:rPr>
          <w:color w:val="000000" w:themeColor="text1"/>
          <w:sz w:val="20"/>
          <w:szCs w:val="20"/>
        </w:rPr>
        <w:t xml:space="preserve">từ “02 người duyệt” trở lên: </w:t>
      </w:r>
      <w:r w:rsidR="007720AA" w:rsidRPr="00080078">
        <w:rPr>
          <w:color w:val="000000" w:themeColor="text1"/>
          <w:sz w:val="20"/>
          <w:szCs w:val="20"/>
        </w:rPr>
        <w:t>“</w:t>
      </w:r>
      <w:r w:rsidR="00DF1673" w:rsidRPr="00080078">
        <w:rPr>
          <w:color w:val="000000" w:themeColor="text1"/>
          <w:sz w:val="20"/>
          <w:szCs w:val="20"/>
        </w:rPr>
        <w:t xml:space="preserve">Người </w:t>
      </w:r>
      <w:r w:rsidR="00BD7E96" w:rsidRPr="00080078">
        <w:rPr>
          <w:color w:val="000000" w:themeColor="text1"/>
          <w:sz w:val="20"/>
          <w:szCs w:val="20"/>
        </w:rPr>
        <w:t>nhập</w:t>
      </w:r>
      <w:r w:rsidR="007720AA" w:rsidRPr="00080078">
        <w:rPr>
          <w:color w:val="000000" w:themeColor="text1"/>
          <w:sz w:val="20"/>
          <w:szCs w:val="20"/>
        </w:rPr>
        <w:t>”</w:t>
      </w:r>
      <w:r w:rsidR="00DF1673" w:rsidRPr="00080078">
        <w:rPr>
          <w:color w:val="000000" w:themeColor="text1"/>
          <w:sz w:val="20"/>
          <w:szCs w:val="20"/>
        </w:rPr>
        <w:t xml:space="preserve"> và (những) </w:t>
      </w:r>
      <w:r w:rsidR="007720AA" w:rsidRPr="00080078">
        <w:rPr>
          <w:color w:val="000000" w:themeColor="text1"/>
          <w:sz w:val="20"/>
          <w:szCs w:val="20"/>
        </w:rPr>
        <w:t>“N</w:t>
      </w:r>
      <w:r w:rsidR="00DF1673" w:rsidRPr="00080078">
        <w:rPr>
          <w:color w:val="000000" w:themeColor="text1"/>
          <w:sz w:val="20"/>
          <w:szCs w:val="20"/>
        </w:rPr>
        <w:t>gười duyệt</w:t>
      </w:r>
      <w:r w:rsidR="007720AA" w:rsidRPr="00080078">
        <w:rPr>
          <w:color w:val="000000" w:themeColor="text1"/>
          <w:sz w:val="20"/>
          <w:szCs w:val="20"/>
        </w:rPr>
        <w:t>”</w:t>
      </w:r>
      <w:r w:rsidR="00DF1673" w:rsidRPr="00080078">
        <w:rPr>
          <w:color w:val="000000" w:themeColor="text1"/>
          <w:sz w:val="20"/>
          <w:szCs w:val="20"/>
        </w:rPr>
        <w:t xml:space="preserve"> phải là các cá nhân khác nhau. </w:t>
      </w:r>
      <w:r w:rsidR="007720AA" w:rsidRPr="00080078">
        <w:rPr>
          <w:color w:val="000000" w:themeColor="text1"/>
          <w:sz w:val="20"/>
          <w:szCs w:val="20"/>
        </w:rPr>
        <w:t>“</w:t>
      </w:r>
      <w:r w:rsidR="00DF1673" w:rsidRPr="00080078">
        <w:rPr>
          <w:color w:val="000000" w:themeColor="text1"/>
          <w:sz w:val="20"/>
          <w:szCs w:val="20"/>
        </w:rPr>
        <w:t>Người duyệt</w:t>
      </w:r>
      <w:r w:rsidR="007720AA" w:rsidRPr="00080078">
        <w:rPr>
          <w:color w:val="000000" w:themeColor="text1"/>
          <w:sz w:val="20"/>
          <w:szCs w:val="20"/>
        </w:rPr>
        <w:t>”</w:t>
      </w:r>
      <w:r w:rsidR="00DF1673" w:rsidRPr="00080078">
        <w:rPr>
          <w:color w:val="000000" w:themeColor="text1"/>
          <w:sz w:val="20"/>
          <w:szCs w:val="20"/>
        </w:rPr>
        <w:t xml:space="preserve"> phải bao gồm tối thiểu </w:t>
      </w:r>
      <w:r w:rsidR="00BD7E96" w:rsidRPr="00080078">
        <w:rPr>
          <w:color w:val="000000" w:themeColor="text1"/>
          <w:sz w:val="20"/>
          <w:szCs w:val="20"/>
        </w:rPr>
        <w:t>Kế toán trưởng</w:t>
      </w:r>
      <w:r w:rsidR="00DF1673" w:rsidRPr="00080078">
        <w:rPr>
          <w:color w:val="000000" w:themeColor="text1"/>
          <w:sz w:val="20"/>
          <w:szCs w:val="20"/>
        </w:rPr>
        <w:t xml:space="preserve"> và </w:t>
      </w:r>
      <w:r w:rsidR="00BD7E96" w:rsidRPr="00080078">
        <w:rPr>
          <w:color w:val="000000" w:themeColor="text1"/>
          <w:sz w:val="20"/>
          <w:szCs w:val="20"/>
        </w:rPr>
        <w:t xml:space="preserve">Người </w:t>
      </w:r>
      <w:r w:rsidR="00DF1673" w:rsidRPr="00080078">
        <w:rPr>
          <w:color w:val="000000" w:themeColor="text1"/>
          <w:sz w:val="20"/>
          <w:szCs w:val="20"/>
        </w:rPr>
        <w:t xml:space="preserve">đại diện hợp pháp của Chủ tài khoản. Ngoại trừ trường hợp nếu </w:t>
      </w:r>
      <w:r w:rsidR="00BD7E96" w:rsidRPr="00080078">
        <w:rPr>
          <w:color w:val="000000" w:themeColor="text1"/>
          <w:sz w:val="20"/>
          <w:szCs w:val="20"/>
        </w:rPr>
        <w:t xml:space="preserve">Kế toán trưởng </w:t>
      </w:r>
      <w:r w:rsidR="00DF1673" w:rsidRPr="00080078">
        <w:rPr>
          <w:color w:val="000000" w:themeColor="text1"/>
          <w:sz w:val="20"/>
          <w:szCs w:val="20"/>
        </w:rPr>
        <w:t xml:space="preserve">đã đăng ký với vai trò </w:t>
      </w:r>
      <w:r w:rsidR="007720AA" w:rsidRPr="00080078">
        <w:rPr>
          <w:color w:val="000000" w:themeColor="text1"/>
          <w:sz w:val="20"/>
          <w:szCs w:val="20"/>
        </w:rPr>
        <w:t>“N</w:t>
      </w:r>
      <w:r w:rsidR="00DF1673" w:rsidRPr="00080078">
        <w:rPr>
          <w:color w:val="000000" w:themeColor="text1"/>
          <w:sz w:val="20"/>
          <w:szCs w:val="20"/>
        </w:rPr>
        <w:t xml:space="preserve">gười </w:t>
      </w:r>
      <w:r w:rsidR="00BD7E96" w:rsidRPr="00080078">
        <w:rPr>
          <w:color w:val="000000" w:themeColor="text1"/>
          <w:sz w:val="20"/>
          <w:szCs w:val="20"/>
        </w:rPr>
        <w:t>nhập</w:t>
      </w:r>
      <w:r w:rsidR="007720AA" w:rsidRPr="00080078">
        <w:rPr>
          <w:color w:val="000000" w:themeColor="text1"/>
          <w:sz w:val="20"/>
          <w:szCs w:val="20"/>
        </w:rPr>
        <w:t>”</w:t>
      </w:r>
      <w:r w:rsidR="00DF1673" w:rsidRPr="00080078">
        <w:rPr>
          <w:color w:val="000000" w:themeColor="text1"/>
          <w:sz w:val="20"/>
          <w:szCs w:val="20"/>
        </w:rPr>
        <w:t>, thì:</w:t>
      </w:r>
      <w:r w:rsidR="007763D3" w:rsidRPr="00080078">
        <w:rPr>
          <w:color w:val="000000" w:themeColor="text1"/>
          <w:sz w:val="20"/>
          <w:szCs w:val="20"/>
        </w:rPr>
        <w:t xml:space="preserve"> </w:t>
      </w:r>
      <w:r w:rsidR="007763D3" w:rsidRPr="00080078">
        <w:rPr>
          <w:i/>
          <w:iCs/>
          <w:color w:val="000000" w:themeColor="text1"/>
          <w:sz w:val="20"/>
          <w:szCs w:val="20"/>
        </w:rPr>
        <w:t xml:space="preserve">(In case Account Holder registers approval policies for “02 </w:t>
      </w:r>
      <w:r w:rsidR="6333FC43" w:rsidRPr="00080078">
        <w:rPr>
          <w:i/>
          <w:iCs/>
          <w:color w:val="000000" w:themeColor="text1"/>
          <w:sz w:val="20"/>
          <w:szCs w:val="20"/>
        </w:rPr>
        <w:t>Creator</w:t>
      </w:r>
      <w:r w:rsidR="007763D3" w:rsidRPr="00080078">
        <w:rPr>
          <w:i/>
          <w:iCs/>
          <w:color w:val="000000" w:themeColor="text1"/>
          <w:sz w:val="20"/>
          <w:szCs w:val="20"/>
        </w:rPr>
        <w:t>s” or more: “</w:t>
      </w:r>
      <w:r w:rsidR="6205814F" w:rsidRPr="00080078">
        <w:rPr>
          <w:i/>
          <w:iCs/>
          <w:color w:val="000000" w:themeColor="text1"/>
          <w:sz w:val="20"/>
          <w:szCs w:val="20"/>
        </w:rPr>
        <w:t>Creator</w:t>
      </w:r>
      <w:r w:rsidR="007763D3" w:rsidRPr="00080078">
        <w:rPr>
          <w:i/>
          <w:iCs/>
          <w:color w:val="000000" w:themeColor="text1"/>
          <w:sz w:val="20"/>
          <w:szCs w:val="20"/>
        </w:rPr>
        <w:t>” and “</w:t>
      </w:r>
      <w:r w:rsidR="7AF43046" w:rsidRPr="00080078">
        <w:rPr>
          <w:rFonts w:eastAsia="Times New Roman"/>
          <w:i/>
          <w:iCs/>
          <w:color w:val="000000" w:themeColor="text1"/>
          <w:sz w:val="19"/>
          <w:szCs w:val="19"/>
        </w:rPr>
        <w:t>Approvers</w:t>
      </w:r>
      <w:r w:rsidR="007763D3" w:rsidRPr="00080078">
        <w:rPr>
          <w:i/>
          <w:iCs/>
          <w:color w:val="000000" w:themeColor="text1"/>
          <w:sz w:val="20"/>
          <w:szCs w:val="20"/>
        </w:rPr>
        <w:t>” must be different individuals. The “</w:t>
      </w:r>
      <w:r w:rsidR="143138AE" w:rsidRPr="00080078">
        <w:rPr>
          <w:i/>
          <w:iCs/>
          <w:color w:val="000000" w:themeColor="text1"/>
          <w:sz w:val="20"/>
          <w:szCs w:val="20"/>
        </w:rPr>
        <w:t>A</w:t>
      </w:r>
      <w:r w:rsidR="143138AE" w:rsidRPr="00080078">
        <w:rPr>
          <w:rFonts w:eastAsia="Times New Roman"/>
          <w:i/>
          <w:iCs/>
          <w:color w:val="000000" w:themeColor="text1"/>
          <w:sz w:val="19"/>
          <w:szCs w:val="19"/>
        </w:rPr>
        <w:t>pprover</w:t>
      </w:r>
      <w:r w:rsidR="007763D3" w:rsidRPr="00080078">
        <w:rPr>
          <w:i/>
          <w:iCs/>
          <w:color w:val="000000" w:themeColor="text1"/>
          <w:sz w:val="20"/>
          <w:szCs w:val="20"/>
        </w:rPr>
        <w:t>” must include at least Chief Accountant and Legal Representative of the Account Holder. Except if the Chief Accountant has registered as an “</w:t>
      </w:r>
      <w:r w:rsidR="640F846B" w:rsidRPr="00080078">
        <w:rPr>
          <w:i/>
          <w:iCs/>
          <w:color w:val="000000" w:themeColor="text1"/>
          <w:sz w:val="20"/>
          <w:szCs w:val="20"/>
        </w:rPr>
        <w:t>Creator</w:t>
      </w:r>
      <w:r w:rsidR="007763D3" w:rsidRPr="00080078">
        <w:rPr>
          <w:i/>
          <w:iCs/>
          <w:color w:val="000000" w:themeColor="text1"/>
          <w:sz w:val="20"/>
          <w:szCs w:val="20"/>
        </w:rPr>
        <w:t>”, then):</w:t>
      </w:r>
    </w:p>
    <w:p w14:paraId="3FD83373" w14:textId="77777777" w:rsidR="007763D3" w:rsidRPr="00080078" w:rsidRDefault="007720AA" w:rsidP="007C0472">
      <w:pPr>
        <w:numPr>
          <w:ilvl w:val="1"/>
          <w:numId w:val="26"/>
        </w:numPr>
        <w:spacing w:before="120" w:after="60" w:line="276" w:lineRule="auto"/>
        <w:rPr>
          <w:color w:val="000000" w:themeColor="text1"/>
          <w:sz w:val="20"/>
          <w:szCs w:val="20"/>
        </w:rPr>
      </w:pPr>
      <w:r w:rsidRPr="00080078">
        <w:rPr>
          <w:color w:val="000000" w:themeColor="text1"/>
          <w:sz w:val="20"/>
          <w:szCs w:val="20"/>
        </w:rPr>
        <w:t>“</w:t>
      </w:r>
      <w:r w:rsidR="00DF1673" w:rsidRPr="00080078">
        <w:rPr>
          <w:color w:val="000000" w:themeColor="text1"/>
          <w:sz w:val="20"/>
          <w:szCs w:val="20"/>
        </w:rPr>
        <w:t>Người duyệt</w:t>
      </w:r>
      <w:r w:rsidRPr="00080078">
        <w:rPr>
          <w:color w:val="000000" w:themeColor="text1"/>
          <w:sz w:val="20"/>
          <w:szCs w:val="20"/>
        </w:rPr>
        <w:t>”</w:t>
      </w:r>
      <w:r w:rsidR="00DF1673" w:rsidRPr="00080078">
        <w:rPr>
          <w:color w:val="000000" w:themeColor="text1"/>
          <w:sz w:val="20"/>
          <w:szCs w:val="20"/>
        </w:rPr>
        <w:t xml:space="preserve"> phải là các cá nhân khác với </w:t>
      </w:r>
      <w:r w:rsidR="00BD7E96" w:rsidRPr="00080078">
        <w:rPr>
          <w:color w:val="000000" w:themeColor="text1"/>
          <w:sz w:val="20"/>
          <w:szCs w:val="20"/>
        </w:rPr>
        <w:t>Kế toán trưởng</w:t>
      </w:r>
      <w:r w:rsidR="00467BDD" w:rsidRPr="00080078">
        <w:rPr>
          <w:color w:val="000000" w:themeColor="text1"/>
          <w:sz w:val="20"/>
          <w:szCs w:val="20"/>
        </w:rPr>
        <w:t xml:space="preserve"> </w:t>
      </w:r>
      <w:r w:rsidR="00467BDD" w:rsidRPr="00080078">
        <w:rPr>
          <w:i/>
          <w:iCs/>
          <w:color w:val="000000" w:themeColor="text1"/>
          <w:sz w:val="20"/>
          <w:szCs w:val="20"/>
        </w:rPr>
        <w:t>(“</w:t>
      </w:r>
      <w:r w:rsidR="7F95DFB3" w:rsidRPr="00080078">
        <w:rPr>
          <w:rFonts w:eastAsia="Times New Roman"/>
          <w:i/>
          <w:iCs/>
          <w:color w:val="000000" w:themeColor="text1"/>
          <w:sz w:val="19"/>
          <w:szCs w:val="19"/>
        </w:rPr>
        <w:t>Approver</w:t>
      </w:r>
      <w:r w:rsidR="00467BDD" w:rsidRPr="00080078">
        <w:rPr>
          <w:i/>
          <w:iCs/>
          <w:color w:val="000000" w:themeColor="text1"/>
          <w:sz w:val="20"/>
          <w:szCs w:val="20"/>
        </w:rPr>
        <w:t>” must be individuals other than Chief Accountant</w:t>
      </w:r>
      <w:r w:rsidR="00447D36" w:rsidRPr="00080078">
        <w:rPr>
          <w:i/>
          <w:iCs/>
          <w:color w:val="000000" w:themeColor="text1"/>
          <w:sz w:val="20"/>
          <w:szCs w:val="20"/>
        </w:rPr>
        <w:t>).</w:t>
      </w:r>
    </w:p>
    <w:p w14:paraId="643A9100" w14:textId="77777777" w:rsidR="0084449D" w:rsidRPr="00080078" w:rsidRDefault="00DF1673" w:rsidP="007C0472">
      <w:pPr>
        <w:numPr>
          <w:ilvl w:val="1"/>
          <w:numId w:val="26"/>
        </w:numPr>
        <w:spacing w:before="120" w:after="60" w:line="276" w:lineRule="auto"/>
        <w:rPr>
          <w:color w:val="000000" w:themeColor="text1"/>
          <w:sz w:val="20"/>
          <w:szCs w:val="20"/>
        </w:rPr>
      </w:pPr>
      <w:r w:rsidRPr="00080078">
        <w:rPr>
          <w:color w:val="000000" w:themeColor="text1"/>
          <w:sz w:val="20"/>
          <w:szCs w:val="20"/>
        </w:rPr>
        <w:t xml:space="preserve">Việc </w:t>
      </w:r>
      <w:r w:rsidR="00EF47EC" w:rsidRPr="00080078">
        <w:rPr>
          <w:color w:val="000000" w:themeColor="text1"/>
          <w:sz w:val="20"/>
          <w:szCs w:val="20"/>
        </w:rPr>
        <w:t>Kế toán trư</w:t>
      </w:r>
      <w:r w:rsidR="00F51BE1" w:rsidRPr="00080078">
        <w:rPr>
          <w:color w:val="000000" w:themeColor="text1"/>
          <w:sz w:val="20"/>
          <w:szCs w:val="20"/>
        </w:rPr>
        <w:t>ởng</w:t>
      </w:r>
      <w:r w:rsidR="00EF47EC" w:rsidRPr="00080078">
        <w:rPr>
          <w:color w:val="000000" w:themeColor="text1"/>
          <w:sz w:val="20"/>
          <w:szCs w:val="20"/>
        </w:rPr>
        <w:t xml:space="preserve"> </w:t>
      </w:r>
      <w:r w:rsidR="00CB0C89" w:rsidRPr="00080078">
        <w:rPr>
          <w:color w:val="000000" w:themeColor="text1"/>
          <w:sz w:val="20"/>
          <w:szCs w:val="20"/>
        </w:rPr>
        <w:t xml:space="preserve">đăng ký vai trò </w:t>
      </w:r>
      <w:r w:rsidR="007720AA" w:rsidRPr="00080078">
        <w:rPr>
          <w:color w:val="000000" w:themeColor="text1"/>
          <w:sz w:val="20"/>
          <w:szCs w:val="20"/>
        </w:rPr>
        <w:t>“N</w:t>
      </w:r>
      <w:r w:rsidR="00CB0C89" w:rsidRPr="00080078">
        <w:rPr>
          <w:color w:val="000000" w:themeColor="text1"/>
          <w:sz w:val="20"/>
          <w:szCs w:val="20"/>
        </w:rPr>
        <w:t xml:space="preserve">gười </w:t>
      </w:r>
      <w:r w:rsidR="00BD7E96" w:rsidRPr="00080078">
        <w:rPr>
          <w:color w:val="000000" w:themeColor="text1"/>
          <w:sz w:val="20"/>
          <w:szCs w:val="20"/>
        </w:rPr>
        <w:t>nhập</w:t>
      </w:r>
      <w:r w:rsidR="00CB0C89" w:rsidRPr="00080078">
        <w:rPr>
          <w:color w:val="000000" w:themeColor="text1"/>
          <w:sz w:val="20"/>
          <w:szCs w:val="20"/>
        </w:rPr>
        <w:t xml:space="preserve">” được hiểu rằng </w:t>
      </w:r>
      <w:r w:rsidR="00EF47EC" w:rsidRPr="00080078">
        <w:rPr>
          <w:color w:val="000000" w:themeColor="text1"/>
          <w:sz w:val="20"/>
          <w:szCs w:val="20"/>
        </w:rPr>
        <w:t xml:space="preserve">Kế toán trưởng </w:t>
      </w:r>
      <w:r w:rsidR="00CB0C89" w:rsidRPr="00080078">
        <w:rPr>
          <w:color w:val="000000" w:themeColor="text1"/>
          <w:sz w:val="20"/>
          <w:szCs w:val="20"/>
        </w:rPr>
        <w:t>đồng ý với việc thực hiện giao dịch ở vai trò “Kế toán trường”.</w:t>
      </w:r>
      <w:r w:rsidR="00467BDD" w:rsidRPr="00080078">
        <w:rPr>
          <w:color w:val="000000" w:themeColor="text1"/>
          <w:sz w:val="20"/>
          <w:szCs w:val="20"/>
        </w:rPr>
        <w:t xml:space="preserve"> </w:t>
      </w:r>
      <w:r w:rsidR="00467BDD" w:rsidRPr="00080078">
        <w:rPr>
          <w:i/>
          <w:iCs/>
          <w:color w:val="000000" w:themeColor="text1"/>
          <w:sz w:val="20"/>
          <w:szCs w:val="20"/>
        </w:rPr>
        <w:t>(The registration of Chief Accountant as the “</w:t>
      </w:r>
      <w:r w:rsidR="74AF4A23" w:rsidRPr="00080078">
        <w:rPr>
          <w:i/>
          <w:iCs/>
          <w:color w:val="000000" w:themeColor="text1"/>
          <w:sz w:val="20"/>
          <w:szCs w:val="20"/>
        </w:rPr>
        <w:t>Creator</w:t>
      </w:r>
      <w:r w:rsidR="00467BDD" w:rsidRPr="00080078">
        <w:rPr>
          <w:i/>
          <w:iCs/>
          <w:color w:val="000000" w:themeColor="text1"/>
          <w:sz w:val="20"/>
          <w:szCs w:val="20"/>
        </w:rPr>
        <w:t>” is understood to mean that Chief Accountant agrees to the execution of the transaction in the role of “Chief accountant”</w:t>
      </w:r>
      <w:r w:rsidR="00447D36" w:rsidRPr="00080078">
        <w:rPr>
          <w:i/>
          <w:iCs/>
          <w:color w:val="000000" w:themeColor="text1"/>
          <w:sz w:val="20"/>
          <w:szCs w:val="20"/>
        </w:rPr>
        <w:t>).</w:t>
      </w:r>
    </w:p>
    <w:p w14:paraId="35D99F1E" w14:textId="77777777" w:rsidR="007C1D6A" w:rsidRPr="00080078" w:rsidRDefault="007C1D6A" w:rsidP="2BB3B184">
      <w:pPr>
        <w:numPr>
          <w:ilvl w:val="0"/>
          <w:numId w:val="26"/>
        </w:numPr>
        <w:spacing w:after="120" w:line="276" w:lineRule="auto"/>
        <w:rPr>
          <w:i/>
          <w:iCs/>
          <w:color w:val="000000" w:themeColor="text1"/>
          <w:sz w:val="20"/>
          <w:szCs w:val="20"/>
        </w:rPr>
      </w:pPr>
      <w:r w:rsidRPr="00080078">
        <w:rPr>
          <w:color w:val="000000" w:themeColor="text1"/>
          <w:sz w:val="20"/>
          <w:szCs w:val="20"/>
        </w:rPr>
        <w:t xml:space="preserve">Bằng </w:t>
      </w:r>
      <w:r w:rsidR="001620BF" w:rsidRPr="00080078">
        <w:rPr>
          <w:color w:val="000000" w:themeColor="text1"/>
          <w:sz w:val="20"/>
          <w:szCs w:val="20"/>
        </w:rPr>
        <w:t>Hợp đồng</w:t>
      </w:r>
      <w:r w:rsidR="00F71E80" w:rsidRPr="00080078">
        <w:rPr>
          <w:color w:val="000000" w:themeColor="text1"/>
          <w:sz w:val="20"/>
          <w:szCs w:val="20"/>
        </w:rPr>
        <w:t xml:space="preserve"> này, Chủ Tài Khoản đăng ký với ABBANK thông tin định danh và xác định vai trò của những người sử dụng dịch vụ </w:t>
      </w:r>
      <w:r w:rsidR="006C6E7E" w:rsidRPr="00080078">
        <w:rPr>
          <w:color w:val="000000" w:themeColor="text1"/>
          <w:sz w:val="20"/>
          <w:szCs w:val="20"/>
        </w:rPr>
        <w:t>ABBANK Business</w:t>
      </w:r>
      <w:r w:rsidR="00F71E80" w:rsidRPr="00080078">
        <w:rPr>
          <w:color w:val="000000" w:themeColor="text1"/>
          <w:sz w:val="20"/>
          <w:szCs w:val="20"/>
        </w:rPr>
        <w:t xml:space="preserve"> có thẩm quyền phê duyệt giao dịch với tư cách của Chủ Tài Khoản và Kế Toán Trưởng để đảm bảo các giao dịch của các tài khoản của Chủ Tài Khoản qua</w:t>
      </w:r>
      <w:r w:rsidR="003470A9" w:rsidRPr="00080078">
        <w:rPr>
          <w:color w:val="000000" w:themeColor="text1"/>
          <w:sz w:val="20"/>
          <w:szCs w:val="20"/>
        </w:rPr>
        <w:t xml:space="preserve"> Ứng dụng</w:t>
      </w:r>
      <w:r w:rsidR="00F71E80" w:rsidRPr="00080078">
        <w:rPr>
          <w:color w:val="000000" w:themeColor="text1"/>
          <w:sz w:val="20"/>
          <w:szCs w:val="20"/>
        </w:rPr>
        <w:t xml:space="preserve"> </w:t>
      </w:r>
      <w:r w:rsidR="003470A9" w:rsidRPr="00080078">
        <w:rPr>
          <w:color w:val="000000" w:themeColor="text1"/>
          <w:sz w:val="20"/>
          <w:szCs w:val="20"/>
        </w:rPr>
        <w:t>ABBANK Business</w:t>
      </w:r>
      <w:r w:rsidR="00F71E80" w:rsidRPr="00080078">
        <w:rPr>
          <w:color w:val="000000" w:themeColor="text1"/>
          <w:sz w:val="20"/>
          <w:szCs w:val="20"/>
        </w:rPr>
        <w:t xml:space="preserve"> tuân thủ theo quy định pháp luật kế toán liên quan</w:t>
      </w:r>
      <w:r w:rsidR="00F71E80" w:rsidRPr="00080078">
        <w:rPr>
          <w:i/>
          <w:iCs/>
          <w:color w:val="000000" w:themeColor="text1"/>
          <w:sz w:val="20"/>
          <w:szCs w:val="20"/>
        </w:rPr>
        <w:t xml:space="preserve">. (By summiting this Form, The Account holder registers with </w:t>
      </w:r>
      <w:r w:rsidR="0023431B" w:rsidRPr="00080078">
        <w:rPr>
          <w:i/>
          <w:iCs/>
          <w:color w:val="000000" w:themeColor="text1"/>
          <w:sz w:val="20"/>
          <w:szCs w:val="20"/>
        </w:rPr>
        <w:t>ABBANK</w:t>
      </w:r>
      <w:r w:rsidR="00F71E80" w:rsidRPr="00080078">
        <w:rPr>
          <w:i/>
          <w:iCs/>
          <w:color w:val="000000" w:themeColor="text1"/>
          <w:sz w:val="20"/>
          <w:szCs w:val="20"/>
        </w:rPr>
        <w:t xml:space="preserve"> the personal identity and role identification information of </w:t>
      </w:r>
      <w:r w:rsidR="006C6E7E" w:rsidRPr="00080078">
        <w:rPr>
          <w:i/>
          <w:iCs/>
          <w:color w:val="000000" w:themeColor="text1"/>
          <w:sz w:val="20"/>
          <w:szCs w:val="20"/>
        </w:rPr>
        <w:t xml:space="preserve">ABBANK Business </w:t>
      </w:r>
      <w:r w:rsidR="00F71E80" w:rsidRPr="00080078">
        <w:rPr>
          <w:i/>
          <w:iCs/>
          <w:color w:val="000000" w:themeColor="text1"/>
          <w:sz w:val="20"/>
          <w:szCs w:val="20"/>
        </w:rPr>
        <w:t xml:space="preserve">who </w:t>
      </w:r>
      <w:r w:rsidR="008A13DD" w:rsidRPr="00080078">
        <w:rPr>
          <w:i/>
          <w:iCs/>
          <w:color w:val="000000" w:themeColor="text1"/>
          <w:sz w:val="20"/>
          <w:szCs w:val="20"/>
        </w:rPr>
        <w:t xml:space="preserve">have the authority to approve </w:t>
      </w:r>
      <w:r w:rsidR="00F71E80" w:rsidRPr="00080078">
        <w:rPr>
          <w:i/>
          <w:iCs/>
          <w:color w:val="000000" w:themeColor="text1"/>
          <w:sz w:val="20"/>
          <w:szCs w:val="20"/>
        </w:rPr>
        <w:t xml:space="preserve">payments as Chief Accountant (or Chief Accountant delegation) and Account Holder (or Account Holders delegation) to </w:t>
      </w:r>
      <w:r w:rsidR="008A13DD" w:rsidRPr="00080078">
        <w:rPr>
          <w:i/>
          <w:iCs/>
          <w:color w:val="000000" w:themeColor="text1"/>
          <w:sz w:val="20"/>
          <w:szCs w:val="20"/>
        </w:rPr>
        <w:t>ensure</w:t>
      </w:r>
      <w:r w:rsidR="00F71E80" w:rsidRPr="00080078">
        <w:rPr>
          <w:i/>
          <w:iCs/>
          <w:color w:val="000000" w:themeColor="text1"/>
          <w:sz w:val="20"/>
          <w:szCs w:val="20"/>
        </w:rPr>
        <w:t xml:space="preserve"> that payments made </w:t>
      </w:r>
      <w:r w:rsidR="00444E37" w:rsidRPr="00080078">
        <w:rPr>
          <w:i/>
          <w:iCs/>
          <w:color w:val="000000" w:themeColor="text1"/>
          <w:sz w:val="20"/>
          <w:szCs w:val="20"/>
        </w:rPr>
        <w:t xml:space="preserve">from Holders account </w:t>
      </w:r>
      <w:r w:rsidR="00F71E80" w:rsidRPr="00080078">
        <w:rPr>
          <w:i/>
          <w:iCs/>
          <w:color w:val="000000" w:themeColor="text1"/>
          <w:sz w:val="20"/>
          <w:szCs w:val="20"/>
        </w:rPr>
        <w:t xml:space="preserve">via Internet Banking </w:t>
      </w:r>
      <w:r w:rsidR="00444E37" w:rsidRPr="00080078">
        <w:rPr>
          <w:i/>
          <w:iCs/>
          <w:color w:val="000000" w:themeColor="text1"/>
          <w:sz w:val="20"/>
          <w:szCs w:val="20"/>
        </w:rPr>
        <w:t xml:space="preserve">in compliance with </w:t>
      </w:r>
      <w:r w:rsidR="00447D36" w:rsidRPr="00080078">
        <w:rPr>
          <w:i/>
          <w:iCs/>
          <w:color w:val="000000" w:themeColor="text1"/>
          <w:sz w:val="20"/>
          <w:szCs w:val="20"/>
        </w:rPr>
        <w:t>relevant accouting laws).</w:t>
      </w:r>
    </w:p>
    <w:p w14:paraId="78BA0DDF" w14:textId="5A260FCD" w:rsidR="004709CE" w:rsidRPr="00080078" w:rsidRDefault="002C5B79" w:rsidP="007C0472">
      <w:pPr>
        <w:numPr>
          <w:ilvl w:val="0"/>
          <w:numId w:val="26"/>
        </w:numPr>
        <w:spacing w:after="120" w:line="276" w:lineRule="auto"/>
        <w:rPr>
          <w:color w:val="000000" w:themeColor="text1"/>
          <w:sz w:val="20"/>
          <w:szCs w:val="20"/>
        </w:rPr>
      </w:pPr>
      <w:r w:rsidRPr="00080078">
        <w:rPr>
          <w:color w:val="000000" w:themeColor="text1"/>
          <w:sz w:val="20"/>
          <w:szCs w:val="20"/>
        </w:rPr>
        <w:lastRenderedPageBreak/>
        <w:t>Nếu có bất kỳ sự thay đổi nào</w:t>
      </w:r>
      <w:r w:rsidR="003470A9" w:rsidRPr="00080078">
        <w:rPr>
          <w:color w:val="000000" w:themeColor="text1"/>
          <w:sz w:val="20"/>
          <w:szCs w:val="20"/>
        </w:rPr>
        <w:t xml:space="preserve"> liên quan đến thông tin của Chủ tài khoản, thay đổi</w:t>
      </w:r>
      <w:r w:rsidRPr="00080078">
        <w:rPr>
          <w:color w:val="000000" w:themeColor="text1"/>
          <w:sz w:val="20"/>
          <w:szCs w:val="20"/>
        </w:rPr>
        <w:t xml:space="preserve"> trong vai trò Kế Toán Trưở</w:t>
      </w:r>
      <w:r w:rsidR="008A13DD" w:rsidRPr="00080078">
        <w:rPr>
          <w:color w:val="000000" w:themeColor="text1"/>
          <w:sz w:val="20"/>
          <w:szCs w:val="20"/>
        </w:rPr>
        <w:t xml:space="preserve">ng, </w:t>
      </w:r>
      <w:r w:rsidR="003470A9" w:rsidRPr="00080078">
        <w:rPr>
          <w:color w:val="000000" w:themeColor="text1"/>
          <w:sz w:val="20"/>
          <w:szCs w:val="20"/>
        </w:rPr>
        <w:t xml:space="preserve">Người đại diện theo pháp luật của </w:t>
      </w:r>
      <w:r w:rsidRPr="00080078">
        <w:rPr>
          <w:color w:val="000000" w:themeColor="text1"/>
          <w:sz w:val="20"/>
          <w:szCs w:val="20"/>
        </w:rPr>
        <w:t>Chủ Tài Khoản và danh sách những người được ủy quyền giao dịch tài khoản, Chủ Tài Khoản có trách nhiệm thông báo</w:t>
      </w:r>
      <w:r w:rsidR="001B34E6" w:rsidRPr="00080078">
        <w:rPr>
          <w:color w:val="000000" w:themeColor="text1"/>
          <w:sz w:val="20"/>
          <w:szCs w:val="20"/>
        </w:rPr>
        <w:t xml:space="preserve"> cho ABBANK </w:t>
      </w:r>
      <w:r w:rsidRPr="00080078">
        <w:rPr>
          <w:color w:val="000000" w:themeColor="text1"/>
          <w:sz w:val="20"/>
          <w:szCs w:val="20"/>
        </w:rPr>
        <w:t>các thay đổi đó</w:t>
      </w:r>
      <w:r w:rsidR="00010C7E" w:rsidRPr="00080078">
        <w:rPr>
          <w:color w:val="000000" w:themeColor="text1"/>
          <w:sz w:val="20"/>
          <w:szCs w:val="20"/>
          <w:lang w:val="en-US"/>
        </w:rPr>
        <w:t xml:space="preserve"> trước ít nhất 03 ngày làm việc khi áp dụng chính thức</w:t>
      </w:r>
      <w:r w:rsidRPr="00080078">
        <w:rPr>
          <w:color w:val="000000" w:themeColor="text1"/>
          <w:sz w:val="20"/>
          <w:szCs w:val="20"/>
        </w:rPr>
        <w:t xml:space="preserve"> và cam kết gửi lại Phiếu đăng ký này để cập nhật thay đổi</w:t>
      </w:r>
      <w:r w:rsidR="00380C56" w:rsidRPr="00080078">
        <w:rPr>
          <w:color w:val="000000" w:themeColor="text1"/>
          <w:sz w:val="20"/>
          <w:szCs w:val="20"/>
        </w:rPr>
        <w:t>.</w:t>
      </w:r>
      <w:r w:rsidR="00010C7E" w:rsidRPr="00080078">
        <w:rPr>
          <w:color w:val="000000" w:themeColor="text1"/>
          <w:sz w:val="20"/>
          <w:szCs w:val="20"/>
          <w:lang w:val="en-US"/>
        </w:rPr>
        <w:t xml:space="preserve"> Khách hàng cam kết chịu mọi trách nhiệm phát sinh do việc</w:t>
      </w:r>
      <w:r w:rsidRPr="00080078">
        <w:rPr>
          <w:color w:val="000000" w:themeColor="text1"/>
          <w:sz w:val="20"/>
          <w:szCs w:val="20"/>
        </w:rPr>
        <w:t xml:space="preserve"> </w:t>
      </w:r>
      <w:r w:rsidR="00010C7E" w:rsidRPr="00080078">
        <w:rPr>
          <w:color w:val="000000" w:themeColor="text1"/>
          <w:sz w:val="20"/>
          <w:szCs w:val="20"/>
          <w:lang w:val="en-US"/>
        </w:rPr>
        <w:t xml:space="preserve">chậm/không thông báo cho ABBANK theo thời hạn nêu trên. </w:t>
      </w:r>
      <w:r w:rsidR="008A13DD" w:rsidRPr="00080078">
        <w:rPr>
          <w:i/>
          <w:iCs/>
          <w:color w:val="000000" w:themeColor="text1"/>
          <w:sz w:val="20"/>
          <w:szCs w:val="20"/>
        </w:rPr>
        <w:t>(</w:t>
      </w:r>
      <w:r w:rsidRPr="00080078">
        <w:rPr>
          <w:i/>
          <w:iCs/>
          <w:color w:val="000000" w:themeColor="text1"/>
          <w:sz w:val="20"/>
          <w:szCs w:val="20"/>
        </w:rPr>
        <w:t xml:space="preserve">If any changes in </w:t>
      </w:r>
      <w:r w:rsidR="008A13DD" w:rsidRPr="00080078">
        <w:rPr>
          <w:i/>
          <w:iCs/>
          <w:color w:val="000000" w:themeColor="text1"/>
          <w:sz w:val="20"/>
          <w:szCs w:val="20"/>
        </w:rPr>
        <w:t xml:space="preserve">role of Chief Accountant, </w:t>
      </w:r>
      <w:r w:rsidR="001B34E6" w:rsidRPr="00080078">
        <w:rPr>
          <w:i/>
          <w:iCs/>
          <w:color w:val="000000" w:themeColor="text1"/>
          <w:sz w:val="20"/>
          <w:szCs w:val="20"/>
        </w:rPr>
        <w:t>Account Holder and their delegations authorize payment, Account Holder is responsible to notify to ABBANK such changes and undertakes to sen</w:t>
      </w:r>
      <w:r w:rsidR="00447D36" w:rsidRPr="00080078">
        <w:rPr>
          <w:i/>
          <w:iCs/>
          <w:color w:val="000000" w:themeColor="text1"/>
          <w:sz w:val="20"/>
          <w:szCs w:val="20"/>
        </w:rPr>
        <w:t>d a Form to update such changes).</w:t>
      </w:r>
    </w:p>
    <w:p w14:paraId="14B32B43" w14:textId="77777777" w:rsidR="00495C3B" w:rsidRPr="00080078" w:rsidRDefault="00495C3B" w:rsidP="2BB3B184">
      <w:pPr>
        <w:numPr>
          <w:ilvl w:val="0"/>
          <w:numId w:val="26"/>
        </w:numPr>
        <w:spacing w:after="120" w:line="276" w:lineRule="auto"/>
        <w:rPr>
          <w:i/>
          <w:iCs/>
          <w:color w:val="000000" w:themeColor="text1"/>
          <w:sz w:val="20"/>
          <w:szCs w:val="20"/>
        </w:rPr>
      </w:pPr>
      <w:r w:rsidRPr="00080078">
        <w:rPr>
          <w:color w:val="000000" w:themeColor="text1"/>
          <w:sz w:val="20"/>
          <w:szCs w:val="20"/>
        </w:rPr>
        <w:t xml:space="preserve">Chủ Tài Khoản cam kết bồi thường toàn bộ cho ABBANK và đảm bảo giữ cho ABBANK không chịu bất kỳ tổn thất, thiệt hại nào phát sinh từ bất kỳ hành động, thủ tục pháp lý, khiếu kiện, tổn thất, thiệt hại, chi phí và phí tổn (bao gồm các khoản chi phí và phí tổn pháp lý) nào được tiến hành để chống lại hoặc hoặc gánh chịu bởi ABBANK dù là trực tiếp hay gián tiếp phát sinh từ hoặc liên quan đến việc ABBANK chấp nhận yêu cầu đăng ký dịch vụ này của Chủ Tài Khoản và hành động dựa trên các chỉ thị ghi trên Mẫu đăng ký này hoặc việc Chủ Tài Khoản vi phạm bất kỳ cam kết, bảo đảm nào đã đưa ra trong Mẫu đăng ký này. </w:t>
      </w:r>
      <w:r w:rsidRPr="00080078">
        <w:rPr>
          <w:i/>
          <w:iCs/>
          <w:color w:val="000000" w:themeColor="text1"/>
          <w:sz w:val="20"/>
          <w:szCs w:val="20"/>
        </w:rPr>
        <w:t>(Account Holder undertake to keep ABBANK from indemnified</w:t>
      </w:r>
      <w:r w:rsidR="00A52C39" w:rsidRPr="00080078">
        <w:rPr>
          <w:i/>
          <w:iCs/>
          <w:color w:val="000000" w:themeColor="text1"/>
          <w:sz w:val="20"/>
          <w:szCs w:val="20"/>
        </w:rPr>
        <w:t xml:space="preserve"> at all times against and to </w:t>
      </w:r>
      <w:r w:rsidR="00A64CB2" w:rsidRPr="00080078">
        <w:rPr>
          <w:i/>
          <w:iCs/>
          <w:color w:val="000000" w:themeColor="text1"/>
          <w:sz w:val="20"/>
          <w:szCs w:val="20"/>
        </w:rPr>
        <w:t>hold</w:t>
      </w:r>
      <w:r w:rsidR="00A52C39" w:rsidRPr="00080078">
        <w:rPr>
          <w:i/>
          <w:iCs/>
          <w:color w:val="000000" w:themeColor="text1"/>
          <w:sz w:val="20"/>
          <w:szCs w:val="20"/>
        </w:rPr>
        <w:t xml:space="preserve"> them harmless from all actions, legal proceedings, claims, loss, damages, costs and expenses (including expenses and </w:t>
      </w:r>
      <w:r w:rsidRPr="00080078">
        <w:rPr>
          <w:i/>
          <w:iCs/>
          <w:color w:val="000000" w:themeColor="text1"/>
          <w:sz w:val="20"/>
          <w:szCs w:val="20"/>
        </w:rPr>
        <w:t xml:space="preserve"> </w:t>
      </w:r>
      <w:r w:rsidR="00A52C39" w:rsidRPr="00080078">
        <w:rPr>
          <w:i/>
          <w:iCs/>
          <w:color w:val="000000" w:themeColor="text1"/>
          <w:sz w:val="20"/>
          <w:szCs w:val="20"/>
        </w:rPr>
        <w:t xml:space="preserve">legal fees) </w:t>
      </w:r>
      <w:r w:rsidR="00705D49" w:rsidRPr="00080078">
        <w:rPr>
          <w:i/>
          <w:iCs/>
          <w:color w:val="000000" w:themeColor="text1"/>
          <w:sz w:val="20"/>
          <w:szCs w:val="20"/>
        </w:rPr>
        <w:t>which may be brought against ABBANK or incurred by the ABBANK and which shall arise either directly or indirectly out of or in connection with ABBANK’ acceptance of taking action in relying on the request instructed on this form or Account Holder’s breach of any under</w:t>
      </w:r>
      <w:r w:rsidR="00447D36" w:rsidRPr="00080078">
        <w:rPr>
          <w:i/>
          <w:iCs/>
          <w:color w:val="000000" w:themeColor="text1"/>
          <w:sz w:val="20"/>
          <w:szCs w:val="20"/>
        </w:rPr>
        <w:t>takings, warrants made herein).</w:t>
      </w:r>
    </w:p>
    <w:p w14:paraId="388F5792" w14:textId="77777777" w:rsidR="002507DA" w:rsidRPr="00080078" w:rsidRDefault="002507DA" w:rsidP="2BB3B184">
      <w:pPr>
        <w:numPr>
          <w:ilvl w:val="0"/>
          <w:numId w:val="26"/>
        </w:numPr>
        <w:spacing w:after="120" w:line="276" w:lineRule="auto"/>
        <w:rPr>
          <w:i/>
          <w:iCs/>
          <w:color w:val="000000" w:themeColor="text1"/>
          <w:sz w:val="20"/>
          <w:szCs w:val="20"/>
        </w:rPr>
      </w:pPr>
      <w:r w:rsidRPr="00080078">
        <w:rPr>
          <w:color w:val="000000" w:themeColor="text1"/>
          <w:sz w:val="20"/>
          <w:szCs w:val="20"/>
        </w:rPr>
        <w:t>Chủ Tài Khoản cam kết rằng các thông tin được Chủ Tài Khoản cung cấ</w:t>
      </w:r>
      <w:r w:rsidR="008A13DD" w:rsidRPr="00080078">
        <w:rPr>
          <w:color w:val="000000" w:themeColor="text1"/>
          <w:sz w:val="20"/>
          <w:szCs w:val="20"/>
        </w:rPr>
        <w:t xml:space="preserve">p </w:t>
      </w:r>
      <w:r w:rsidRPr="00080078">
        <w:rPr>
          <w:color w:val="000000" w:themeColor="text1"/>
          <w:sz w:val="20"/>
          <w:szCs w:val="20"/>
        </w:rPr>
        <w:t>trên Mẫu đăng ký này là đúng, đủ và cập nhất.</w:t>
      </w:r>
      <w:r w:rsidRPr="00080078">
        <w:rPr>
          <w:i/>
          <w:iCs/>
          <w:color w:val="000000" w:themeColor="text1"/>
          <w:sz w:val="20"/>
          <w:szCs w:val="20"/>
        </w:rPr>
        <w:t xml:space="preserve"> </w:t>
      </w:r>
      <w:r w:rsidRPr="00080078">
        <w:rPr>
          <w:color w:val="000000" w:themeColor="text1"/>
          <w:sz w:val="20"/>
          <w:szCs w:val="20"/>
        </w:rPr>
        <w:t xml:space="preserve">Chủ Tài Khoản đảm bảo mọi tuyên bố, cam kết, đảm bảo do Chủ Tài Khoán đưa ra trong Mẫu đăng ký này luôn đúng tại mọi thời điểm dù là trước, trong hay sau ngày ghi trên Mẫu đăng ký. </w:t>
      </w:r>
      <w:r w:rsidRPr="00080078">
        <w:rPr>
          <w:i/>
          <w:iCs/>
          <w:color w:val="000000" w:themeColor="text1"/>
          <w:sz w:val="20"/>
          <w:szCs w:val="20"/>
        </w:rPr>
        <w:t>(Account Holder undertake that information provided in this Form are true, co</w:t>
      </w:r>
      <w:r w:rsidR="00D20A01" w:rsidRPr="00080078">
        <w:rPr>
          <w:i/>
          <w:iCs/>
          <w:color w:val="000000" w:themeColor="text1"/>
          <w:sz w:val="20"/>
          <w:szCs w:val="20"/>
        </w:rPr>
        <w:t xml:space="preserve">mplete and up to date. Account Holder </w:t>
      </w:r>
      <w:r w:rsidR="00E6429C" w:rsidRPr="00080078">
        <w:rPr>
          <w:i/>
          <w:iCs/>
          <w:color w:val="000000" w:themeColor="text1"/>
          <w:sz w:val="20"/>
          <w:szCs w:val="20"/>
        </w:rPr>
        <w:t>encures</w:t>
      </w:r>
      <w:r w:rsidR="00D20A01" w:rsidRPr="00080078">
        <w:rPr>
          <w:i/>
          <w:iCs/>
          <w:color w:val="000000" w:themeColor="text1"/>
          <w:sz w:val="20"/>
          <w:szCs w:val="20"/>
        </w:rPr>
        <w:t xml:space="preserve"> that all statements, </w:t>
      </w:r>
      <w:r w:rsidR="00E6429C" w:rsidRPr="00080078">
        <w:rPr>
          <w:i/>
          <w:iCs/>
          <w:color w:val="000000" w:themeColor="text1"/>
          <w:sz w:val="20"/>
          <w:szCs w:val="20"/>
        </w:rPr>
        <w:t>undertakings and warrants made by Account Holders in this Form are true at any time on, before and afte</w:t>
      </w:r>
      <w:r w:rsidR="00447D36" w:rsidRPr="00080078">
        <w:rPr>
          <w:i/>
          <w:iCs/>
          <w:color w:val="000000" w:themeColor="text1"/>
          <w:sz w:val="20"/>
          <w:szCs w:val="20"/>
        </w:rPr>
        <w:t>r the date of this request Form).</w:t>
      </w:r>
    </w:p>
    <w:p w14:paraId="6E1F58A6" w14:textId="77777777" w:rsidR="005C0A36" w:rsidRPr="00080078" w:rsidRDefault="000F2227" w:rsidP="007C0472">
      <w:pPr>
        <w:spacing w:after="120" w:line="276" w:lineRule="auto"/>
        <w:rPr>
          <w:color w:val="000000" w:themeColor="text1"/>
          <w:sz w:val="20"/>
          <w:szCs w:val="20"/>
        </w:rPr>
      </w:pPr>
      <w:r w:rsidRPr="00080078">
        <w:rPr>
          <w:b/>
          <w:bCs/>
          <w:color w:val="000000" w:themeColor="text1"/>
          <w:w w:val="120"/>
          <w:sz w:val="20"/>
          <w:szCs w:val="20"/>
        </w:rPr>
        <w:t xml:space="preserve">Cam kết của khách hàng: </w:t>
      </w:r>
      <w:r w:rsidRPr="00080078">
        <w:rPr>
          <w:i/>
          <w:iCs/>
          <w:color w:val="000000" w:themeColor="text1"/>
          <w:sz w:val="20"/>
          <w:szCs w:val="20"/>
        </w:rPr>
        <w:t>(Customer Declaration)</w:t>
      </w:r>
    </w:p>
    <w:p w14:paraId="4398C5A0" w14:textId="77777777" w:rsidR="008C11D1" w:rsidRPr="00080078" w:rsidRDefault="008C11D1" w:rsidP="007C0472">
      <w:pPr>
        <w:numPr>
          <w:ilvl w:val="0"/>
          <w:numId w:val="31"/>
        </w:numPr>
        <w:spacing w:after="120" w:line="276" w:lineRule="auto"/>
        <w:rPr>
          <w:color w:val="000000" w:themeColor="text1"/>
          <w:sz w:val="20"/>
          <w:szCs w:val="20"/>
        </w:rPr>
      </w:pPr>
      <w:r w:rsidRPr="00080078">
        <w:rPr>
          <w:color w:val="000000" w:themeColor="text1"/>
          <w:sz w:val="20"/>
          <w:szCs w:val="20"/>
        </w:rPr>
        <w:t>Chúng tôi xác nhận các thông tin khác của chúng tôi đã cung cấp trước thời điểm đăng ký tại Phiếu đăng ký kiêm hợp đồng sử dụng dịch vụ ngân hàng điện tử ABBANK Business này vẫn còn giá trị và không có thay đổi, trường hợp có sự thay đổi thông tin, Chúng tôi cam kết sẽ cung cấp ngay cho ABBANK và chịu mọi trách nhiệm liên quan nếu Chúng tôi chậm thực hiện việc cung cấp thông tin.</w:t>
      </w:r>
    </w:p>
    <w:p w14:paraId="56E26590" w14:textId="77777777" w:rsidR="008B6F6D" w:rsidRPr="00080078" w:rsidRDefault="009E6729" w:rsidP="007C0472">
      <w:pPr>
        <w:numPr>
          <w:ilvl w:val="0"/>
          <w:numId w:val="31"/>
        </w:numPr>
        <w:spacing w:after="120" w:line="276" w:lineRule="auto"/>
        <w:rPr>
          <w:color w:val="000000" w:themeColor="text1"/>
          <w:sz w:val="20"/>
          <w:szCs w:val="20"/>
        </w:rPr>
      </w:pPr>
      <w:r w:rsidRPr="00080078">
        <w:rPr>
          <w:color w:val="000000" w:themeColor="text1"/>
          <w:sz w:val="20"/>
          <w:szCs w:val="20"/>
        </w:rPr>
        <w:t>Chúng tôi xác nhận những người dùng đượ</w:t>
      </w:r>
      <w:r w:rsidR="00563278" w:rsidRPr="00080078">
        <w:rPr>
          <w:color w:val="000000" w:themeColor="text1"/>
          <w:sz w:val="20"/>
          <w:szCs w:val="20"/>
        </w:rPr>
        <w:t>c chúng tôi nêu trong nội dung Phiếu đăng ký</w:t>
      </w:r>
      <w:r w:rsidR="00001134" w:rsidRPr="00080078">
        <w:rPr>
          <w:color w:val="000000" w:themeColor="text1"/>
          <w:sz w:val="20"/>
          <w:szCs w:val="20"/>
        </w:rPr>
        <w:t xml:space="preserve"> kiêm hợp đồng sử dụng dịch vụ ngân hàng điện tử</w:t>
      </w:r>
      <w:r w:rsidR="005C0A36" w:rsidRPr="00080078">
        <w:rPr>
          <w:color w:val="000000" w:themeColor="text1"/>
          <w:sz w:val="20"/>
          <w:szCs w:val="20"/>
        </w:rPr>
        <w:t xml:space="preserve"> ABBANK Business</w:t>
      </w:r>
      <w:r w:rsidR="00001134" w:rsidRPr="00080078">
        <w:rPr>
          <w:color w:val="000000" w:themeColor="text1"/>
          <w:sz w:val="20"/>
          <w:szCs w:val="20"/>
        </w:rPr>
        <w:t xml:space="preserve"> này </w:t>
      </w:r>
      <w:r w:rsidR="00563278" w:rsidRPr="00080078">
        <w:rPr>
          <w:color w:val="000000" w:themeColor="text1"/>
          <w:sz w:val="20"/>
          <w:szCs w:val="20"/>
        </w:rPr>
        <w:t xml:space="preserve">là những </w:t>
      </w:r>
      <w:r w:rsidRPr="00080078">
        <w:rPr>
          <w:color w:val="000000" w:themeColor="text1"/>
          <w:sz w:val="20"/>
          <w:szCs w:val="20"/>
        </w:rPr>
        <w:t>người đủ thẩm quyền đại diện cho chúng tôi để</w:t>
      </w:r>
      <w:r w:rsidR="00563278" w:rsidRPr="00080078">
        <w:rPr>
          <w:color w:val="000000" w:themeColor="text1"/>
          <w:sz w:val="20"/>
          <w:szCs w:val="20"/>
        </w:rPr>
        <w:t xml:space="preserve"> xác lập</w:t>
      </w:r>
      <w:r w:rsidR="007E26C3" w:rsidRPr="00080078">
        <w:rPr>
          <w:color w:val="000000" w:themeColor="text1"/>
          <w:sz w:val="20"/>
          <w:szCs w:val="20"/>
        </w:rPr>
        <w:t>,</w:t>
      </w:r>
      <w:r w:rsidR="00563278" w:rsidRPr="00080078">
        <w:rPr>
          <w:color w:val="000000" w:themeColor="text1"/>
          <w:sz w:val="20"/>
          <w:szCs w:val="20"/>
        </w:rPr>
        <w:t xml:space="preserve"> thực</w:t>
      </w:r>
      <w:r w:rsidRPr="00080078">
        <w:rPr>
          <w:color w:val="000000" w:themeColor="text1"/>
          <w:sz w:val="20"/>
          <w:szCs w:val="20"/>
        </w:rPr>
        <w:t xml:space="preserve"> hiện các giao dị</w:t>
      </w:r>
      <w:r w:rsidR="00563278" w:rsidRPr="00080078">
        <w:rPr>
          <w:color w:val="000000" w:themeColor="text1"/>
          <w:sz w:val="20"/>
          <w:szCs w:val="20"/>
        </w:rPr>
        <w:t>ch</w:t>
      </w:r>
      <w:r w:rsidR="00422434" w:rsidRPr="00080078">
        <w:rPr>
          <w:color w:val="000000" w:themeColor="text1"/>
          <w:sz w:val="20"/>
          <w:szCs w:val="20"/>
        </w:rPr>
        <w:t xml:space="preserve"> trên</w:t>
      </w:r>
      <w:r w:rsidR="00563278" w:rsidRPr="00080078">
        <w:rPr>
          <w:color w:val="000000" w:themeColor="text1"/>
          <w:sz w:val="20"/>
          <w:szCs w:val="20"/>
        </w:rPr>
        <w:t xml:space="preserve"> </w:t>
      </w:r>
      <w:r w:rsidR="006C6E7E" w:rsidRPr="00080078">
        <w:rPr>
          <w:color w:val="000000" w:themeColor="text1"/>
          <w:sz w:val="20"/>
          <w:szCs w:val="20"/>
        </w:rPr>
        <w:t>ABBANK Business</w:t>
      </w:r>
      <w:r w:rsidRPr="00080078">
        <w:rPr>
          <w:color w:val="000000" w:themeColor="text1"/>
          <w:sz w:val="20"/>
          <w:szCs w:val="20"/>
        </w:rPr>
        <w:t xml:space="preserve"> và việc đại diện đó là phù hợ</w:t>
      </w:r>
      <w:r w:rsidR="00563278" w:rsidRPr="00080078">
        <w:rPr>
          <w:color w:val="000000" w:themeColor="text1"/>
          <w:sz w:val="20"/>
          <w:szCs w:val="20"/>
        </w:rPr>
        <w:t>p với</w:t>
      </w:r>
      <w:r w:rsidRPr="00080078">
        <w:rPr>
          <w:color w:val="000000" w:themeColor="text1"/>
          <w:sz w:val="20"/>
          <w:szCs w:val="20"/>
        </w:rPr>
        <w:t xml:space="preserve"> điề</w:t>
      </w:r>
      <w:r w:rsidR="00563278" w:rsidRPr="00080078">
        <w:rPr>
          <w:color w:val="000000" w:themeColor="text1"/>
          <w:sz w:val="20"/>
          <w:szCs w:val="20"/>
        </w:rPr>
        <w:t>u lệ</w:t>
      </w:r>
      <w:r w:rsidRPr="00080078">
        <w:rPr>
          <w:color w:val="000000" w:themeColor="text1"/>
          <w:sz w:val="20"/>
          <w:szCs w:val="20"/>
        </w:rPr>
        <w:t xml:space="preserve"> và các quy định nội bộ của chúng tôi</w:t>
      </w:r>
      <w:r w:rsidR="00563278" w:rsidRPr="00080078">
        <w:rPr>
          <w:color w:val="000000" w:themeColor="text1"/>
          <w:sz w:val="20"/>
          <w:szCs w:val="20"/>
        </w:rPr>
        <w:t>. Chú</w:t>
      </w:r>
      <w:r w:rsidRPr="00080078">
        <w:rPr>
          <w:color w:val="000000" w:themeColor="text1"/>
          <w:sz w:val="20"/>
          <w:szCs w:val="20"/>
        </w:rPr>
        <w:t xml:space="preserve">ng tôi cam kết các giao dịch do người dùng </w:t>
      </w:r>
      <w:r w:rsidR="00563278" w:rsidRPr="00080078">
        <w:rPr>
          <w:color w:val="000000" w:themeColor="text1"/>
          <w:sz w:val="20"/>
          <w:szCs w:val="20"/>
        </w:rPr>
        <w:t>mà chú</w:t>
      </w:r>
      <w:r w:rsidRPr="00080078">
        <w:rPr>
          <w:color w:val="000000" w:themeColor="text1"/>
          <w:sz w:val="20"/>
          <w:szCs w:val="20"/>
        </w:rPr>
        <w:t>ng tôi đăng ký th</w:t>
      </w:r>
      <w:r w:rsidR="00563278" w:rsidRPr="00080078">
        <w:rPr>
          <w:color w:val="000000" w:themeColor="text1"/>
          <w:sz w:val="20"/>
          <w:szCs w:val="20"/>
        </w:rPr>
        <w:t>ực</w:t>
      </w:r>
      <w:r w:rsidRPr="00080078">
        <w:rPr>
          <w:color w:val="000000" w:themeColor="text1"/>
          <w:sz w:val="20"/>
          <w:szCs w:val="20"/>
        </w:rPr>
        <w:t xml:space="preserve"> hiện thông qua dịch vụ </w:t>
      </w:r>
      <w:r w:rsidR="005C0A36" w:rsidRPr="00080078">
        <w:rPr>
          <w:color w:val="000000" w:themeColor="text1"/>
          <w:sz w:val="20"/>
          <w:szCs w:val="20"/>
        </w:rPr>
        <w:t>ABABNK Business</w:t>
      </w:r>
      <w:r w:rsidRPr="00080078">
        <w:rPr>
          <w:color w:val="000000" w:themeColor="text1"/>
          <w:sz w:val="20"/>
          <w:szCs w:val="20"/>
        </w:rPr>
        <w:t xml:space="preserve"> thì đương nhiên phát sinh quyền</w:t>
      </w:r>
      <w:r w:rsidR="007E26C3" w:rsidRPr="00080078">
        <w:rPr>
          <w:color w:val="000000" w:themeColor="text1"/>
          <w:sz w:val="20"/>
          <w:szCs w:val="20"/>
        </w:rPr>
        <w:t>,</w:t>
      </w:r>
      <w:r w:rsidRPr="00080078">
        <w:rPr>
          <w:color w:val="000000" w:themeColor="text1"/>
          <w:sz w:val="20"/>
          <w:szCs w:val="20"/>
        </w:rPr>
        <w:t xml:space="preserve"> nghĩa vụ của ch</w:t>
      </w:r>
      <w:r w:rsidR="00001134" w:rsidRPr="00080078">
        <w:rPr>
          <w:color w:val="000000" w:themeColor="text1"/>
          <w:sz w:val="20"/>
          <w:szCs w:val="20"/>
        </w:rPr>
        <w:t>úng tôi</w:t>
      </w:r>
      <w:r w:rsidR="00001134" w:rsidRPr="00080078">
        <w:rPr>
          <w:i/>
          <w:iCs/>
          <w:color w:val="000000" w:themeColor="text1"/>
          <w:sz w:val="20"/>
          <w:szCs w:val="20"/>
        </w:rPr>
        <w:t>.</w:t>
      </w:r>
      <w:r w:rsidR="00621F6D" w:rsidRPr="00080078">
        <w:rPr>
          <w:i/>
          <w:iCs/>
          <w:color w:val="000000" w:themeColor="text1"/>
          <w:sz w:val="20"/>
          <w:szCs w:val="20"/>
        </w:rPr>
        <w:t xml:space="preserve"> (We confirm that the users mentioned by us </w:t>
      </w:r>
      <w:r w:rsidR="00245F81" w:rsidRPr="00080078">
        <w:rPr>
          <w:i/>
          <w:iCs/>
          <w:color w:val="000000" w:themeColor="text1"/>
          <w:sz w:val="20"/>
          <w:szCs w:val="20"/>
        </w:rPr>
        <w:t xml:space="preserve">in the </w:t>
      </w:r>
      <w:r w:rsidR="00621F6D" w:rsidRPr="00080078">
        <w:rPr>
          <w:i/>
          <w:iCs/>
          <w:color w:val="000000" w:themeColor="text1"/>
          <w:sz w:val="20"/>
          <w:szCs w:val="20"/>
        </w:rPr>
        <w:t>registration form</w:t>
      </w:r>
      <w:r w:rsidR="00245F81" w:rsidRPr="00080078">
        <w:rPr>
          <w:i/>
          <w:iCs/>
          <w:color w:val="000000" w:themeColor="text1"/>
          <w:sz w:val="20"/>
          <w:szCs w:val="20"/>
        </w:rPr>
        <w:t xml:space="preserve"> with its terms and conditions </w:t>
      </w:r>
      <w:r w:rsidR="00621F6D" w:rsidRPr="00080078">
        <w:rPr>
          <w:i/>
          <w:iCs/>
          <w:color w:val="000000" w:themeColor="text1"/>
          <w:sz w:val="20"/>
          <w:szCs w:val="20"/>
        </w:rPr>
        <w:t xml:space="preserve">for using </w:t>
      </w:r>
      <w:r w:rsidR="005C0A36" w:rsidRPr="00080078">
        <w:rPr>
          <w:i/>
          <w:iCs/>
          <w:color w:val="000000" w:themeColor="text1"/>
          <w:sz w:val="20"/>
          <w:szCs w:val="20"/>
        </w:rPr>
        <w:t>ABBANK Business</w:t>
      </w:r>
      <w:r w:rsidR="008A13DD" w:rsidRPr="00080078">
        <w:rPr>
          <w:i/>
          <w:iCs/>
          <w:color w:val="000000" w:themeColor="text1"/>
          <w:sz w:val="20"/>
          <w:szCs w:val="20"/>
        </w:rPr>
        <w:t xml:space="preserve"> services</w:t>
      </w:r>
      <w:r w:rsidR="00F213BF" w:rsidRPr="00080078">
        <w:rPr>
          <w:i/>
          <w:iCs/>
          <w:color w:val="000000" w:themeColor="text1"/>
          <w:sz w:val="20"/>
          <w:szCs w:val="20"/>
        </w:rPr>
        <w:t xml:space="preserve"> have</w:t>
      </w:r>
      <w:r w:rsidR="00421A19" w:rsidRPr="00080078">
        <w:rPr>
          <w:i/>
          <w:iCs/>
          <w:color w:val="000000" w:themeColor="text1"/>
          <w:sz w:val="20"/>
          <w:szCs w:val="20"/>
        </w:rPr>
        <w:t xml:space="preserve"> </w:t>
      </w:r>
      <w:r w:rsidR="00245F81" w:rsidRPr="00080078">
        <w:rPr>
          <w:i/>
          <w:iCs/>
          <w:color w:val="000000" w:themeColor="text1"/>
          <w:sz w:val="20"/>
          <w:szCs w:val="20"/>
        </w:rPr>
        <w:t xml:space="preserve">legaly </w:t>
      </w:r>
      <w:r w:rsidR="00F213BF" w:rsidRPr="00080078">
        <w:rPr>
          <w:i/>
          <w:iCs/>
          <w:color w:val="000000" w:themeColor="text1"/>
          <w:sz w:val="20"/>
          <w:szCs w:val="20"/>
        </w:rPr>
        <w:t xml:space="preserve">authority </w:t>
      </w:r>
      <w:r w:rsidR="00621F6D" w:rsidRPr="00080078">
        <w:rPr>
          <w:i/>
          <w:iCs/>
          <w:color w:val="000000" w:themeColor="text1"/>
          <w:sz w:val="20"/>
          <w:szCs w:val="20"/>
        </w:rPr>
        <w:t xml:space="preserve">to conduct transactions </w:t>
      </w:r>
      <w:r w:rsidR="00F213BF" w:rsidRPr="00080078">
        <w:rPr>
          <w:i/>
          <w:iCs/>
          <w:color w:val="000000" w:themeColor="text1"/>
          <w:sz w:val="20"/>
          <w:szCs w:val="20"/>
        </w:rPr>
        <w:t xml:space="preserve">effected through </w:t>
      </w:r>
      <w:r w:rsidR="006C6E7E" w:rsidRPr="00080078">
        <w:rPr>
          <w:i/>
          <w:iCs/>
          <w:color w:val="000000" w:themeColor="text1"/>
          <w:sz w:val="20"/>
          <w:szCs w:val="20"/>
        </w:rPr>
        <w:t>ABBANK Business</w:t>
      </w:r>
      <w:r w:rsidR="00F213BF" w:rsidRPr="00080078">
        <w:rPr>
          <w:i/>
          <w:iCs/>
          <w:color w:val="000000" w:themeColor="text1"/>
          <w:sz w:val="20"/>
          <w:szCs w:val="20"/>
        </w:rPr>
        <w:t xml:space="preserve"> Services</w:t>
      </w:r>
      <w:r w:rsidR="00621F6D" w:rsidRPr="00080078">
        <w:rPr>
          <w:i/>
          <w:iCs/>
          <w:color w:val="000000" w:themeColor="text1"/>
          <w:sz w:val="20"/>
          <w:szCs w:val="20"/>
        </w:rPr>
        <w:t xml:space="preserve"> and such </w:t>
      </w:r>
      <w:r w:rsidR="00245F81" w:rsidRPr="00080078">
        <w:rPr>
          <w:i/>
          <w:iCs/>
          <w:color w:val="000000" w:themeColor="text1"/>
          <w:sz w:val="20"/>
          <w:szCs w:val="20"/>
        </w:rPr>
        <w:t xml:space="preserve">authorisation </w:t>
      </w:r>
      <w:r w:rsidR="00621F6D" w:rsidRPr="00080078">
        <w:rPr>
          <w:i/>
          <w:iCs/>
          <w:color w:val="000000" w:themeColor="text1"/>
          <w:sz w:val="20"/>
          <w:szCs w:val="20"/>
        </w:rPr>
        <w:t xml:space="preserve">is in accordance with our charter and internal regulations. We </w:t>
      </w:r>
      <w:r w:rsidR="00245F81" w:rsidRPr="00080078">
        <w:rPr>
          <w:i/>
          <w:iCs/>
          <w:color w:val="000000" w:themeColor="text1"/>
          <w:sz w:val="20"/>
          <w:szCs w:val="20"/>
        </w:rPr>
        <w:t xml:space="preserve">acknowledge all </w:t>
      </w:r>
      <w:r w:rsidR="00621F6D" w:rsidRPr="00080078">
        <w:rPr>
          <w:i/>
          <w:iCs/>
          <w:color w:val="000000" w:themeColor="text1"/>
          <w:sz w:val="20"/>
          <w:szCs w:val="20"/>
        </w:rPr>
        <w:t>transactions performed by users register</w:t>
      </w:r>
      <w:r w:rsidR="00245F81" w:rsidRPr="00080078">
        <w:rPr>
          <w:i/>
          <w:iCs/>
          <w:color w:val="000000" w:themeColor="text1"/>
          <w:sz w:val="20"/>
          <w:szCs w:val="20"/>
        </w:rPr>
        <w:t>ed</w:t>
      </w:r>
      <w:r w:rsidR="00F213BF" w:rsidRPr="00080078">
        <w:rPr>
          <w:i/>
          <w:iCs/>
          <w:color w:val="000000" w:themeColor="text1"/>
          <w:sz w:val="20"/>
          <w:szCs w:val="20"/>
        </w:rPr>
        <w:t xml:space="preserve"> above</w:t>
      </w:r>
      <w:r w:rsidR="00621F6D" w:rsidRPr="00080078">
        <w:rPr>
          <w:i/>
          <w:iCs/>
          <w:color w:val="000000" w:themeColor="text1"/>
          <w:sz w:val="20"/>
          <w:szCs w:val="20"/>
        </w:rPr>
        <w:t xml:space="preserve"> through </w:t>
      </w:r>
      <w:r w:rsidR="006C6E7E" w:rsidRPr="00080078">
        <w:rPr>
          <w:i/>
          <w:iCs/>
          <w:color w:val="000000" w:themeColor="text1"/>
          <w:sz w:val="20"/>
          <w:szCs w:val="20"/>
        </w:rPr>
        <w:t>ABBANK Business</w:t>
      </w:r>
      <w:r w:rsidR="00380C56" w:rsidRPr="00080078">
        <w:rPr>
          <w:i/>
          <w:iCs/>
          <w:color w:val="000000" w:themeColor="text1"/>
          <w:sz w:val="20"/>
          <w:szCs w:val="20"/>
        </w:rPr>
        <w:t xml:space="preserve"> </w:t>
      </w:r>
      <w:r w:rsidR="00621F6D" w:rsidRPr="00080078">
        <w:rPr>
          <w:i/>
          <w:iCs/>
          <w:color w:val="000000" w:themeColor="text1"/>
          <w:sz w:val="20"/>
          <w:szCs w:val="20"/>
        </w:rPr>
        <w:t>services</w:t>
      </w:r>
      <w:r w:rsidR="00CD2A4A" w:rsidRPr="00080078">
        <w:rPr>
          <w:i/>
          <w:iCs/>
          <w:color w:val="000000" w:themeColor="text1"/>
          <w:sz w:val="20"/>
          <w:szCs w:val="20"/>
        </w:rPr>
        <w:t xml:space="preserve"> shall be legal and be bound by us</w:t>
      </w:r>
      <w:r w:rsidR="00567B9E" w:rsidRPr="00080078">
        <w:rPr>
          <w:i/>
          <w:iCs/>
          <w:color w:val="000000" w:themeColor="text1"/>
          <w:sz w:val="20"/>
          <w:szCs w:val="20"/>
        </w:rPr>
        <w:t>)</w:t>
      </w:r>
      <w:r w:rsidR="00447D36" w:rsidRPr="00080078">
        <w:rPr>
          <w:i/>
          <w:iCs/>
          <w:color w:val="000000" w:themeColor="text1"/>
          <w:sz w:val="20"/>
          <w:szCs w:val="20"/>
        </w:rPr>
        <w:t>.</w:t>
      </w:r>
    </w:p>
    <w:p w14:paraId="465F285E" w14:textId="77777777" w:rsidR="00332096" w:rsidRPr="00080078" w:rsidRDefault="0033761D" w:rsidP="007C0472">
      <w:pPr>
        <w:numPr>
          <w:ilvl w:val="0"/>
          <w:numId w:val="31"/>
        </w:numPr>
        <w:spacing w:after="120" w:line="276" w:lineRule="auto"/>
        <w:rPr>
          <w:color w:val="000000" w:themeColor="text1"/>
          <w:sz w:val="20"/>
          <w:szCs w:val="20"/>
        </w:rPr>
      </w:pPr>
      <w:r w:rsidRPr="00080078">
        <w:rPr>
          <w:color w:val="000000" w:themeColor="text1"/>
          <w:sz w:val="20"/>
          <w:szCs w:val="20"/>
        </w:rPr>
        <w:t xml:space="preserve">Chúng tôi xác nhận </w:t>
      </w:r>
      <w:r w:rsidR="00332096" w:rsidRPr="00080078">
        <w:rPr>
          <w:color w:val="000000" w:themeColor="text1"/>
          <w:sz w:val="20"/>
          <w:szCs w:val="20"/>
        </w:rPr>
        <w:t xml:space="preserve">đã đọc, hiểu rõ, đồng ý và hoàn toàn tuân thủ Điều khoản điều kiện chung </w:t>
      </w:r>
      <w:r w:rsidR="00001134" w:rsidRPr="00080078">
        <w:rPr>
          <w:color w:val="000000" w:themeColor="text1"/>
          <w:sz w:val="20"/>
          <w:szCs w:val="20"/>
        </w:rPr>
        <w:t xml:space="preserve">đối với </w:t>
      </w:r>
      <w:r w:rsidR="00332096" w:rsidRPr="00080078">
        <w:rPr>
          <w:color w:val="000000" w:themeColor="text1"/>
          <w:sz w:val="20"/>
          <w:szCs w:val="20"/>
        </w:rPr>
        <w:t xml:space="preserve">dịch vụ </w:t>
      </w:r>
      <w:r w:rsidR="0018543B" w:rsidRPr="00080078">
        <w:rPr>
          <w:color w:val="000000" w:themeColor="text1"/>
          <w:sz w:val="20"/>
          <w:szCs w:val="20"/>
        </w:rPr>
        <w:t>ngân hàng điện tử ABBANK Business</w:t>
      </w:r>
      <w:r w:rsidR="00001134" w:rsidRPr="00080078">
        <w:rPr>
          <w:color w:val="000000" w:themeColor="text1"/>
          <w:sz w:val="20"/>
          <w:szCs w:val="20"/>
        </w:rPr>
        <w:t xml:space="preserve"> </w:t>
      </w:r>
      <w:r w:rsidR="00332096" w:rsidRPr="00080078">
        <w:rPr>
          <w:color w:val="000000" w:themeColor="text1"/>
          <w:sz w:val="20"/>
          <w:szCs w:val="20"/>
        </w:rPr>
        <w:t xml:space="preserve">được đăng tải và cập nhật trên trang thông tin điện tử chính thức của ABBANK tại địa chỉ website: </w:t>
      </w:r>
      <w:hyperlink r:id="rId11">
        <w:r w:rsidR="00422434" w:rsidRPr="00080078">
          <w:rPr>
            <w:rStyle w:val="Hyperlink"/>
            <w:color w:val="000000" w:themeColor="text1"/>
            <w:sz w:val="20"/>
            <w:szCs w:val="20"/>
          </w:rPr>
          <w:t>https://abbank.vn/</w:t>
        </w:r>
      </w:hyperlink>
      <w:r w:rsidR="00422434" w:rsidRPr="00080078">
        <w:rPr>
          <w:color w:val="000000" w:themeColor="text1"/>
          <w:sz w:val="20"/>
          <w:szCs w:val="20"/>
        </w:rPr>
        <w:t xml:space="preserve"> </w:t>
      </w:r>
      <w:r w:rsidR="00332096" w:rsidRPr="00080078">
        <w:rPr>
          <w:color w:val="000000" w:themeColor="text1"/>
          <w:sz w:val="20"/>
          <w:szCs w:val="20"/>
        </w:rPr>
        <w:t>và tạ</w:t>
      </w:r>
      <w:r w:rsidR="00001134" w:rsidRPr="00080078">
        <w:rPr>
          <w:color w:val="000000" w:themeColor="text1"/>
          <w:sz w:val="20"/>
          <w:szCs w:val="20"/>
        </w:rPr>
        <w:t>i đ</w:t>
      </w:r>
      <w:r w:rsidR="00332096" w:rsidRPr="00080078">
        <w:rPr>
          <w:color w:val="000000" w:themeColor="text1"/>
          <w:sz w:val="20"/>
          <w:szCs w:val="20"/>
        </w:rPr>
        <w:t xml:space="preserve">ịa điểm giao dịch của ABBANK và là một phần không tách rời của Phiếu đăng ký </w:t>
      </w:r>
      <w:r w:rsidR="00864572" w:rsidRPr="00080078">
        <w:rPr>
          <w:color w:val="000000" w:themeColor="text1"/>
          <w:sz w:val="20"/>
          <w:szCs w:val="20"/>
        </w:rPr>
        <w:t xml:space="preserve">kiêm Hợp đồng </w:t>
      </w:r>
      <w:r w:rsidR="00332096" w:rsidRPr="00080078">
        <w:rPr>
          <w:color w:val="000000" w:themeColor="text1"/>
          <w:sz w:val="20"/>
          <w:szCs w:val="20"/>
        </w:rPr>
        <w:t>sử dụng dịch vụ ngân hàng điện tử này, tạo thành một thể thống nhất, trọn vẹn, thể hiện sự thỏa thuận củ</w:t>
      </w:r>
      <w:r w:rsidR="00001134" w:rsidRPr="00080078">
        <w:rPr>
          <w:color w:val="000000" w:themeColor="text1"/>
          <w:sz w:val="20"/>
          <w:szCs w:val="20"/>
        </w:rPr>
        <w:t>a Khách h</w:t>
      </w:r>
      <w:r w:rsidR="00332096" w:rsidRPr="00080078">
        <w:rPr>
          <w:color w:val="000000" w:themeColor="text1"/>
          <w:sz w:val="20"/>
          <w:szCs w:val="20"/>
        </w:rPr>
        <w:t>àng và ABBANK về</w:t>
      </w:r>
      <w:r w:rsidR="00864572" w:rsidRPr="00080078">
        <w:rPr>
          <w:color w:val="000000" w:themeColor="text1"/>
          <w:sz w:val="20"/>
          <w:szCs w:val="20"/>
        </w:rPr>
        <w:t xml:space="preserve"> cung c</w:t>
      </w:r>
      <w:r w:rsidR="00422434" w:rsidRPr="00080078">
        <w:rPr>
          <w:color w:val="000000" w:themeColor="text1"/>
          <w:sz w:val="20"/>
          <w:szCs w:val="20"/>
        </w:rPr>
        <w:t>ấ</w:t>
      </w:r>
      <w:r w:rsidR="00864572" w:rsidRPr="00080078">
        <w:rPr>
          <w:color w:val="000000" w:themeColor="text1"/>
          <w:sz w:val="20"/>
          <w:szCs w:val="20"/>
        </w:rPr>
        <w:t>p</w:t>
      </w:r>
      <w:r w:rsidR="00332096" w:rsidRPr="00080078">
        <w:rPr>
          <w:color w:val="000000" w:themeColor="text1"/>
          <w:sz w:val="20"/>
          <w:szCs w:val="20"/>
        </w:rPr>
        <w:t xml:space="preserve"> và sử dụng dịch vụ ngân hàng điện tử</w:t>
      </w:r>
      <w:r w:rsidR="00332096" w:rsidRPr="00080078">
        <w:rPr>
          <w:i/>
          <w:iCs/>
          <w:color w:val="000000" w:themeColor="text1"/>
          <w:sz w:val="20"/>
          <w:szCs w:val="20"/>
        </w:rPr>
        <w:t>.</w:t>
      </w:r>
      <w:r w:rsidR="00621F6D" w:rsidRPr="00080078">
        <w:rPr>
          <w:i/>
          <w:iCs/>
          <w:color w:val="000000" w:themeColor="text1"/>
          <w:sz w:val="20"/>
          <w:szCs w:val="20"/>
        </w:rPr>
        <w:t xml:space="preserve">(We confirm that we have read, understood, agreed to, and fully complied with the General Terms and Conditions for </w:t>
      </w:r>
      <w:r w:rsidR="006C6E7E" w:rsidRPr="00080078">
        <w:rPr>
          <w:i/>
          <w:iCs/>
          <w:color w:val="000000" w:themeColor="text1"/>
          <w:sz w:val="20"/>
          <w:szCs w:val="20"/>
        </w:rPr>
        <w:t>ABBANK Business</w:t>
      </w:r>
      <w:r w:rsidR="00621F6D" w:rsidRPr="00080078">
        <w:rPr>
          <w:i/>
          <w:iCs/>
          <w:color w:val="000000" w:themeColor="text1"/>
          <w:sz w:val="20"/>
          <w:szCs w:val="20"/>
        </w:rPr>
        <w:t xml:space="preserve"> services posted and updated on ABBANK's official website at the website address: https://abbank.vn/ and at ABBANK's transaction location and is an integral part of the Application Form cum Contract for using this e-banking service, forming a unified, complete, represents the agreement of the Customer and ABBANK on the provision and use of e-banking services</w:t>
      </w:r>
      <w:r w:rsidR="00447D36" w:rsidRPr="00080078">
        <w:rPr>
          <w:i/>
          <w:iCs/>
          <w:color w:val="000000" w:themeColor="text1"/>
          <w:sz w:val="20"/>
          <w:szCs w:val="20"/>
        </w:rPr>
        <w:t>).</w:t>
      </w:r>
    </w:p>
    <w:p w14:paraId="4B9C7CEF" w14:textId="77777777" w:rsidR="00B3403D" w:rsidRPr="00080078" w:rsidRDefault="00B3403D" w:rsidP="2BB3B184">
      <w:pPr>
        <w:numPr>
          <w:ilvl w:val="0"/>
          <w:numId w:val="31"/>
        </w:numPr>
        <w:spacing w:after="120" w:line="276" w:lineRule="auto"/>
        <w:rPr>
          <w:i/>
          <w:iCs/>
          <w:color w:val="000000" w:themeColor="text1"/>
          <w:sz w:val="20"/>
          <w:szCs w:val="20"/>
        </w:rPr>
      </w:pPr>
      <w:r w:rsidRPr="00080078">
        <w:rPr>
          <w:color w:val="000000" w:themeColor="text1"/>
          <w:sz w:val="20"/>
          <w:szCs w:val="20"/>
        </w:rPr>
        <w:t xml:space="preserve">Chúng tôi </w:t>
      </w:r>
      <w:r w:rsidR="00001134" w:rsidRPr="00080078">
        <w:rPr>
          <w:color w:val="000000" w:themeColor="text1"/>
          <w:sz w:val="20"/>
          <w:szCs w:val="20"/>
        </w:rPr>
        <w:t>x</w:t>
      </w:r>
      <w:r w:rsidRPr="00080078">
        <w:rPr>
          <w:color w:val="000000" w:themeColor="text1"/>
          <w:sz w:val="20"/>
          <w:szCs w:val="20"/>
        </w:rPr>
        <w:t>ác nhận đã được ABBANK cung cấp đầy đủ thông tin về điề</w:t>
      </w:r>
      <w:r w:rsidR="00001134" w:rsidRPr="00080078">
        <w:rPr>
          <w:color w:val="000000" w:themeColor="text1"/>
          <w:sz w:val="20"/>
          <w:szCs w:val="20"/>
        </w:rPr>
        <w:t>u khoản</w:t>
      </w:r>
      <w:r w:rsidRPr="00080078">
        <w:rPr>
          <w:color w:val="000000" w:themeColor="text1"/>
          <w:sz w:val="20"/>
          <w:szCs w:val="20"/>
        </w:rPr>
        <w:t>, điề</w:t>
      </w:r>
      <w:r w:rsidR="00001134" w:rsidRPr="00080078">
        <w:rPr>
          <w:color w:val="000000" w:themeColor="text1"/>
          <w:sz w:val="20"/>
          <w:szCs w:val="20"/>
        </w:rPr>
        <w:t>u kiện</w:t>
      </w:r>
      <w:r w:rsidRPr="00080078">
        <w:rPr>
          <w:color w:val="000000" w:themeColor="text1"/>
          <w:sz w:val="20"/>
          <w:szCs w:val="20"/>
        </w:rPr>
        <w:t xml:space="preserve"> giao dịch chung </w:t>
      </w:r>
      <w:r w:rsidR="00001134" w:rsidRPr="00080078">
        <w:rPr>
          <w:color w:val="000000" w:themeColor="text1"/>
          <w:sz w:val="20"/>
          <w:szCs w:val="20"/>
        </w:rPr>
        <w:t xml:space="preserve">đối với </w:t>
      </w:r>
      <w:r w:rsidRPr="00080078">
        <w:rPr>
          <w:color w:val="000000" w:themeColor="text1"/>
          <w:sz w:val="20"/>
          <w:szCs w:val="20"/>
        </w:rPr>
        <w:t xml:space="preserve">dịch vụ </w:t>
      </w:r>
      <w:r w:rsidR="0018543B" w:rsidRPr="00080078">
        <w:rPr>
          <w:color w:val="000000" w:themeColor="text1"/>
          <w:sz w:val="20"/>
          <w:szCs w:val="20"/>
        </w:rPr>
        <w:t xml:space="preserve">ngân hàng điện tử ABBANK Business </w:t>
      </w:r>
      <w:r w:rsidRPr="00080078">
        <w:rPr>
          <w:color w:val="000000" w:themeColor="text1"/>
          <w:sz w:val="20"/>
          <w:szCs w:val="20"/>
        </w:rPr>
        <w:t>tại ABBANK và chúng tôi</w:t>
      </w:r>
      <w:r w:rsidR="00001134" w:rsidRPr="00080078">
        <w:rPr>
          <w:color w:val="000000" w:themeColor="text1"/>
          <w:sz w:val="20"/>
          <w:szCs w:val="20"/>
        </w:rPr>
        <w:t xml:space="preserve"> thừa</w:t>
      </w:r>
      <w:r w:rsidRPr="00080078">
        <w:rPr>
          <w:color w:val="000000" w:themeColor="text1"/>
          <w:sz w:val="20"/>
          <w:szCs w:val="20"/>
        </w:rPr>
        <w:t xml:space="preserve"> nhận giá tr</w:t>
      </w:r>
      <w:r w:rsidR="00001134" w:rsidRPr="00080078">
        <w:rPr>
          <w:color w:val="000000" w:themeColor="text1"/>
          <w:sz w:val="20"/>
          <w:szCs w:val="20"/>
        </w:rPr>
        <w:t>ị</w:t>
      </w:r>
      <w:r w:rsidRPr="00080078">
        <w:rPr>
          <w:color w:val="000000" w:themeColor="text1"/>
          <w:sz w:val="20"/>
          <w:szCs w:val="20"/>
        </w:rPr>
        <w:t xml:space="preserve"> pháp lý và không chối bỏ giá trị pháp lý của </w:t>
      </w:r>
      <w:r w:rsidR="00001134" w:rsidRPr="00080078">
        <w:rPr>
          <w:color w:val="000000" w:themeColor="text1"/>
          <w:sz w:val="20"/>
          <w:szCs w:val="20"/>
        </w:rPr>
        <w:t xml:space="preserve">Bản điều khoản điều kiện giao dịch chung đối với </w:t>
      </w:r>
      <w:r w:rsidR="0018543B" w:rsidRPr="00080078">
        <w:rPr>
          <w:color w:val="000000" w:themeColor="text1"/>
          <w:sz w:val="20"/>
          <w:szCs w:val="20"/>
        </w:rPr>
        <w:t>dịch vụ ngân hàng điện tử ABBANK Business</w:t>
      </w:r>
      <w:r w:rsidR="007E26C3" w:rsidRPr="00080078">
        <w:rPr>
          <w:color w:val="000000" w:themeColor="text1"/>
          <w:sz w:val="20"/>
          <w:szCs w:val="20"/>
        </w:rPr>
        <w:t>, ngay</w:t>
      </w:r>
      <w:r w:rsidR="00422434" w:rsidRPr="00080078">
        <w:rPr>
          <w:color w:val="000000" w:themeColor="text1"/>
          <w:sz w:val="20"/>
          <w:szCs w:val="20"/>
        </w:rPr>
        <w:t xml:space="preserve"> cả </w:t>
      </w:r>
      <w:r w:rsidR="00001134" w:rsidRPr="00080078">
        <w:rPr>
          <w:color w:val="000000" w:themeColor="text1"/>
          <w:sz w:val="20"/>
          <w:szCs w:val="20"/>
        </w:rPr>
        <w:t xml:space="preserve">khi </w:t>
      </w:r>
      <w:r w:rsidR="007E26C3" w:rsidRPr="00080078">
        <w:rPr>
          <w:color w:val="000000" w:themeColor="text1"/>
          <w:sz w:val="20"/>
          <w:szCs w:val="20"/>
        </w:rPr>
        <w:t>chúng t</w:t>
      </w:r>
      <w:r w:rsidR="00950B51" w:rsidRPr="00080078">
        <w:rPr>
          <w:color w:val="000000" w:themeColor="text1"/>
          <w:sz w:val="20"/>
          <w:szCs w:val="20"/>
        </w:rPr>
        <w:t>ô</w:t>
      </w:r>
      <w:r w:rsidR="007E26C3" w:rsidRPr="00080078">
        <w:rPr>
          <w:color w:val="000000" w:themeColor="text1"/>
          <w:sz w:val="20"/>
          <w:szCs w:val="20"/>
        </w:rPr>
        <w:t xml:space="preserve">i </w:t>
      </w:r>
      <w:r w:rsidRPr="00080078">
        <w:rPr>
          <w:color w:val="000000" w:themeColor="text1"/>
          <w:sz w:val="20"/>
          <w:szCs w:val="20"/>
        </w:rPr>
        <w:t>không</w:t>
      </w:r>
      <w:r w:rsidR="00422434" w:rsidRPr="00080078">
        <w:rPr>
          <w:color w:val="000000" w:themeColor="text1"/>
          <w:sz w:val="20"/>
          <w:szCs w:val="20"/>
        </w:rPr>
        <w:t xml:space="preserve"> ký</w:t>
      </w:r>
      <w:r w:rsidR="007E26C3" w:rsidRPr="00080078">
        <w:rPr>
          <w:color w:val="000000" w:themeColor="text1"/>
          <w:sz w:val="20"/>
          <w:szCs w:val="20"/>
        </w:rPr>
        <w:t xml:space="preserve"> xác nhận lên </w:t>
      </w:r>
      <w:r w:rsidR="00950B51" w:rsidRPr="00080078">
        <w:rPr>
          <w:color w:val="000000" w:themeColor="text1"/>
          <w:sz w:val="20"/>
          <w:szCs w:val="20"/>
        </w:rPr>
        <w:t xml:space="preserve">Bản điều khoản, điều kiện chung đối với </w:t>
      </w:r>
      <w:r w:rsidR="0018543B" w:rsidRPr="00080078">
        <w:rPr>
          <w:color w:val="000000" w:themeColor="text1"/>
          <w:sz w:val="20"/>
          <w:szCs w:val="20"/>
        </w:rPr>
        <w:t xml:space="preserve">dịch vụ ngân hàng điện tử ABBANK Business </w:t>
      </w:r>
      <w:r w:rsidR="00001134" w:rsidRPr="00080078">
        <w:rPr>
          <w:color w:val="000000" w:themeColor="text1"/>
          <w:sz w:val="20"/>
          <w:szCs w:val="20"/>
        </w:rPr>
        <w:t xml:space="preserve">và </w:t>
      </w:r>
      <w:r w:rsidRPr="00080078">
        <w:rPr>
          <w:color w:val="000000" w:themeColor="text1"/>
          <w:sz w:val="20"/>
          <w:szCs w:val="20"/>
        </w:rPr>
        <w:t>được niêm yết trên website</w:t>
      </w:r>
      <w:r w:rsidR="00D17C86" w:rsidRPr="00080078">
        <w:rPr>
          <w:color w:val="000000" w:themeColor="text1"/>
          <w:sz w:val="20"/>
          <w:szCs w:val="20"/>
        </w:rPr>
        <w:t xml:space="preserve"> của ABBANK</w:t>
      </w:r>
      <w:r w:rsidR="00422434" w:rsidRPr="00080078">
        <w:rPr>
          <w:color w:val="000000" w:themeColor="text1"/>
          <w:sz w:val="20"/>
          <w:szCs w:val="20"/>
        </w:rPr>
        <w:t>.</w:t>
      </w:r>
      <w:r w:rsidR="00621F6D" w:rsidRPr="00080078">
        <w:rPr>
          <w:color w:val="000000" w:themeColor="text1"/>
          <w:sz w:val="20"/>
          <w:szCs w:val="20"/>
        </w:rPr>
        <w:t xml:space="preserve"> </w:t>
      </w:r>
      <w:r w:rsidR="00621F6D" w:rsidRPr="00080078">
        <w:rPr>
          <w:i/>
          <w:iCs/>
          <w:color w:val="000000" w:themeColor="text1"/>
          <w:sz w:val="20"/>
          <w:szCs w:val="20"/>
        </w:rPr>
        <w:t>(</w:t>
      </w:r>
      <w:r w:rsidR="00EF4F6C" w:rsidRPr="00080078">
        <w:rPr>
          <w:i/>
          <w:iCs/>
          <w:color w:val="000000" w:themeColor="text1"/>
          <w:sz w:val="20"/>
          <w:szCs w:val="20"/>
        </w:rPr>
        <w:t xml:space="preserve">We confirm that ABBANK has provided us with sufficient information </w:t>
      </w:r>
      <w:r w:rsidR="00373888" w:rsidRPr="00080078">
        <w:rPr>
          <w:i/>
          <w:iCs/>
          <w:color w:val="000000" w:themeColor="text1"/>
          <w:sz w:val="20"/>
          <w:szCs w:val="20"/>
        </w:rPr>
        <w:t>as regards to internet banking</w:t>
      </w:r>
      <w:r w:rsidR="00EF4F6C" w:rsidRPr="00080078">
        <w:rPr>
          <w:i/>
          <w:iCs/>
          <w:color w:val="000000" w:themeColor="text1"/>
          <w:sz w:val="20"/>
          <w:szCs w:val="20"/>
        </w:rPr>
        <w:t xml:space="preserve">terms and conditions of </w:t>
      </w:r>
      <w:r w:rsidR="006C6E7E" w:rsidRPr="00080078">
        <w:rPr>
          <w:i/>
          <w:iCs/>
          <w:color w:val="000000" w:themeColor="text1"/>
          <w:sz w:val="20"/>
          <w:szCs w:val="20"/>
        </w:rPr>
        <w:t>ABBANK Business</w:t>
      </w:r>
      <w:r w:rsidR="00380C56" w:rsidRPr="00080078">
        <w:rPr>
          <w:color w:val="000000" w:themeColor="text1"/>
          <w:sz w:val="20"/>
          <w:szCs w:val="20"/>
        </w:rPr>
        <w:t xml:space="preserve"> </w:t>
      </w:r>
      <w:r w:rsidR="00EF4F6C" w:rsidRPr="00080078">
        <w:rPr>
          <w:i/>
          <w:iCs/>
          <w:color w:val="000000" w:themeColor="text1"/>
          <w:sz w:val="20"/>
          <w:szCs w:val="20"/>
        </w:rPr>
        <w:t xml:space="preserve">services at ABBANK and we acknowledge the </w:t>
      </w:r>
      <w:r w:rsidR="00373888" w:rsidRPr="00080078">
        <w:rPr>
          <w:i/>
          <w:iCs/>
          <w:color w:val="000000" w:themeColor="text1"/>
          <w:sz w:val="20"/>
          <w:szCs w:val="20"/>
        </w:rPr>
        <w:t xml:space="preserve">its </w:t>
      </w:r>
      <w:r w:rsidR="00EF4F6C" w:rsidRPr="00080078">
        <w:rPr>
          <w:i/>
          <w:iCs/>
          <w:color w:val="000000" w:themeColor="text1"/>
          <w:sz w:val="20"/>
          <w:szCs w:val="20"/>
        </w:rPr>
        <w:t xml:space="preserve">legal validity </w:t>
      </w:r>
      <w:r w:rsidR="00EF4F6C" w:rsidRPr="00080078">
        <w:rPr>
          <w:i/>
          <w:iCs/>
          <w:color w:val="000000" w:themeColor="text1"/>
          <w:sz w:val="20"/>
          <w:szCs w:val="20"/>
        </w:rPr>
        <w:lastRenderedPageBreak/>
        <w:t xml:space="preserve">and </w:t>
      </w:r>
      <w:r w:rsidR="00373888" w:rsidRPr="00080078">
        <w:rPr>
          <w:i/>
          <w:iCs/>
          <w:color w:val="000000" w:themeColor="text1"/>
          <w:sz w:val="20"/>
          <w:szCs w:val="20"/>
        </w:rPr>
        <w:t>shall not</w:t>
      </w:r>
      <w:r w:rsidR="00EF4F6C" w:rsidRPr="00080078">
        <w:rPr>
          <w:i/>
          <w:iCs/>
          <w:color w:val="000000" w:themeColor="text1"/>
          <w:sz w:val="20"/>
          <w:szCs w:val="20"/>
        </w:rPr>
        <w:t xml:space="preserve"> deny the </w:t>
      </w:r>
      <w:r w:rsidR="001808BB" w:rsidRPr="00080078">
        <w:rPr>
          <w:i/>
          <w:iCs/>
          <w:color w:val="000000" w:themeColor="text1"/>
          <w:sz w:val="20"/>
          <w:szCs w:val="20"/>
        </w:rPr>
        <w:t>legality</w:t>
      </w:r>
      <w:r w:rsidR="00EF4F6C" w:rsidRPr="00080078">
        <w:rPr>
          <w:i/>
          <w:iCs/>
          <w:color w:val="000000" w:themeColor="text1"/>
          <w:sz w:val="20"/>
          <w:szCs w:val="20"/>
        </w:rPr>
        <w:t xml:space="preserve"> of </w:t>
      </w:r>
      <w:r w:rsidR="000C2F7F" w:rsidRPr="00080078">
        <w:rPr>
          <w:i/>
          <w:iCs/>
          <w:color w:val="000000" w:themeColor="text1"/>
          <w:sz w:val="20"/>
          <w:szCs w:val="20"/>
        </w:rPr>
        <w:t>t</w:t>
      </w:r>
      <w:r w:rsidR="00EF4F6C" w:rsidRPr="00080078">
        <w:rPr>
          <w:i/>
          <w:iCs/>
          <w:color w:val="000000" w:themeColor="text1"/>
          <w:sz w:val="20"/>
          <w:szCs w:val="20"/>
        </w:rPr>
        <w:t xml:space="preserve">erms and conditions for Internet Bankingservice, even if we do not sign the Terms and Conditions for </w:t>
      </w:r>
      <w:r w:rsidR="006C6E7E" w:rsidRPr="00080078">
        <w:rPr>
          <w:color w:val="000000" w:themeColor="text1"/>
          <w:sz w:val="20"/>
          <w:szCs w:val="20"/>
        </w:rPr>
        <w:t>ABBANK Business</w:t>
      </w:r>
      <w:r w:rsidR="00EF4F6C" w:rsidRPr="00080078">
        <w:rPr>
          <w:i/>
          <w:iCs/>
          <w:color w:val="000000" w:themeColor="text1"/>
          <w:sz w:val="20"/>
          <w:szCs w:val="20"/>
        </w:rPr>
        <w:t xml:space="preserve">service </w:t>
      </w:r>
      <w:r w:rsidR="00373888" w:rsidRPr="00080078">
        <w:rPr>
          <w:i/>
          <w:iCs/>
          <w:color w:val="000000" w:themeColor="text1"/>
          <w:sz w:val="20"/>
          <w:szCs w:val="20"/>
        </w:rPr>
        <w:t xml:space="preserve">available </w:t>
      </w:r>
      <w:r w:rsidR="00EF4F6C" w:rsidRPr="00080078">
        <w:rPr>
          <w:i/>
          <w:iCs/>
          <w:color w:val="000000" w:themeColor="text1"/>
          <w:sz w:val="20"/>
          <w:szCs w:val="20"/>
        </w:rPr>
        <w:t>on the website</w:t>
      </w:r>
      <w:r w:rsidR="00D17C86" w:rsidRPr="00080078">
        <w:rPr>
          <w:i/>
          <w:iCs/>
          <w:color w:val="000000" w:themeColor="text1"/>
          <w:sz w:val="20"/>
          <w:szCs w:val="20"/>
        </w:rPr>
        <w:t xml:space="preserve"> of ABBANK</w:t>
      </w:r>
      <w:r w:rsidR="00447D36" w:rsidRPr="00080078">
        <w:rPr>
          <w:i/>
          <w:iCs/>
          <w:color w:val="000000" w:themeColor="text1"/>
          <w:sz w:val="20"/>
          <w:szCs w:val="20"/>
        </w:rPr>
        <w:t>).</w:t>
      </w:r>
    </w:p>
    <w:p w14:paraId="4D71AE0C" w14:textId="77777777" w:rsidR="00332096" w:rsidRPr="00080078" w:rsidRDefault="00332096" w:rsidP="007C0472">
      <w:pPr>
        <w:numPr>
          <w:ilvl w:val="0"/>
          <w:numId w:val="31"/>
        </w:numPr>
        <w:spacing w:after="120" w:line="276" w:lineRule="auto"/>
        <w:rPr>
          <w:rStyle w:val="y2iqfc"/>
          <w:color w:val="000000" w:themeColor="text1"/>
          <w:sz w:val="20"/>
          <w:szCs w:val="20"/>
        </w:rPr>
      </w:pPr>
      <w:r w:rsidRPr="00080078">
        <w:rPr>
          <w:color w:val="000000" w:themeColor="text1"/>
          <w:sz w:val="20"/>
          <w:szCs w:val="20"/>
        </w:rPr>
        <w:t>Trong trường hợp chúng tôi vi phạm các cam kết nêu trên, chúng tôi hoàn toàn chịu trách nhiệm trước pháp luật và</w:t>
      </w:r>
      <w:r w:rsidR="007E26C3" w:rsidRPr="00080078">
        <w:rPr>
          <w:color w:val="000000" w:themeColor="text1"/>
          <w:sz w:val="20"/>
          <w:szCs w:val="20"/>
        </w:rPr>
        <w:t xml:space="preserve"> bồi thường toàn bộ thiệt h</w:t>
      </w:r>
      <w:r w:rsidR="00EF4F6C" w:rsidRPr="00080078">
        <w:rPr>
          <w:color w:val="000000" w:themeColor="text1"/>
          <w:sz w:val="20"/>
          <w:szCs w:val="20"/>
        </w:rPr>
        <w:t>ạ</w:t>
      </w:r>
      <w:r w:rsidR="007E26C3" w:rsidRPr="00080078">
        <w:rPr>
          <w:color w:val="000000" w:themeColor="text1"/>
          <w:sz w:val="20"/>
          <w:szCs w:val="20"/>
        </w:rPr>
        <w:t xml:space="preserve">i phát sinh </w:t>
      </w:r>
      <w:r w:rsidR="00950B51" w:rsidRPr="00080078">
        <w:rPr>
          <w:color w:val="000000" w:themeColor="text1"/>
          <w:sz w:val="20"/>
          <w:szCs w:val="20"/>
        </w:rPr>
        <w:t>(</w:t>
      </w:r>
      <w:r w:rsidR="007E26C3" w:rsidRPr="00080078">
        <w:rPr>
          <w:color w:val="000000" w:themeColor="text1"/>
          <w:sz w:val="20"/>
          <w:szCs w:val="20"/>
        </w:rPr>
        <w:t>nếu có</w:t>
      </w:r>
      <w:r w:rsidR="00950B51" w:rsidRPr="00080078">
        <w:rPr>
          <w:color w:val="000000" w:themeColor="text1"/>
          <w:sz w:val="20"/>
          <w:szCs w:val="20"/>
        </w:rPr>
        <w:t>)</w:t>
      </w:r>
      <w:r w:rsidR="007E26C3" w:rsidRPr="00080078">
        <w:rPr>
          <w:color w:val="000000" w:themeColor="text1"/>
          <w:sz w:val="20"/>
          <w:szCs w:val="20"/>
        </w:rPr>
        <w:t xml:space="preserve"> cho</w:t>
      </w:r>
      <w:r w:rsidRPr="00080078">
        <w:rPr>
          <w:color w:val="000000" w:themeColor="text1"/>
          <w:sz w:val="20"/>
          <w:szCs w:val="20"/>
        </w:rPr>
        <w:t xml:space="preserve"> ABBANK </w:t>
      </w:r>
      <w:r w:rsidRPr="00080078">
        <w:rPr>
          <w:i/>
          <w:iCs/>
          <w:color w:val="000000" w:themeColor="text1"/>
          <w:sz w:val="20"/>
          <w:szCs w:val="20"/>
        </w:rPr>
        <w:t>(</w:t>
      </w:r>
      <w:r w:rsidR="00567B9E" w:rsidRPr="00080078">
        <w:rPr>
          <w:i/>
          <w:iCs/>
          <w:color w:val="000000" w:themeColor="text1"/>
          <w:sz w:val="20"/>
          <w:szCs w:val="20"/>
        </w:rPr>
        <w:t>In case we violate the above commitments, we are fully responsible before the law and compensate for all arising damages (if any) to ABBANK</w:t>
      </w:r>
      <w:r w:rsidR="00447D36" w:rsidRPr="00080078">
        <w:rPr>
          <w:i/>
          <w:iCs/>
          <w:color w:val="000000" w:themeColor="text1"/>
          <w:sz w:val="20"/>
          <w:szCs w:val="20"/>
        </w:rPr>
        <w:t>).</w:t>
      </w:r>
    </w:p>
    <w:p w14:paraId="1D2ED84E" w14:textId="77777777" w:rsidR="00A715A5" w:rsidRPr="00080078" w:rsidRDefault="00A715A5" w:rsidP="2BB3B184">
      <w:pPr>
        <w:rPr>
          <w:b/>
          <w:bCs/>
          <w:i/>
          <w:iCs/>
          <w:color w:val="000000" w:themeColor="text1"/>
          <w:sz w:val="20"/>
          <w:szCs w:val="20"/>
        </w:rPr>
      </w:pPr>
      <w:r w:rsidRPr="00080078">
        <w:rPr>
          <w:b/>
          <w:bCs/>
          <w:color w:val="000000" w:themeColor="text1"/>
          <w:sz w:val="20"/>
          <w:szCs w:val="20"/>
        </w:rPr>
        <w:t xml:space="preserve">Điều khoản về Bảo vệ Dữ liệu cá nhân </w:t>
      </w:r>
      <w:r w:rsidRPr="00080078">
        <w:rPr>
          <w:b/>
          <w:bCs/>
          <w:i/>
          <w:iCs/>
          <w:color w:val="000000" w:themeColor="text1"/>
          <w:sz w:val="20"/>
          <w:szCs w:val="20"/>
        </w:rPr>
        <w:t>(Personal data protection term):</w:t>
      </w:r>
    </w:p>
    <w:p w14:paraId="292CE8ED" w14:textId="77777777" w:rsidR="00A715A5" w:rsidRPr="00080078" w:rsidRDefault="00A715A5" w:rsidP="2BB3B184">
      <w:pPr>
        <w:rPr>
          <w:b/>
          <w:bCs/>
          <w:color w:val="000000" w:themeColor="text1"/>
          <w:sz w:val="20"/>
          <w:szCs w:val="20"/>
        </w:rPr>
      </w:pPr>
    </w:p>
    <w:p w14:paraId="3AF0959A" w14:textId="77777777" w:rsidR="00A715A5" w:rsidRPr="00080078" w:rsidRDefault="00A715A5" w:rsidP="2BB3B184">
      <w:pPr>
        <w:numPr>
          <w:ilvl w:val="0"/>
          <w:numId w:val="27"/>
        </w:numPr>
        <w:spacing w:line="276" w:lineRule="auto"/>
        <w:rPr>
          <w:i/>
          <w:iCs/>
          <w:color w:val="000000" w:themeColor="text1"/>
          <w:sz w:val="20"/>
          <w:szCs w:val="20"/>
        </w:rPr>
      </w:pPr>
      <w:r w:rsidRPr="00080078">
        <w:rPr>
          <w:color w:val="000000" w:themeColor="text1"/>
          <w:sz w:val="20"/>
          <w:szCs w:val="20"/>
        </w:rPr>
        <w:t>Dữ liệu cá nhân (DLCN) bao gồm dữ liệu cá nhân cơ bản và dữ liệu cá nhân nhạy cảm, là các thông tin, dữ liệu về cá nhân dưới dạng ký hiệu, chữ viết, chữ số, hình ảnh, âm thanh hoặc dạng tương tự trên môi trường điện tử gắn liền với một cá nhân cụ thể hoặc giúp xác định một con người cụ thể hoặc liên quan đến việc định danh hoặc có thể định danh một cá nhân cụ thể</w:t>
      </w:r>
      <w:r w:rsidRPr="00080078">
        <w:rPr>
          <w:i/>
          <w:iCs/>
          <w:color w:val="000000" w:themeColor="text1"/>
          <w:sz w:val="20"/>
          <w:szCs w:val="20"/>
        </w:rPr>
        <w:t>. (“Personal data” includes basic personal data and sensitive personal data, which means information in the form of symbols, letters, numbers, images, sounds or other similar forms on an digital environment that is associated with a particular person or helps to identify a particular person).</w:t>
      </w:r>
    </w:p>
    <w:p w14:paraId="3AA8160E" w14:textId="77777777" w:rsidR="00A715A5" w:rsidRPr="00080078" w:rsidRDefault="00A715A5" w:rsidP="2BB3B184">
      <w:pPr>
        <w:numPr>
          <w:ilvl w:val="0"/>
          <w:numId w:val="27"/>
        </w:numPr>
        <w:spacing w:line="276" w:lineRule="auto"/>
        <w:rPr>
          <w:i/>
          <w:iCs/>
          <w:color w:val="000000" w:themeColor="text1"/>
          <w:sz w:val="20"/>
          <w:szCs w:val="20"/>
        </w:rPr>
      </w:pPr>
      <w:r w:rsidRPr="00080078">
        <w:rPr>
          <w:color w:val="000000" w:themeColor="text1"/>
          <w:sz w:val="20"/>
          <w:szCs w:val="20"/>
        </w:rPr>
        <w:t>DLCN cơ bản bao gồm họ tên, ngày tháng năm sinh, giới tính, nơi ở, địa chỉ thư điện tử, trình độ học vấn, quốc tịch, số điện thoại, tình trạng hôn nhân, DLCN về sức khỏe, thu nhập, giấy tờ chứng minh về nhân nhân và bất kỳ dữ liệu, thông tin nào mà theo quy định pháp luật tại từng thời điểm được định nghĩa là DLCN cơ bản được ABBANK thu thập và/hoặc khách hàng đã cung cấp, yêu cầu điều chỉnh tại từng thời điểm. (“</w:t>
      </w:r>
      <w:r w:rsidRPr="00080078">
        <w:rPr>
          <w:i/>
          <w:iCs/>
          <w:color w:val="000000" w:themeColor="text1"/>
          <w:sz w:val="20"/>
          <w:szCs w:val="20"/>
        </w:rPr>
        <w:t>Basic Personal Data” includes full name, date of birth, gender, current residence address, email address, academic level, nationality, mobile number, marital status, personal health data, income, documents proving identity and any data and information that according to legal regulations from time to time, is defined as basic personal information collected by ABBANK and/or provided and requested by custormer for adjustments by customers from time to time).</w:t>
      </w:r>
    </w:p>
    <w:p w14:paraId="5D62DA25" w14:textId="77777777" w:rsidR="00A715A5" w:rsidRPr="00080078" w:rsidRDefault="00A715A5" w:rsidP="2BB3B184">
      <w:pPr>
        <w:numPr>
          <w:ilvl w:val="0"/>
          <w:numId w:val="27"/>
        </w:numPr>
        <w:spacing w:line="276" w:lineRule="auto"/>
        <w:rPr>
          <w:i/>
          <w:iCs/>
          <w:color w:val="000000" w:themeColor="text1"/>
          <w:sz w:val="20"/>
          <w:szCs w:val="20"/>
        </w:rPr>
      </w:pPr>
      <w:r w:rsidRPr="00080078">
        <w:rPr>
          <w:color w:val="000000" w:themeColor="text1"/>
          <w:sz w:val="20"/>
          <w:szCs w:val="20"/>
        </w:rPr>
        <w:t>DLCN nhạy cảm bao gồm thông tin tín dụng, thông tin định danh, thông tin tiền gửi, tài khoản, tài sản gửi, thông tin giao dịch và bất kỳ dữ liệu, thông tin nào mà theo quy định pháp luật tại từng thời điểm được định nghĩa là DLCN nhạy cảm được ABBANK thu thập và/hoặc (các) chủ tài khoản đã cung cấp, yêu cầu điều chỉnh tại từng thời điểm.</w:t>
      </w:r>
      <w:r w:rsidRPr="00080078">
        <w:rPr>
          <w:i/>
          <w:iCs/>
          <w:color w:val="000000" w:themeColor="text1"/>
          <w:sz w:val="20"/>
          <w:szCs w:val="20"/>
        </w:rPr>
        <w:t xml:space="preserve"> (“Sensitive personal data” includes credit information, identification information, deposits information, accounts information, deposited assets, transaction information and any other data and information that according to legal regulations from time to time, is defined as sensitive personal information collected by ABBANK and/or provided and requested by the account holder(s) for adjustments from time to time).</w:t>
      </w:r>
    </w:p>
    <w:p w14:paraId="3457AD16" w14:textId="7A6BACEE" w:rsidR="00A715A5" w:rsidRPr="00080078" w:rsidRDefault="00A715A5" w:rsidP="2BB3B184">
      <w:pPr>
        <w:numPr>
          <w:ilvl w:val="0"/>
          <w:numId w:val="27"/>
        </w:numPr>
        <w:spacing w:line="276" w:lineRule="auto"/>
        <w:rPr>
          <w:i/>
          <w:iCs/>
          <w:color w:val="000000" w:themeColor="text1"/>
          <w:sz w:val="20"/>
          <w:szCs w:val="20"/>
        </w:rPr>
      </w:pPr>
      <w:r w:rsidRPr="00080078">
        <w:rPr>
          <w:color w:val="000000" w:themeColor="text1"/>
          <w:sz w:val="20"/>
          <w:szCs w:val="20"/>
        </w:rPr>
        <w:t>Việc xử lý DLCN có thể được thực hiện bởi một hoặc nhiều hoạt động tác động tới DLCN như thu thập, ghi, phân tích, xác nhận, lưu trữ, chỉnh sửa, công khai, kết hợp, truy cập, truy xuất, thu hồi, mã hóa, giải mã, sao chép, chia sẻ, truyền đưa, cung cấp, chuyển giao, xóa, hủy dữ liệu cá nhân, và/hoặc các hành động khác được quy định theo pháp luật áp dụng tại từng thời điểm</w:t>
      </w:r>
      <w:r w:rsidR="00210C22" w:rsidRPr="00080078">
        <w:rPr>
          <w:color w:val="000000" w:themeColor="text1"/>
          <w:sz w:val="20"/>
          <w:szCs w:val="20"/>
          <w:lang w:val="en-US"/>
        </w:rPr>
        <w:t xml:space="preserve"> </w:t>
      </w:r>
      <w:r w:rsidR="00210C22" w:rsidRPr="00080078">
        <w:rPr>
          <w:color w:val="000000" w:themeColor="text1"/>
          <w:sz w:val="20"/>
          <w:szCs w:val="20"/>
        </w:rPr>
        <w:t>(“Xử Lý Dữ Liệu Cá Nhân”).</w:t>
      </w:r>
      <w:r w:rsidR="00210C22" w:rsidRPr="00080078">
        <w:rPr>
          <w:i/>
          <w:iCs/>
          <w:color w:val="000000" w:themeColor="text1"/>
          <w:sz w:val="20"/>
          <w:szCs w:val="20"/>
        </w:rPr>
        <w:t xml:space="preserve"> </w:t>
      </w:r>
      <w:r w:rsidRPr="00080078">
        <w:rPr>
          <w:i/>
          <w:iCs/>
          <w:color w:val="000000" w:themeColor="text1"/>
          <w:sz w:val="20"/>
          <w:szCs w:val="20"/>
        </w:rPr>
        <w:t>(“Personal data processing” may be carried out by one or more activities that affect personal data, such as collecting, recording, analyzing, confirming, storing, correcting, disclosing, associating, accessing, exporting, recovering, encrypting, decrypting, copying, sharing, transmitting, providing, transfering, deleting, destroying personal data or other related actions prescribed by applicable law from time to time).</w:t>
      </w:r>
    </w:p>
    <w:p w14:paraId="3A6703AE" w14:textId="0CE586A7" w:rsidR="00144E40" w:rsidRPr="00080078" w:rsidRDefault="00144E40" w:rsidP="2BB3B184">
      <w:pPr>
        <w:numPr>
          <w:ilvl w:val="0"/>
          <w:numId w:val="27"/>
        </w:numPr>
        <w:spacing w:line="276" w:lineRule="auto"/>
        <w:rPr>
          <w:i/>
          <w:iCs/>
          <w:color w:val="000000" w:themeColor="text1"/>
          <w:sz w:val="20"/>
          <w:szCs w:val="20"/>
        </w:rPr>
      </w:pPr>
      <w:r w:rsidRPr="00080078">
        <w:rPr>
          <w:color w:val="000000" w:themeColor="text1"/>
          <w:sz w:val="20"/>
          <w:szCs w:val="20"/>
        </w:rPr>
        <w:t xml:space="preserve">Bằng việc ký Hợp đồng này, </w:t>
      </w:r>
      <w:r w:rsidRPr="00080078">
        <w:rPr>
          <w:color w:val="000000" w:themeColor="text1"/>
          <w:sz w:val="20"/>
          <w:szCs w:val="20"/>
          <w:lang w:val="en-US"/>
        </w:rPr>
        <w:t>Khách hàng</w:t>
      </w:r>
      <w:r w:rsidRPr="00080078">
        <w:rPr>
          <w:color w:val="000000" w:themeColor="text1"/>
          <w:sz w:val="20"/>
          <w:szCs w:val="20"/>
        </w:rPr>
        <w:t xml:space="preserve"> xác nhận đã được ABBANK thông báo và đồng ý để ABBANK thu thập, sử dụng và xử lý Dữ Liệu Cá Nhân của </w:t>
      </w:r>
      <w:r w:rsidRPr="00080078">
        <w:rPr>
          <w:color w:val="000000" w:themeColor="text1"/>
          <w:sz w:val="20"/>
          <w:szCs w:val="20"/>
          <w:lang w:val="en-US"/>
        </w:rPr>
        <w:t>Khách hàng/ Người đại diện hợp pháp/ Kế toán trưởng và các cán bộ/ nhân viên của Khách hàng</w:t>
      </w:r>
      <w:r w:rsidRPr="00080078">
        <w:rPr>
          <w:color w:val="000000" w:themeColor="text1"/>
          <w:sz w:val="20"/>
          <w:szCs w:val="20"/>
        </w:rPr>
        <w:t xml:space="preserve"> theo các mục đích thỏa thuận tại Hợp đồng này, quy định của ABBANK và pháp luật. </w:t>
      </w:r>
      <w:r w:rsidRPr="00080078">
        <w:rPr>
          <w:color w:val="000000" w:themeColor="text1"/>
          <w:sz w:val="20"/>
          <w:szCs w:val="20"/>
          <w:lang w:val="en-US"/>
        </w:rPr>
        <w:t>Khách hàng</w:t>
      </w:r>
      <w:r w:rsidRPr="00080078">
        <w:rPr>
          <w:color w:val="000000" w:themeColor="text1"/>
          <w:sz w:val="20"/>
          <w:szCs w:val="20"/>
        </w:rPr>
        <w:t xml:space="preserve"> cam kết (i) đã đáp ứng, tuân thủ đầy đủ các quy định của pháp luật về bảo vệ Dữ Liệu Cá Nhân trước khi thu thập, xử lý và cung cấp cho ABBANK (bao gồm cả yêu cầu về thông báo, thu thập sự đồng ý của Chủ Thể Dữ Liệu, nếu cần); (ii) cung cấp cho ABBANK các tài liệu, chứng từ chứng minh sự đồng ý của Chủ Thể Dữ Liệu ngay khi có yêu cầu từ ABBANK hoặc theo yêu cầu của Cơ quan Nhà nước có thẩm quyền</w:t>
      </w:r>
      <w:r w:rsidRPr="00080078">
        <w:rPr>
          <w:color w:val="000000" w:themeColor="text1"/>
          <w:sz w:val="20"/>
          <w:szCs w:val="20"/>
          <w:lang w:val="en-US"/>
        </w:rPr>
        <w:t>.</w:t>
      </w:r>
    </w:p>
    <w:p w14:paraId="5C6B5988" w14:textId="6B2F3168" w:rsidR="00144E40" w:rsidRPr="00080078" w:rsidRDefault="00144E40" w:rsidP="2BB3B184">
      <w:pPr>
        <w:numPr>
          <w:ilvl w:val="0"/>
          <w:numId w:val="27"/>
        </w:numPr>
        <w:spacing w:line="276" w:lineRule="auto"/>
        <w:rPr>
          <w:i/>
          <w:iCs/>
          <w:color w:val="000000" w:themeColor="text1"/>
          <w:sz w:val="20"/>
          <w:szCs w:val="20"/>
        </w:rPr>
      </w:pPr>
      <w:r w:rsidRPr="00080078">
        <w:rPr>
          <w:color w:val="000000" w:themeColor="text1"/>
          <w:sz w:val="20"/>
          <w:szCs w:val="20"/>
        </w:rPr>
        <w:t xml:space="preserve">Việc ABBANK thu thập, xử lý Dữ Liệu Cá Nhân sẽ bắt đầu từ thời điểm </w:t>
      </w:r>
      <w:r w:rsidRPr="00080078">
        <w:rPr>
          <w:color w:val="000000" w:themeColor="text1"/>
          <w:sz w:val="20"/>
          <w:szCs w:val="20"/>
          <w:lang w:val="en-US"/>
        </w:rPr>
        <w:t>Khách hàng</w:t>
      </w:r>
      <w:r w:rsidRPr="00080078">
        <w:rPr>
          <w:color w:val="000000" w:themeColor="text1"/>
          <w:sz w:val="20"/>
          <w:szCs w:val="20"/>
        </w:rPr>
        <w:t xml:space="preserve"> cung cấp cho ABBANK Dữ Liệu Cá Nhân và/hoặc ABBANK thu thập Dữ Liệu Cá Nhân từ </w:t>
      </w:r>
      <w:r w:rsidRPr="00080078">
        <w:rPr>
          <w:color w:val="000000" w:themeColor="text1"/>
          <w:sz w:val="20"/>
          <w:szCs w:val="20"/>
          <w:lang w:val="en-US"/>
        </w:rPr>
        <w:t>Khách hàng</w:t>
      </w:r>
      <w:r w:rsidRPr="00080078">
        <w:rPr>
          <w:color w:val="000000" w:themeColor="text1"/>
          <w:sz w:val="20"/>
          <w:szCs w:val="20"/>
        </w:rPr>
        <w:t xml:space="preserve"> theo thỏa thuận, bằng một cách trực tiếp hoặc gián tiếp, cho đến khi </w:t>
      </w:r>
      <w:r w:rsidRPr="00080078">
        <w:rPr>
          <w:color w:val="000000" w:themeColor="text1"/>
          <w:sz w:val="20"/>
          <w:szCs w:val="20"/>
          <w:lang w:val="en-US"/>
        </w:rPr>
        <w:t>Khách hàng</w:t>
      </w:r>
      <w:r w:rsidRPr="00080078">
        <w:rPr>
          <w:color w:val="000000" w:themeColor="text1"/>
          <w:sz w:val="20"/>
          <w:szCs w:val="20"/>
        </w:rPr>
        <w:t xml:space="preserve"> và ABBANK có thỏa thuận chấm dứt bằng văn bản, trừ khi pháp luật có quy định khác.</w:t>
      </w:r>
    </w:p>
    <w:p w14:paraId="2297F132" w14:textId="393ED465" w:rsidR="00A715A5" w:rsidRPr="00080078" w:rsidRDefault="00A715A5" w:rsidP="2BB3B184">
      <w:pPr>
        <w:numPr>
          <w:ilvl w:val="0"/>
          <w:numId w:val="27"/>
        </w:numPr>
        <w:spacing w:line="276" w:lineRule="auto"/>
        <w:rPr>
          <w:i/>
          <w:iCs/>
          <w:color w:val="000000" w:themeColor="text1"/>
          <w:sz w:val="20"/>
          <w:szCs w:val="20"/>
        </w:rPr>
      </w:pPr>
      <w:r w:rsidRPr="00080078">
        <w:rPr>
          <w:color w:val="000000" w:themeColor="text1"/>
          <w:sz w:val="20"/>
          <w:szCs w:val="20"/>
        </w:rPr>
        <w:t xml:space="preserve">Bằng việc ký tên vào văn bản này, (các) chủ tài khoản xác nhận việc cung cấp thông tin DLCN cho ABBANK là hoàn toàn tự nguyện. (Các) chủ tài khoản đồng ý để ABBANK sử dụng tất cả các dữ liệu cá nhân đã cung cấp để phục vụ cho mục đích quy định tại văn bản này, quy định pháp luật, thỏa thuận khác với ABBANK, mà không có bất kỳ giới hạn nào hoặc cần thêm sự xác nhận nào của (các) chủ tài khoản. </w:t>
      </w:r>
      <w:r w:rsidRPr="00080078">
        <w:rPr>
          <w:i/>
          <w:iCs/>
          <w:color w:val="000000" w:themeColor="text1"/>
          <w:sz w:val="20"/>
          <w:szCs w:val="20"/>
        </w:rPr>
        <w:t>(By signing this registration from, the account holder(s) confirm that providing personal data information to ABBANK is completely voluntary. The account holder(s) agree to let ABBANK use all personal data provided to serve the purposes specified in this document, legal regulations, and other agreements with ABBANK, without any limitations or additional confirmation from the account holder(s).</w:t>
      </w:r>
    </w:p>
    <w:p w14:paraId="3A0CDA97" w14:textId="77777777" w:rsidR="00A715A5" w:rsidRPr="00080078" w:rsidRDefault="00A715A5" w:rsidP="2BB3B184">
      <w:pPr>
        <w:numPr>
          <w:ilvl w:val="0"/>
          <w:numId w:val="27"/>
        </w:numPr>
        <w:spacing w:line="276" w:lineRule="auto"/>
        <w:rPr>
          <w:i/>
          <w:iCs/>
          <w:color w:val="000000" w:themeColor="text1"/>
          <w:sz w:val="20"/>
          <w:szCs w:val="20"/>
        </w:rPr>
      </w:pPr>
      <w:r w:rsidRPr="00080078">
        <w:rPr>
          <w:color w:val="000000" w:themeColor="text1"/>
          <w:sz w:val="20"/>
          <w:szCs w:val="20"/>
        </w:rPr>
        <w:t xml:space="preserve">(Các) chủ tài khoản đồng ý để ABBANK được xử lý DLCN hoặc cung cấp DLCN của (các) chủ tài khoản cho bên thứ ba bất kỳ để xử lý dữ liệu với các mục đích sau: </w:t>
      </w:r>
      <w:r w:rsidRPr="00080078">
        <w:rPr>
          <w:i/>
          <w:iCs/>
          <w:color w:val="000000" w:themeColor="text1"/>
          <w:sz w:val="20"/>
          <w:szCs w:val="20"/>
        </w:rPr>
        <w:t>(The account holder(s)</w:t>
      </w:r>
      <w:r w:rsidRPr="00080078">
        <w:rPr>
          <w:color w:val="000000" w:themeColor="text1"/>
          <w:sz w:val="20"/>
          <w:szCs w:val="20"/>
        </w:rPr>
        <w:t xml:space="preserve"> </w:t>
      </w:r>
      <w:r w:rsidRPr="00080078">
        <w:rPr>
          <w:i/>
          <w:iCs/>
          <w:color w:val="000000" w:themeColor="text1"/>
          <w:sz w:val="20"/>
          <w:szCs w:val="20"/>
        </w:rPr>
        <w:t>agrees to let ABBANK process personal data or provide personal data of the account holder(s) to any third party to process data for the following purposes:</w:t>
      </w:r>
    </w:p>
    <w:p w14:paraId="1A2A9B04" w14:textId="64E52F80" w:rsidR="00A715A5" w:rsidRPr="00080078" w:rsidRDefault="00A715A5" w:rsidP="2BB3B184">
      <w:pPr>
        <w:numPr>
          <w:ilvl w:val="0"/>
          <w:numId w:val="26"/>
        </w:numPr>
        <w:rPr>
          <w:i/>
          <w:iCs/>
          <w:color w:val="000000" w:themeColor="text1"/>
          <w:sz w:val="20"/>
          <w:szCs w:val="20"/>
          <w:shd w:val="clear" w:color="auto" w:fill="FFFFFF"/>
        </w:rPr>
      </w:pPr>
      <w:r w:rsidRPr="00080078">
        <w:rPr>
          <w:color w:val="000000" w:themeColor="text1"/>
          <w:sz w:val="20"/>
          <w:szCs w:val="20"/>
          <w:shd w:val="clear" w:color="auto" w:fill="FFFFFF"/>
        </w:rPr>
        <w:lastRenderedPageBreak/>
        <w:t>Định danh, xác thực</w:t>
      </w:r>
      <w:r w:rsidR="00144E40" w:rsidRPr="00080078">
        <w:rPr>
          <w:color w:val="000000" w:themeColor="text1"/>
          <w:sz w:val="20"/>
          <w:szCs w:val="20"/>
          <w:shd w:val="clear" w:color="auto" w:fill="FFFFFF"/>
          <w:lang w:val="en-US"/>
        </w:rPr>
        <w:t>,</w:t>
      </w:r>
      <w:r w:rsidRPr="00080078">
        <w:rPr>
          <w:color w:val="000000" w:themeColor="text1"/>
          <w:sz w:val="20"/>
          <w:szCs w:val="20"/>
          <w:shd w:val="clear" w:color="auto" w:fill="FFFFFF"/>
        </w:rPr>
        <w:t xml:space="preserve"> </w:t>
      </w:r>
      <w:r w:rsidR="00144E40" w:rsidRPr="00080078">
        <w:rPr>
          <w:color w:val="000000" w:themeColor="text1"/>
          <w:sz w:val="20"/>
          <w:szCs w:val="20"/>
          <w:shd w:val="clear" w:color="auto" w:fill="FFFFFF"/>
          <w:lang w:val="en-US"/>
        </w:rPr>
        <w:t xml:space="preserve">nhận biết thông tin </w:t>
      </w:r>
      <w:r w:rsidRPr="00080078">
        <w:rPr>
          <w:color w:val="000000" w:themeColor="text1"/>
          <w:sz w:val="20"/>
          <w:szCs w:val="20"/>
          <w:shd w:val="clear" w:color="auto" w:fill="FFFFFF"/>
        </w:rPr>
        <w:t xml:space="preserve">khách hàng; </w:t>
      </w:r>
      <w:r w:rsidRPr="00080078">
        <w:rPr>
          <w:i/>
          <w:iCs/>
          <w:color w:val="000000" w:themeColor="text1"/>
          <w:sz w:val="20"/>
          <w:szCs w:val="20"/>
          <w:shd w:val="clear" w:color="auto" w:fill="FFFFFF"/>
        </w:rPr>
        <w:t>(Customer identification and authentication);</w:t>
      </w:r>
    </w:p>
    <w:p w14:paraId="6F8998DB" w14:textId="77777777" w:rsidR="00A715A5" w:rsidRPr="00080078" w:rsidRDefault="00A715A5" w:rsidP="2BB3B184">
      <w:pPr>
        <w:numPr>
          <w:ilvl w:val="0"/>
          <w:numId w:val="26"/>
        </w:numPr>
        <w:rPr>
          <w:i/>
          <w:iCs/>
          <w:color w:val="000000" w:themeColor="text1"/>
          <w:sz w:val="20"/>
          <w:szCs w:val="20"/>
          <w:shd w:val="clear" w:color="auto" w:fill="FFFFFF"/>
        </w:rPr>
      </w:pPr>
      <w:r w:rsidRPr="00080078">
        <w:rPr>
          <w:color w:val="000000" w:themeColor="text1"/>
          <w:sz w:val="20"/>
          <w:szCs w:val="20"/>
          <w:shd w:val="clear" w:color="auto" w:fill="FFFFFF"/>
        </w:rPr>
        <w:t xml:space="preserve">Phân loại, xếp loại khách hàng, giao dịch của khách hàng; </w:t>
      </w:r>
      <w:r w:rsidRPr="00080078">
        <w:rPr>
          <w:i/>
          <w:iCs/>
          <w:color w:val="000000" w:themeColor="text1"/>
          <w:sz w:val="20"/>
          <w:szCs w:val="20"/>
          <w:shd w:val="clear" w:color="auto" w:fill="FFFFFF"/>
        </w:rPr>
        <w:t>(Classify and rank customers and customer transactions);</w:t>
      </w:r>
    </w:p>
    <w:p w14:paraId="0CB9F070" w14:textId="2B1024C8" w:rsidR="00A715A5" w:rsidRPr="00080078" w:rsidRDefault="00144E40" w:rsidP="00A715A5">
      <w:pPr>
        <w:numPr>
          <w:ilvl w:val="0"/>
          <w:numId w:val="26"/>
        </w:numPr>
        <w:rPr>
          <w:color w:val="000000" w:themeColor="text1"/>
          <w:sz w:val="20"/>
          <w:szCs w:val="20"/>
          <w:shd w:val="clear" w:color="auto" w:fill="FFFFFF"/>
        </w:rPr>
      </w:pPr>
      <w:r w:rsidRPr="00080078">
        <w:rPr>
          <w:color w:val="000000" w:themeColor="text1"/>
          <w:sz w:val="20"/>
          <w:szCs w:val="20"/>
        </w:rPr>
        <w:t>Cung cấp các sản phẩm, dịch vụ của ABBANK và/hoặc của Bên Thứ Ba được ABBANK đề xuất</w:t>
      </w:r>
      <w:r w:rsidR="00A715A5" w:rsidRPr="00080078">
        <w:rPr>
          <w:color w:val="000000" w:themeColor="text1"/>
          <w:sz w:val="20"/>
          <w:szCs w:val="20"/>
          <w:shd w:val="clear" w:color="auto" w:fill="FFFFFF"/>
        </w:rPr>
        <w:t xml:space="preserve">; </w:t>
      </w:r>
      <w:r w:rsidR="00A715A5" w:rsidRPr="00080078">
        <w:rPr>
          <w:i/>
          <w:iCs/>
          <w:color w:val="000000" w:themeColor="text1"/>
          <w:sz w:val="20"/>
          <w:szCs w:val="20"/>
          <w:shd w:val="clear" w:color="auto" w:fill="FFFFFF"/>
        </w:rPr>
        <w:t>(Providing banking services);</w:t>
      </w:r>
    </w:p>
    <w:p w14:paraId="5449BB4C" w14:textId="5EE95C82" w:rsidR="00A715A5" w:rsidRPr="00080078" w:rsidRDefault="00A715A5" w:rsidP="00A715A5">
      <w:pPr>
        <w:numPr>
          <w:ilvl w:val="0"/>
          <w:numId w:val="26"/>
        </w:numPr>
        <w:rPr>
          <w:color w:val="000000" w:themeColor="text1"/>
          <w:sz w:val="20"/>
          <w:szCs w:val="20"/>
          <w:shd w:val="clear" w:color="auto" w:fill="FFFFFF"/>
        </w:rPr>
      </w:pPr>
      <w:r w:rsidRPr="00080078">
        <w:rPr>
          <w:color w:val="000000" w:themeColor="text1"/>
          <w:sz w:val="20"/>
          <w:szCs w:val="20"/>
          <w:shd w:val="clear" w:color="auto" w:fill="FFFFFF"/>
        </w:rPr>
        <w:t xml:space="preserve">Liên lạc và thông báo với khách hàng về các dịch vụ mà ABBANK đang cung cấp cho khách hàng; </w:t>
      </w:r>
      <w:r w:rsidRPr="00080078">
        <w:rPr>
          <w:i/>
          <w:iCs/>
          <w:color w:val="000000" w:themeColor="text1"/>
          <w:sz w:val="20"/>
          <w:szCs w:val="20"/>
          <w:shd w:val="clear" w:color="auto" w:fill="FFFFFF"/>
        </w:rPr>
        <w:t>(Contact and inform customers about the services ABBANK provides to customers);</w:t>
      </w:r>
    </w:p>
    <w:p w14:paraId="398ECC15" w14:textId="28410CC0" w:rsidR="00210C22" w:rsidRPr="00080078" w:rsidRDefault="00210C22" w:rsidP="00A715A5">
      <w:pPr>
        <w:numPr>
          <w:ilvl w:val="0"/>
          <w:numId w:val="26"/>
        </w:numPr>
        <w:rPr>
          <w:color w:val="000000" w:themeColor="text1"/>
          <w:sz w:val="20"/>
          <w:szCs w:val="20"/>
          <w:shd w:val="clear" w:color="auto" w:fill="FFFFFF"/>
        </w:rPr>
      </w:pPr>
      <w:r w:rsidRPr="00080078">
        <w:rPr>
          <w:color w:val="000000" w:themeColor="text1"/>
          <w:sz w:val="20"/>
          <w:szCs w:val="20"/>
        </w:rPr>
        <w:t>Thử nghiệm và cung cấp các dịch vụ thử nghiệm của ABBANK; xếp hạng tín dụng khách hàng</w:t>
      </w:r>
      <w:r w:rsidRPr="00080078">
        <w:rPr>
          <w:color w:val="000000" w:themeColor="text1"/>
          <w:sz w:val="20"/>
          <w:szCs w:val="20"/>
          <w:lang w:val="en-US"/>
        </w:rPr>
        <w:t>;</w:t>
      </w:r>
    </w:p>
    <w:p w14:paraId="6292F07F" w14:textId="5C799287" w:rsidR="00210C22" w:rsidRPr="00080078" w:rsidRDefault="00210C22" w:rsidP="00A715A5">
      <w:pPr>
        <w:numPr>
          <w:ilvl w:val="0"/>
          <w:numId w:val="26"/>
        </w:numPr>
        <w:rPr>
          <w:color w:val="000000" w:themeColor="text1"/>
          <w:sz w:val="20"/>
          <w:szCs w:val="20"/>
          <w:shd w:val="clear" w:color="auto" w:fill="FFFFFF"/>
        </w:rPr>
      </w:pPr>
      <w:r w:rsidRPr="00080078">
        <w:rPr>
          <w:color w:val="000000" w:themeColor="text1"/>
          <w:sz w:val="20"/>
          <w:szCs w:val="20"/>
        </w:rPr>
        <w:t xml:space="preserve">Quản lý, giám sát, kiểm soát toàn bộ quá trình ABBANK cho vay cho </w:t>
      </w:r>
      <w:r w:rsidRPr="00080078">
        <w:rPr>
          <w:color w:val="000000" w:themeColor="text1"/>
          <w:sz w:val="20"/>
          <w:szCs w:val="20"/>
          <w:lang w:val="en-US"/>
        </w:rPr>
        <w:t>Khách hàng</w:t>
      </w:r>
      <w:r w:rsidRPr="00080078">
        <w:rPr>
          <w:color w:val="000000" w:themeColor="text1"/>
          <w:sz w:val="20"/>
          <w:szCs w:val="20"/>
        </w:rPr>
        <w:t>; đề xuất, thẩm định, phê duyệt cấp tín dụng, kiểm tra giám sát sau cho vay, xử lý nợ; giải quyết tra soát, khiếu nại, tố cáo; phân loại nợ, trích lập dự phòng rủi ro; mua bán nợ.</w:t>
      </w:r>
    </w:p>
    <w:p w14:paraId="3EF72C38" w14:textId="7F952CC2" w:rsidR="00210C22" w:rsidRPr="00080078" w:rsidRDefault="00210C22" w:rsidP="00A715A5">
      <w:pPr>
        <w:numPr>
          <w:ilvl w:val="0"/>
          <w:numId w:val="26"/>
        </w:numPr>
        <w:rPr>
          <w:color w:val="000000" w:themeColor="text1"/>
          <w:sz w:val="20"/>
          <w:szCs w:val="20"/>
          <w:shd w:val="clear" w:color="auto" w:fill="FFFFFF"/>
        </w:rPr>
      </w:pPr>
      <w:r w:rsidRPr="00080078">
        <w:rPr>
          <w:color w:val="000000" w:themeColor="text1"/>
          <w:sz w:val="20"/>
          <w:szCs w:val="20"/>
        </w:rPr>
        <w:t>Quản trị, điều hành doanh nghiệp; kiểm toán, kiểm soát nội bộ; tư vấn hoạt động, chiến lược.</w:t>
      </w:r>
    </w:p>
    <w:p w14:paraId="18E30025" w14:textId="7CD60C4A" w:rsidR="00210C22" w:rsidRPr="00080078" w:rsidRDefault="00210C22" w:rsidP="00A715A5">
      <w:pPr>
        <w:numPr>
          <w:ilvl w:val="0"/>
          <w:numId w:val="26"/>
        </w:numPr>
        <w:rPr>
          <w:color w:val="000000" w:themeColor="text1"/>
          <w:sz w:val="20"/>
          <w:szCs w:val="20"/>
          <w:shd w:val="clear" w:color="auto" w:fill="FFFFFF"/>
        </w:rPr>
      </w:pPr>
      <w:r w:rsidRPr="00080078">
        <w:rPr>
          <w:color w:val="000000" w:themeColor="text1"/>
          <w:sz w:val="20"/>
          <w:szCs w:val="20"/>
        </w:rPr>
        <w:t>Mục đích kế toán, tài chính; để khảo sát, nghiên cứu, tư vấn, đánh giá chất lượng sản phẩm, dịch vụ.</w:t>
      </w:r>
    </w:p>
    <w:p w14:paraId="2BA33ECF" w14:textId="77777777" w:rsidR="00A715A5" w:rsidRPr="00080078" w:rsidRDefault="00A715A5" w:rsidP="00A715A5">
      <w:pPr>
        <w:numPr>
          <w:ilvl w:val="0"/>
          <w:numId w:val="26"/>
        </w:numPr>
        <w:rPr>
          <w:color w:val="000000" w:themeColor="text1"/>
          <w:sz w:val="20"/>
          <w:szCs w:val="20"/>
          <w:shd w:val="clear" w:color="auto" w:fill="FFFFFF"/>
        </w:rPr>
      </w:pPr>
      <w:r w:rsidRPr="00080078">
        <w:rPr>
          <w:color w:val="000000" w:themeColor="text1"/>
          <w:sz w:val="20"/>
          <w:szCs w:val="20"/>
          <w:shd w:val="clear" w:color="auto" w:fill="FFFFFF"/>
        </w:rPr>
        <w:t xml:space="preserve">Xử lý tra soát, khiếu nại của khách hàng; </w:t>
      </w:r>
      <w:r w:rsidRPr="00080078">
        <w:rPr>
          <w:i/>
          <w:iCs/>
          <w:color w:val="000000" w:themeColor="text1"/>
          <w:sz w:val="20"/>
          <w:szCs w:val="20"/>
          <w:shd w:val="clear" w:color="auto" w:fill="FFFFFF"/>
        </w:rPr>
        <w:t>(Handle customer inquiries and complaints);</w:t>
      </w:r>
    </w:p>
    <w:p w14:paraId="30AD49C4" w14:textId="77777777" w:rsidR="00A715A5" w:rsidRPr="00080078" w:rsidRDefault="00A715A5" w:rsidP="00A715A5">
      <w:pPr>
        <w:numPr>
          <w:ilvl w:val="0"/>
          <w:numId w:val="26"/>
        </w:numPr>
        <w:rPr>
          <w:color w:val="000000" w:themeColor="text1"/>
          <w:sz w:val="20"/>
          <w:szCs w:val="20"/>
          <w:shd w:val="clear" w:color="auto" w:fill="FFFFFF"/>
        </w:rPr>
      </w:pPr>
      <w:r w:rsidRPr="00080078">
        <w:rPr>
          <w:color w:val="000000" w:themeColor="text1"/>
          <w:sz w:val="20"/>
          <w:szCs w:val="20"/>
          <w:shd w:val="clear" w:color="auto" w:fill="FFFFFF"/>
        </w:rPr>
        <w:t xml:space="preserve">Phân tích và đánh giá khách hàng, nhu cầu khách hàng, đặc điểm giao dịch của khách hàng; </w:t>
      </w:r>
      <w:r w:rsidRPr="00080078">
        <w:rPr>
          <w:i/>
          <w:iCs/>
          <w:color w:val="000000" w:themeColor="text1"/>
          <w:sz w:val="20"/>
          <w:szCs w:val="20"/>
          <w:shd w:val="clear" w:color="auto" w:fill="FFFFFF"/>
        </w:rPr>
        <w:t>(Analyze and evaluate customers, customer needs, customer transaction characteristics);</w:t>
      </w:r>
    </w:p>
    <w:p w14:paraId="02F3B162" w14:textId="77777777" w:rsidR="00A715A5" w:rsidRPr="00080078" w:rsidRDefault="00A715A5" w:rsidP="00A715A5">
      <w:pPr>
        <w:numPr>
          <w:ilvl w:val="0"/>
          <w:numId w:val="26"/>
        </w:numPr>
        <w:rPr>
          <w:color w:val="000000" w:themeColor="text1"/>
          <w:sz w:val="20"/>
          <w:szCs w:val="20"/>
          <w:shd w:val="clear" w:color="auto" w:fill="FFFFFF"/>
        </w:rPr>
      </w:pPr>
      <w:r w:rsidRPr="00080078">
        <w:rPr>
          <w:color w:val="000000" w:themeColor="text1"/>
          <w:sz w:val="20"/>
          <w:szCs w:val="20"/>
          <w:shd w:val="clear" w:color="auto" w:fill="FFFFFF"/>
        </w:rPr>
        <w:t xml:space="preserve">Giới thiệu các sản phẩm, tiện ích mới của ABBANK; </w:t>
      </w:r>
      <w:r w:rsidRPr="00080078">
        <w:rPr>
          <w:i/>
          <w:iCs/>
          <w:color w:val="000000" w:themeColor="text1"/>
          <w:sz w:val="20"/>
          <w:szCs w:val="20"/>
          <w:shd w:val="clear" w:color="auto" w:fill="FFFFFF"/>
        </w:rPr>
        <w:t>(Introduce new products and utilities of ABBANK);</w:t>
      </w:r>
    </w:p>
    <w:p w14:paraId="59E8B386" w14:textId="77777777" w:rsidR="00A715A5" w:rsidRPr="00080078" w:rsidRDefault="00A715A5" w:rsidP="00A715A5">
      <w:pPr>
        <w:numPr>
          <w:ilvl w:val="0"/>
          <w:numId w:val="26"/>
        </w:numPr>
        <w:rPr>
          <w:color w:val="000000" w:themeColor="text1"/>
          <w:sz w:val="20"/>
          <w:szCs w:val="20"/>
          <w:shd w:val="clear" w:color="auto" w:fill="FFFFFF"/>
        </w:rPr>
      </w:pPr>
      <w:r w:rsidRPr="00080078">
        <w:rPr>
          <w:color w:val="000000" w:themeColor="text1"/>
          <w:sz w:val="20"/>
          <w:szCs w:val="20"/>
          <w:shd w:val="clear" w:color="auto" w:fill="FFFFFF"/>
        </w:rPr>
        <w:t xml:space="preserve">Thông báo các nghĩa vụ đến hạn/quá hạn của khách hàng; </w:t>
      </w:r>
      <w:r w:rsidRPr="00080078">
        <w:rPr>
          <w:i/>
          <w:iCs/>
          <w:color w:val="000000" w:themeColor="text1"/>
          <w:sz w:val="20"/>
          <w:szCs w:val="20"/>
          <w:shd w:val="clear" w:color="auto" w:fill="FFFFFF"/>
        </w:rPr>
        <w:t>(Notify customers of due/overdue obligations);</w:t>
      </w:r>
    </w:p>
    <w:p w14:paraId="4F3BFAFD" w14:textId="34492AAF" w:rsidR="00A715A5" w:rsidRPr="00080078" w:rsidRDefault="00A715A5" w:rsidP="00A715A5">
      <w:pPr>
        <w:numPr>
          <w:ilvl w:val="0"/>
          <w:numId w:val="26"/>
        </w:numPr>
        <w:rPr>
          <w:color w:val="000000" w:themeColor="text1"/>
          <w:sz w:val="20"/>
          <w:szCs w:val="20"/>
          <w:shd w:val="clear" w:color="auto" w:fill="FFFFFF"/>
        </w:rPr>
      </w:pPr>
      <w:r w:rsidRPr="00080078">
        <w:rPr>
          <w:color w:val="000000" w:themeColor="text1"/>
          <w:sz w:val="20"/>
          <w:szCs w:val="20"/>
          <w:shd w:val="clear" w:color="auto" w:fill="FFFFFF"/>
        </w:rPr>
        <w:t xml:space="preserve">Khuyến nghị an toàn nhằm bảo vệ quyền lợi cho khách hàng; </w:t>
      </w:r>
      <w:r w:rsidRPr="00080078">
        <w:rPr>
          <w:i/>
          <w:iCs/>
          <w:color w:val="000000" w:themeColor="text1"/>
          <w:sz w:val="20"/>
          <w:szCs w:val="20"/>
          <w:shd w:val="clear" w:color="auto" w:fill="FFFFFF"/>
        </w:rPr>
        <w:t>(Safety recommendations to protect customers’ interests);</w:t>
      </w:r>
    </w:p>
    <w:p w14:paraId="75F7484C" w14:textId="62665618" w:rsidR="00210C22" w:rsidRPr="00080078" w:rsidRDefault="00210C22" w:rsidP="00A715A5">
      <w:pPr>
        <w:numPr>
          <w:ilvl w:val="0"/>
          <w:numId w:val="26"/>
        </w:numPr>
        <w:rPr>
          <w:color w:val="000000" w:themeColor="text1"/>
          <w:sz w:val="20"/>
          <w:szCs w:val="20"/>
          <w:shd w:val="clear" w:color="auto" w:fill="FFFFFF"/>
        </w:rPr>
      </w:pPr>
      <w:r w:rsidRPr="00080078">
        <w:rPr>
          <w:color w:val="000000" w:themeColor="text1"/>
          <w:sz w:val="20"/>
          <w:szCs w:val="20"/>
        </w:rPr>
        <w:t>Thực hiện các quyền, nghĩa vụ của ABBANK theo Hợp đồng này, thỏa thuận khác giữa các bên (nếu có).</w:t>
      </w:r>
    </w:p>
    <w:p w14:paraId="0B01B821" w14:textId="6FF341FF" w:rsidR="00210C22" w:rsidRPr="00080078" w:rsidRDefault="00210C22" w:rsidP="00A715A5">
      <w:pPr>
        <w:numPr>
          <w:ilvl w:val="0"/>
          <w:numId w:val="26"/>
        </w:numPr>
        <w:rPr>
          <w:color w:val="000000" w:themeColor="text1"/>
          <w:sz w:val="20"/>
          <w:szCs w:val="20"/>
          <w:shd w:val="clear" w:color="auto" w:fill="FFFFFF"/>
        </w:rPr>
      </w:pPr>
      <w:r w:rsidRPr="00080078">
        <w:rPr>
          <w:color w:val="000000" w:themeColor="text1"/>
          <w:sz w:val="20"/>
          <w:szCs w:val="20"/>
        </w:rPr>
        <w:t>Đối chiếu với cơ sở dữ liệu của cơ quan Nhà nước có thẩm quyền và điều chỉnh sau khi đối chiếu</w:t>
      </w:r>
    </w:p>
    <w:p w14:paraId="4B18AE8D" w14:textId="6A02784A" w:rsidR="00A715A5" w:rsidRPr="00080078" w:rsidRDefault="00A715A5" w:rsidP="00A715A5">
      <w:pPr>
        <w:numPr>
          <w:ilvl w:val="0"/>
          <w:numId w:val="26"/>
        </w:numPr>
        <w:rPr>
          <w:color w:val="000000" w:themeColor="text1"/>
          <w:sz w:val="20"/>
          <w:szCs w:val="20"/>
          <w:shd w:val="clear" w:color="auto" w:fill="FFFFFF"/>
        </w:rPr>
      </w:pPr>
      <w:r w:rsidRPr="00080078">
        <w:rPr>
          <w:color w:val="000000" w:themeColor="text1"/>
          <w:sz w:val="20"/>
          <w:szCs w:val="20"/>
          <w:shd w:val="clear" w:color="auto" w:fill="FFFFFF"/>
        </w:rPr>
        <w:t xml:space="preserve">Thực hiện các mục đích khác </w:t>
      </w:r>
      <w:r w:rsidR="00210C22" w:rsidRPr="00080078">
        <w:rPr>
          <w:color w:val="000000" w:themeColor="text1"/>
          <w:sz w:val="20"/>
          <w:szCs w:val="20"/>
          <w:shd w:val="clear" w:color="auto" w:fill="FFFFFF"/>
          <w:lang w:val="en-US"/>
        </w:rPr>
        <w:t xml:space="preserve">trong quá trình cấp tín dụng, các mục đích khác </w:t>
      </w:r>
      <w:r w:rsidRPr="00080078">
        <w:rPr>
          <w:color w:val="000000" w:themeColor="text1"/>
          <w:sz w:val="20"/>
          <w:szCs w:val="20"/>
          <w:shd w:val="clear" w:color="auto" w:fill="FFFFFF"/>
        </w:rPr>
        <w:t xml:space="preserve">theo quy định của pháp luật và các mục đích khác vì quyền lợi của khách hàng. </w:t>
      </w:r>
      <w:r w:rsidRPr="00080078">
        <w:rPr>
          <w:i/>
          <w:iCs/>
          <w:color w:val="000000" w:themeColor="text1"/>
          <w:sz w:val="20"/>
          <w:szCs w:val="20"/>
          <w:shd w:val="clear" w:color="auto" w:fill="FFFFFF"/>
        </w:rPr>
        <w:t>(Carry out other purposes for the customer benefits).</w:t>
      </w:r>
    </w:p>
    <w:p w14:paraId="0CED2D9E" w14:textId="77777777" w:rsidR="00A715A5" w:rsidRPr="00080078" w:rsidRDefault="00A715A5" w:rsidP="00A715A5">
      <w:pPr>
        <w:numPr>
          <w:ilvl w:val="0"/>
          <w:numId w:val="26"/>
        </w:numPr>
        <w:rPr>
          <w:color w:val="000000" w:themeColor="text1"/>
          <w:sz w:val="20"/>
          <w:szCs w:val="20"/>
          <w:shd w:val="clear" w:color="auto" w:fill="FFFFFF"/>
        </w:rPr>
      </w:pPr>
      <w:r w:rsidRPr="00080078">
        <w:rPr>
          <w:color w:val="000000" w:themeColor="text1"/>
          <w:sz w:val="20"/>
          <w:szCs w:val="20"/>
          <w:shd w:val="clear" w:color="auto" w:fill="FFFFFF"/>
        </w:rPr>
        <w:t xml:space="preserve">Bên thứ ba bất kỳ được hiểu là bất kỳ đối tác nào có thỏa thuận với ABBANK có thực hiện xử lý dữ liệu cá nhân, bao gồm nhưng không giới hạn: </w:t>
      </w:r>
      <w:r w:rsidRPr="00080078">
        <w:rPr>
          <w:i/>
          <w:iCs/>
          <w:color w:val="000000" w:themeColor="text1"/>
          <w:sz w:val="20"/>
          <w:szCs w:val="20"/>
          <w:shd w:val="clear" w:color="auto" w:fill="FFFFFF"/>
        </w:rPr>
        <w:t>(Any third party is understood as any partner that has an agreement with ABBANK to process personal data, including but not limited to).</w:t>
      </w:r>
    </w:p>
    <w:p w14:paraId="01FBCA70" w14:textId="77777777" w:rsidR="00A715A5" w:rsidRPr="00080078" w:rsidRDefault="00A715A5" w:rsidP="2BB3B184">
      <w:pPr>
        <w:ind w:left="720" w:firstLine="360"/>
        <w:rPr>
          <w:i/>
          <w:iCs/>
          <w:color w:val="000000" w:themeColor="text1"/>
          <w:sz w:val="20"/>
          <w:szCs w:val="20"/>
          <w:shd w:val="clear" w:color="auto" w:fill="FFFFFF"/>
        </w:rPr>
      </w:pPr>
      <w:r w:rsidRPr="00080078">
        <w:rPr>
          <w:color w:val="000000" w:themeColor="text1"/>
          <w:sz w:val="20"/>
          <w:szCs w:val="20"/>
          <w:shd w:val="clear" w:color="auto" w:fill="FFFFFF"/>
        </w:rPr>
        <w:t xml:space="preserve">+ Tổ chức cung cấp giải pháp thanh toán, phần mềm, kỹ thuật; </w:t>
      </w:r>
      <w:r w:rsidRPr="00080078">
        <w:rPr>
          <w:i/>
          <w:iCs/>
          <w:color w:val="000000" w:themeColor="text1"/>
          <w:sz w:val="20"/>
          <w:szCs w:val="20"/>
          <w:shd w:val="clear" w:color="auto" w:fill="FFFFFF"/>
        </w:rPr>
        <w:t>(Organization providing payment, software, and technical solutions);</w:t>
      </w:r>
    </w:p>
    <w:p w14:paraId="3391DB78" w14:textId="77777777" w:rsidR="00A715A5" w:rsidRPr="00080078" w:rsidRDefault="00A715A5" w:rsidP="00A715A5">
      <w:pPr>
        <w:ind w:left="720" w:firstLine="360"/>
        <w:rPr>
          <w:color w:val="000000" w:themeColor="text1"/>
          <w:sz w:val="20"/>
          <w:szCs w:val="20"/>
          <w:shd w:val="clear" w:color="auto" w:fill="FFFFFF"/>
        </w:rPr>
      </w:pPr>
      <w:r w:rsidRPr="00080078">
        <w:rPr>
          <w:color w:val="000000" w:themeColor="text1"/>
          <w:sz w:val="20"/>
          <w:szCs w:val="20"/>
          <w:shd w:val="clear" w:color="auto" w:fill="FFFFFF"/>
        </w:rPr>
        <w:t>+ Tổ chức phân tích thị trường, khách hàng;</w:t>
      </w:r>
      <w:r w:rsidRPr="00080078">
        <w:rPr>
          <w:i/>
          <w:iCs/>
          <w:color w:val="000000" w:themeColor="text1"/>
          <w:sz w:val="20"/>
          <w:szCs w:val="20"/>
          <w:shd w:val="clear" w:color="auto" w:fill="FFFFFF"/>
        </w:rPr>
        <w:t xml:space="preserve"> (Organization providing market and customer analysis);</w:t>
      </w:r>
    </w:p>
    <w:p w14:paraId="7D9D4796" w14:textId="77777777" w:rsidR="00A715A5" w:rsidRPr="00080078" w:rsidRDefault="00A715A5" w:rsidP="00A715A5">
      <w:pPr>
        <w:ind w:left="720" w:firstLine="360"/>
        <w:rPr>
          <w:color w:val="000000" w:themeColor="text1"/>
          <w:sz w:val="20"/>
          <w:szCs w:val="20"/>
          <w:shd w:val="clear" w:color="auto" w:fill="FFFFFF"/>
        </w:rPr>
      </w:pPr>
      <w:r w:rsidRPr="00080078">
        <w:rPr>
          <w:color w:val="000000" w:themeColor="text1"/>
          <w:sz w:val="20"/>
          <w:szCs w:val="20"/>
          <w:shd w:val="clear" w:color="auto" w:fill="FFFFFF"/>
        </w:rPr>
        <w:t xml:space="preserve">+ Tổ chức hỗ trợ tiếp thị và giới thiệu sản phẩm, dịch vụ của ABBANK; </w:t>
      </w:r>
      <w:r w:rsidRPr="00080078">
        <w:rPr>
          <w:i/>
          <w:iCs/>
          <w:color w:val="000000" w:themeColor="text1"/>
          <w:sz w:val="20"/>
          <w:szCs w:val="20"/>
          <w:shd w:val="clear" w:color="auto" w:fill="FFFFFF"/>
        </w:rPr>
        <w:t>(Organization supporting market and introduction of ABBANK’s products and services);</w:t>
      </w:r>
    </w:p>
    <w:p w14:paraId="15D030CB" w14:textId="77777777" w:rsidR="00A715A5" w:rsidRPr="00080078" w:rsidRDefault="00A715A5" w:rsidP="00A715A5">
      <w:pPr>
        <w:ind w:left="720" w:firstLine="360"/>
        <w:rPr>
          <w:color w:val="000000" w:themeColor="text1"/>
          <w:sz w:val="20"/>
          <w:szCs w:val="20"/>
          <w:shd w:val="clear" w:color="auto" w:fill="FFFFFF"/>
        </w:rPr>
      </w:pPr>
      <w:r w:rsidRPr="00080078">
        <w:rPr>
          <w:color w:val="000000" w:themeColor="text1"/>
          <w:sz w:val="20"/>
          <w:szCs w:val="20"/>
          <w:shd w:val="clear" w:color="auto" w:fill="FFFFFF"/>
        </w:rPr>
        <w:t xml:space="preserve">+ Tổ chức nhận chuyển giao quyền và nghĩa vụ với ABBANK; </w:t>
      </w:r>
      <w:r w:rsidRPr="00080078">
        <w:rPr>
          <w:i/>
          <w:iCs/>
          <w:color w:val="000000" w:themeColor="text1"/>
          <w:sz w:val="20"/>
          <w:szCs w:val="20"/>
          <w:shd w:val="clear" w:color="auto" w:fill="FFFFFF"/>
        </w:rPr>
        <w:t>(Organization receiving transfer of rights and obligations with ABBANK, etc).</w:t>
      </w:r>
    </w:p>
    <w:p w14:paraId="6EEC936A" w14:textId="77777777" w:rsidR="00A715A5" w:rsidRPr="00080078" w:rsidRDefault="00A715A5" w:rsidP="2BB3B184">
      <w:pPr>
        <w:numPr>
          <w:ilvl w:val="0"/>
          <w:numId w:val="27"/>
        </w:numPr>
        <w:spacing w:line="276" w:lineRule="auto"/>
        <w:rPr>
          <w:i/>
          <w:iCs/>
          <w:color w:val="000000" w:themeColor="text1"/>
          <w:sz w:val="20"/>
          <w:szCs w:val="20"/>
        </w:rPr>
      </w:pPr>
      <w:r w:rsidRPr="00080078">
        <w:rPr>
          <w:color w:val="000000" w:themeColor="text1"/>
          <w:sz w:val="20"/>
          <w:szCs w:val="20"/>
        </w:rPr>
        <w:t xml:space="preserve">Trong trường hợp, (một/một số/tất cả) chủ tài khoản có đề nghị rút lại sự đồng ý và/hoặc đưa ra giới hạn và/hoặc đề nghị xóa đối với dữ liệu cá nhân mà ABBANK đang xử lý thì ABBANK được quyền hiểu rằng (các) chủ tài khoản không còn nhu cầu sử dụng dịch vụ tài khoản thanh toán tại ABBANK và được xem như (các) chủ tài khoản có yêu cầu đóng tài khoản và chấm dứt việc đăng ký sử dụng các dịch vụ khác có liên quan. </w:t>
      </w:r>
      <w:r w:rsidRPr="00080078">
        <w:rPr>
          <w:i/>
          <w:iCs/>
          <w:color w:val="000000" w:themeColor="text1"/>
          <w:sz w:val="20"/>
          <w:szCs w:val="20"/>
        </w:rPr>
        <w:t>(In case, (one/some/all) account holders request to withdraw consent and/or limit and/or request deletion of personal data that ABBANK is processing, then ABBANK has the right to understand that the account holder(s) no longer need to use the payment account service at ABBANK and will be considered as the account holder(s) who requests to close the account and terminate the registration to use other related services).</w:t>
      </w:r>
    </w:p>
    <w:p w14:paraId="04E04824" w14:textId="77777777" w:rsidR="00A715A5" w:rsidRPr="00080078" w:rsidRDefault="00A715A5" w:rsidP="00A715A5">
      <w:pPr>
        <w:numPr>
          <w:ilvl w:val="0"/>
          <w:numId w:val="27"/>
        </w:numPr>
        <w:spacing w:line="276" w:lineRule="auto"/>
        <w:rPr>
          <w:color w:val="000000" w:themeColor="text1"/>
          <w:sz w:val="20"/>
          <w:szCs w:val="20"/>
        </w:rPr>
      </w:pPr>
      <w:r w:rsidRPr="00080078">
        <w:rPr>
          <w:color w:val="000000" w:themeColor="text1"/>
          <w:sz w:val="20"/>
          <w:szCs w:val="20"/>
        </w:rPr>
        <w:t xml:space="preserve">Quyền của (các) chủ tài khoản đối với dữ liệu cá nhân tại ABBANK: </w:t>
      </w:r>
      <w:r w:rsidRPr="00080078">
        <w:rPr>
          <w:i/>
          <w:iCs/>
          <w:color w:val="000000" w:themeColor="text1"/>
          <w:sz w:val="20"/>
          <w:szCs w:val="20"/>
        </w:rPr>
        <w:t>(Rights of account holder(s) regarding personal data at ABBANK):</w:t>
      </w:r>
    </w:p>
    <w:p w14:paraId="2B3C3FA8" w14:textId="77777777" w:rsidR="00A715A5" w:rsidRPr="00080078" w:rsidRDefault="00A715A5" w:rsidP="2BB3B184">
      <w:pPr>
        <w:ind w:left="720" w:firstLine="360"/>
        <w:rPr>
          <w:i/>
          <w:iCs/>
          <w:color w:val="000000" w:themeColor="text1"/>
          <w:sz w:val="20"/>
          <w:szCs w:val="20"/>
          <w:shd w:val="clear" w:color="auto" w:fill="FFFFFF"/>
        </w:rPr>
      </w:pPr>
      <w:r w:rsidRPr="00080078">
        <w:rPr>
          <w:color w:val="000000" w:themeColor="text1"/>
          <w:sz w:val="20"/>
          <w:szCs w:val="20"/>
          <w:shd w:val="clear" w:color="auto" w:fill="FFFFFF"/>
        </w:rPr>
        <w:t xml:space="preserve">+ Được quyền cập nhật, thay đổi dữ liệu cá nhân của (các) chủ tài khoản và người có liên quan. </w:t>
      </w:r>
      <w:r w:rsidRPr="00080078">
        <w:rPr>
          <w:i/>
          <w:iCs/>
          <w:color w:val="000000" w:themeColor="text1"/>
          <w:sz w:val="20"/>
          <w:szCs w:val="20"/>
          <w:shd w:val="clear" w:color="auto" w:fill="FFFFFF"/>
        </w:rPr>
        <w:t>(Have the right to update and change personal data of the account holder(s) and related persons).</w:t>
      </w:r>
    </w:p>
    <w:p w14:paraId="4162DACF" w14:textId="77777777" w:rsidR="00A715A5" w:rsidRPr="00080078" w:rsidRDefault="00A715A5" w:rsidP="2BB3B184">
      <w:pPr>
        <w:ind w:left="720" w:firstLine="360"/>
        <w:rPr>
          <w:i/>
          <w:iCs/>
          <w:color w:val="000000" w:themeColor="text1"/>
          <w:sz w:val="20"/>
          <w:szCs w:val="20"/>
          <w:shd w:val="clear" w:color="auto" w:fill="FFFFFF"/>
        </w:rPr>
      </w:pPr>
      <w:r w:rsidRPr="00080078">
        <w:rPr>
          <w:color w:val="000000" w:themeColor="text1"/>
          <w:sz w:val="20"/>
          <w:szCs w:val="20"/>
          <w:shd w:val="clear" w:color="auto" w:fill="FFFFFF"/>
        </w:rPr>
        <w:t xml:space="preserve">+ Được quyền yêu cầu ABBANK cung cấp thông tin của bên thứ ba đang thực hiện xử lý dữ liệu cá nhân; </w:t>
      </w:r>
      <w:r w:rsidRPr="00080078">
        <w:rPr>
          <w:i/>
          <w:iCs/>
          <w:color w:val="000000" w:themeColor="text1"/>
          <w:sz w:val="20"/>
          <w:szCs w:val="20"/>
          <w:shd w:val="clear" w:color="auto" w:fill="FFFFFF"/>
        </w:rPr>
        <w:t>(Have the right to request ABBANK to provide information of third parties processing personal data);</w:t>
      </w:r>
    </w:p>
    <w:p w14:paraId="08711BAF" w14:textId="77777777" w:rsidR="00A715A5" w:rsidRPr="00080078" w:rsidRDefault="00A715A5" w:rsidP="00A715A5">
      <w:pPr>
        <w:ind w:left="720" w:firstLine="360"/>
        <w:rPr>
          <w:color w:val="000000" w:themeColor="text1"/>
          <w:sz w:val="20"/>
          <w:szCs w:val="20"/>
          <w:shd w:val="clear" w:color="auto" w:fill="FFFFFF"/>
        </w:rPr>
      </w:pPr>
    </w:p>
    <w:p w14:paraId="763FABF0" w14:textId="77777777" w:rsidR="00A715A5" w:rsidRPr="00080078" w:rsidRDefault="00A715A5" w:rsidP="00A715A5">
      <w:pPr>
        <w:numPr>
          <w:ilvl w:val="0"/>
          <w:numId w:val="27"/>
        </w:numPr>
        <w:spacing w:line="276" w:lineRule="auto"/>
        <w:rPr>
          <w:color w:val="000000" w:themeColor="text1"/>
          <w:sz w:val="20"/>
          <w:szCs w:val="20"/>
          <w:shd w:val="clear" w:color="auto" w:fill="FFFFFF"/>
        </w:rPr>
      </w:pPr>
      <w:r w:rsidRPr="00080078">
        <w:rPr>
          <w:color w:val="000000" w:themeColor="text1"/>
          <w:sz w:val="20"/>
          <w:szCs w:val="20"/>
          <w:shd w:val="clear" w:color="auto" w:fill="FFFFFF"/>
        </w:rPr>
        <w:t xml:space="preserve">Nghĩa vụ của (các) chủ tài khoản đối với dữ liệu cá nhân tại ABBANK: </w:t>
      </w:r>
      <w:r w:rsidRPr="00080078">
        <w:rPr>
          <w:i/>
          <w:iCs/>
          <w:color w:val="000000" w:themeColor="text1"/>
          <w:sz w:val="20"/>
          <w:szCs w:val="20"/>
          <w:shd w:val="clear" w:color="auto" w:fill="FFFFFF"/>
        </w:rPr>
        <w:t>(Obligations of account holder(s) regarding personal data at ABBANK);</w:t>
      </w:r>
    </w:p>
    <w:p w14:paraId="03B40C34" w14:textId="77777777" w:rsidR="00A715A5" w:rsidRPr="00080078" w:rsidRDefault="00A715A5" w:rsidP="2BB3B184">
      <w:pPr>
        <w:ind w:left="720" w:firstLine="360"/>
        <w:rPr>
          <w:i/>
          <w:iCs/>
          <w:color w:val="000000" w:themeColor="text1"/>
          <w:sz w:val="20"/>
          <w:szCs w:val="20"/>
          <w:shd w:val="clear" w:color="auto" w:fill="FFFFFF"/>
        </w:rPr>
      </w:pPr>
      <w:r w:rsidRPr="00080078">
        <w:rPr>
          <w:color w:val="000000" w:themeColor="text1"/>
          <w:sz w:val="20"/>
          <w:szCs w:val="20"/>
          <w:shd w:val="clear" w:color="auto" w:fill="FFFFFF"/>
        </w:rPr>
        <w:t xml:space="preserve">+ Cung cấp trung thực và đầy đủ dữ liệu cá nhân; </w:t>
      </w:r>
      <w:r w:rsidRPr="00080078">
        <w:rPr>
          <w:i/>
          <w:iCs/>
          <w:color w:val="000000" w:themeColor="text1"/>
          <w:sz w:val="20"/>
          <w:szCs w:val="20"/>
          <w:shd w:val="clear" w:color="auto" w:fill="FFFFFF"/>
        </w:rPr>
        <w:t>(Provide honest and complete personal data);</w:t>
      </w:r>
    </w:p>
    <w:p w14:paraId="2D44DDAA" w14:textId="77777777" w:rsidR="00A715A5" w:rsidRPr="00080078" w:rsidRDefault="00A715A5" w:rsidP="2BB3B184">
      <w:pPr>
        <w:ind w:left="720" w:firstLine="360"/>
        <w:rPr>
          <w:i/>
          <w:iCs/>
          <w:color w:val="000000" w:themeColor="text1"/>
          <w:sz w:val="20"/>
          <w:szCs w:val="20"/>
          <w:shd w:val="clear" w:color="auto" w:fill="FFFFFF"/>
        </w:rPr>
      </w:pPr>
      <w:r w:rsidRPr="00080078">
        <w:rPr>
          <w:color w:val="000000" w:themeColor="text1"/>
          <w:sz w:val="20"/>
          <w:szCs w:val="20"/>
          <w:shd w:val="clear" w:color="auto" w:fill="FFFFFF"/>
        </w:rPr>
        <w:t xml:space="preserve">+ Cập nhật dữ liệu cá nhân cho ABBANK ngay khi có sự thay đổi; </w:t>
      </w:r>
      <w:r w:rsidRPr="00080078">
        <w:rPr>
          <w:i/>
          <w:iCs/>
          <w:color w:val="000000" w:themeColor="text1"/>
          <w:sz w:val="20"/>
          <w:szCs w:val="20"/>
          <w:shd w:val="clear" w:color="auto" w:fill="FFFFFF"/>
        </w:rPr>
        <w:t xml:space="preserve">(Update personal data for ABBANK immediately upon change); </w:t>
      </w:r>
    </w:p>
    <w:p w14:paraId="45F89421" w14:textId="77777777" w:rsidR="00A715A5" w:rsidRPr="00080078" w:rsidRDefault="00A715A5" w:rsidP="2BB3B184">
      <w:pPr>
        <w:ind w:left="720" w:firstLine="360"/>
        <w:rPr>
          <w:i/>
          <w:iCs/>
          <w:color w:val="000000" w:themeColor="text1"/>
          <w:sz w:val="20"/>
          <w:szCs w:val="20"/>
          <w:shd w:val="clear" w:color="auto" w:fill="FFFFFF"/>
        </w:rPr>
      </w:pPr>
      <w:r w:rsidRPr="00080078">
        <w:rPr>
          <w:color w:val="000000" w:themeColor="text1"/>
          <w:sz w:val="20"/>
          <w:szCs w:val="20"/>
          <w:shd w:val="clear" w:color="auto" w:fill="FFFFFF"/>
        </w:rPr>
        <w:t xml:space="preserve">+ Cam kết đã được sự đồng ý của những người có liên quan về việc cung cấp dữ liệu cho ABBANK; </w:t>
      </w:r>
      <w:r w:rsidRPr="00080078">
        <w:rPr>
          <w:i/>
          <w:iCs/>
          <w:color w:val="000000" w:themeColor="text1"/>
          <w:sz w:val="20"/>
          <w:szCs w:val="20"/>
          <w:shd w:val="clear" w:color="auto" w:fill="FFFFFF"/>
        </w:rPr>
        <w:t>(Commitment to have the consent of relevant people to provide data to ABBANK);</w:t>
      </w:r>
    </w:p>
    <w:p w14:paraId="6C5799DE" w14:textId="77777777" w:rsidR="00A715A5" w:rsidRPr="00080078" w:rsidRDefault="00A715A5" w:rsidP="2BB3B184">
      <w:pPr>
        <w:ind w:left="720" w:firstLine="360"/>
        <w:rPr>
          <w:i/>
          <w:iCs/>
          <w:color w:val="000000" w:themeColor="text1"/>
          <w:sz w:val="20"/>
          <w:szCs w:val="20"/>
          <w:shd w:val="clear" w:color="auto" w:fill="FFFFFF"/>
        </w:rPr>
      </w:pPr>
      <w:r w:rsidRPr="00080078">
        <w:rPr>
          <w:color w:val="000000" w:themeColor="text1"/>
          <w:sz w:val="20"/>
          <w:szCs w:val="20"/>
          <w:shd w:val="clear" w:color="auto" w:fill="FFFFFF"/>
        </w:rPr>
        <w:t xml:space="preserve">+ Chủ động, có trách nhiệm tự bảo vệ dữ liệu cá nhân. </w:t>
      </w:r>
      <w:r w:rsidRPr="00080078">
        <w:rPr>
          <w:i/>
          <w:iCs/>
          <w:color w:val="000000" w:themeColor="text1"/>
          <w:sz w:val="20"/>
          <w:szCs w:val="20"/>
          <w:shd w:val="clear" w:color="auto" w:fill="FFFFFF"/>
        </w:rPr>
        <w:t>(Be proactive and responsible in personal data protection.</w:t>
      </w:r>
    </w:p>
    <w:p w14:paraId="77B6B85B" w14:textId="77777777" w:rsidR="00A715A5" w:rsidRPr="00080078" w:rsidRDefault="00A715A5" w:rsidP="00A715A5">
      <w:pPr>
        <w:numPr>
          <w:ilvl w:val="0"/>
          <w:numId w:val="27"/>
        </w:numPr>
        <w:spacing w:line="276" w:lineRule="auto"/>
        <w:rPr>
          <w:color w:val="000000" w:themeColor="text1"/>
          <w:sz w:val="20"/>
          <w:szCs w:val="20"/>
          <w:shd w:val="clear" w:color="auto" w:fill="FFFFFF"/>
        </w:rPr>
      </w:pPr>
      <w:r w:rsidRPr="00080078">
        <w:rPr>
          <w:color w:val="000000" w:themeColor="text1"/>
          <w:sz w:val="20"/>
          <w:szCs w:val="20"/>
          <w:shd w:val="clear" w:color="auto" w:fill="FFFFFF"/>
        </w:rPr>
        <w:t xml:space="preserve">Trong quá trình xử lý DLCN có thể xảy ra sự gián đoạn, trì trệ, ngắt quãng, lỗi hoặc bất cứ sự cố nào do các nguyên nhân nằm ngoài khả năng kiểm soát hợp lý của ABBANK, bao gồm nhưng không giới hạn tình trạng gián đoạn do nâng cấp, sửa chữa, lỗi đường truyền của nhà cung cấp dịch vụ internet, lỗi gián đoạn kỹ thuật cho nhà cung cấp hệ thống kỹ thuật, cơ sở hạ tầng khác, tin tặc, virus, bất khả kháng, trở ngại khách quan. Trong những trường hợp như vậy, ABBANK sẽ, bằng nỗ lực tối đa có thể và tình hình thực tế cho phép cũng như yêu cầu của pháp luật, thông báo cho (các) chủ tài khoản về sự cố xảy ra và (các) chủ tài khoản đồng ý miễn trừ cho ABBANK khỏi mọi trách nhiệm trong trường hợp đó. </w:t>
      </w:r>
      <w:r w:rsidRPr="00080078">
        <w:rPr>
          <w:i/>
          <w:iCs/>
          <w:color w:val="000000" w:themeColor="text1"/>
          <w:sz w:val="20"/>
          <w:szCs w:val="20"/>
          <w:shd w:val="clear" w:color="auto" w:fill="FFFFFF"/>
        </w:rPr>
        <w:t xml:space="preserve">(During the processing of personal data, interruptions, delays, interruptions, errors or any problems may occur due to causes beyond </w:t>
      </w:r>
      <w:r w:rsidRPr="00080078">
        <w:rPr>
          <w:i/>
          <w:iCs/>
          <w:color w:val="000000" w:themeColor="text1"/>
          <w:sz w:val="20"/>
          <w:szCs w:val="20"/>
          <w:shd w:val="clear" w:color="auto" w:fill="FFFFFF"/>
        </w:rPr>
        <w:lastRenderedPageBreak/>
        <w:t>ABBANK's reasonable control, including but not limited to: Unlimited interruptions due to upgrades, repairs, transmission line errors of internet service providers, technical interruptions of technical system providers, other infrastructure, hackers, viruses, force majeure, objective obstacle. In such cases, ABBANK will, with maximum possible efforts and the actual situation permitting as well as legal requirements, notify the account holder(s) of the incident and(s) the account holder agrees to exempt ABBANK from all liability in such case).</w:t>
      </w:r>
    </w:p>
    <w:p w14:paraId="37CB6BAD" w14:textId="77777777" w:rsidR="00A715A5" w:rsidRPr="00080078" w:rsidRDefault="00A715A5" w:rsidP="00A715A5">
      <w:pPr>
        <w:numPr>
          <w:ilvl w:val="0"/>
          <w:numId w:val="27"/>
        </w:numPr>
        <w:spacing w:line="276" w:lineRule="auto"/>
        <w:rPr>
          <w:color w:val="000000" w:themeColor="text1"/>
          <w:sz w:val="20"/>
          <w:szCs w:val="20"/>
          <w:shd w:val="clear" w:color="auto" w:fill="FFFFFF"/>
        </w:rPr>
      </w:pPr>
      <w:r w:rsidRPr="00080078">
        <w:rPr>
          <w:color w:val="000000" w:themeColor="text1"/>
          <w:sz w:val="20"/>
          <w:szCs w:val="20"/>
          <w:shd w:val="clear" w:color="auto" w:fill="FFFFFF"/>
        </w:rPr>
        <w:t xml:space="preserve">Các nội dung khác liên quan đến DLCN và xử lý DLCN sẽ được ABBANK cập nhật trên trang thông tin điện tử của ABBANK tại https://www.abbank.vn và/hoặc các ứng dụng do ABBANK phát triển, quản lý. ABBANK bảo lưu quyền cập nhật thông tin, quy định về DLCN, xử lý DLCN trên các trang thông tin điện tử, ứng dụng của ABBANK. ABBANK khuyến nghị (các) chủ tài khoản thường xuyên cập nhật trên trang thông tin điện từ và ứng dụng của ABBANK để bảo đảm cập nhật các thông tin mới nhất. </w:t>
      </w:r>
      <w:r w:rsidRPr="00080078">
        <w:rPr>
          <w:i/>
          <w:iCs/>
          <w:color w:val="000000" w:themeColor="text1"/>
          <w:sz w:val="20"/>
          <w:szCs w:val="20"/>
          <w:shd w:val="clear" w:color="auto" w:fill="FFFFFF"/>
        </w:rPr>
        <w:t>(Other contents related to personal data and personal data processing will be updated on ABBANK's website at https://www.abbank.vn and/or applications developed and managed by ABBANK. ABBANK develops and manages. ABBANK reserves the right to update information and regulations on personal data and personal data processing on ABBANK's website and its applications. ABBANK recommends that account holder(s) regularly update ABBANK's website and its application to ensure the latest information is updated).</w:t>
      </w:r>
    </w:p>
    <w:p w14:paraId="11EEA5FD" w14:textId="77777777" w:rsidR="00A715A5" w:rsidRPr="00080078" w:rsidRDefault="00A715A5" w:rsidP="00A715A5">
      <w:pPr>
        <w:spacing w:line="276" w:lineRule="auto"/>
        <w:ind w:left="720"/>
        <w:rPr>
          <w:color w:val="000000" w:themeColor="text1"/>
          <w:sz w:val="20"/>
          <w:szCs w:val="20"/>
          <w:shd w:val="clear" w:color="auto" w:fill="FFFFFF"/>
        </w:rPr>
      </w:pPr>
    </w:p>
    <w:p w14:paraId="0B62A218" w14:textId="77777777" w:rsidR="00A715A5" w:rsidRPr="00080078" w:rsidRDefault="00A715A5">
      <w:pPr>
        <w:spacing w:line="276" w:lineRule="auto"/>
        <w:ind w:left="720"/>
        <w:rPr>
          <w:color w:val="000000" w:themeColor="text1"/>
          <w:sz w:val="20"/>
          <w:szCs w:val="20"/>
        </w:rPr>
      </w:pPr>
      <w:r w:rsidRPr="00080078">
        <w:rPr>
          <w:b/>
          <w:bCs/>
          <w:i/>
          <w:iCs/>
          <w:color w:val="000000" w:themeColor="text1"/>
          <w:sz w:val="20"/>
          <w:szCs w:val="20"/>
          <w:u w:val="single"/>
        </w:rPr>
        <w:t>Lưu ý:</w:t>
      </w:r>
      <w:r w:rsidRPr="00080078">
        <w:rPr>
          <w:b/>
          <w:bCs/>
          <w:i/>
          <w:iCs/>
          <w:color w:val="000000" w:themeColor="text1"/>
          <w:sz w:val="20"/>
          <w:szCs w:val="20"/>
        </w:rPr>
        <w:t xml:space="preserve"> Khách hàng tuyệt đối không ký trên giấy trắng hoặc bất kỳ chứng từ nào theo yêu cầu nhân viên khi chưa thấy hoặc chưa hiểu nội dung văn bản/chứng từ đó</w:t>
      </w:r>
      <w:r w:rsidRPr="00080078">
        <w:rPr>
          <w:i/>
          <w:iCs/>
          <w:color w:val="000000" w:themeColor="text1"/>
          <w:sz w:val="20"/>
          <w:szCs w:val="20"/>
        </w:rPr>
        <w:t>. (</w:t>
      </w:r>
      <w:r w:rsidR="45440AD7" w:rsidRPr="00080078">
        <w:rPr>
          <w:i/>
          <w:iCs/>
          <w:color w:val="000000" w:themeColor="text1"/>
          <w:sz w:val="20"/>
          <w:szCs w:val="20"/>
        </w:rPr>
        <w:t>Caution</w:t>
      </w:r>
      <w:r w:rsidRPr="00080078">
        <w:rPr>
          <w:i/>
          <w:iCs/>
          <w:color w:val="000000" w:themeColor="text1"/>
          <w:sz w:val="20"/>
          <w:szCs w:val="20"/>
        </w:rPr>
        <w:t xml:space="preserve">: Customers </w:t>
      </w:r>
      <w:r w:rsidR="7C569A24" w:rsidRPr="00080078">
        <w:rPr>
          <w:i/>
          <w:iCs/>
          <w:color w:val="000000" w:themeColor="text1"/>
          <w:sz w:val="20"/>
          <w:szCs w:val="20"/>
        </w:rPr>
        <w:t xml:space="preserve">must </w:t>
      </w:r>
      <w:r w:rsidRPr="00080078">
        <w:rPr>
          <w:i/>
          <w:iCs/>
          <w:color w:val="000000" w:themeColor="text1"/>
          <w:sz w:val="20"/>
          <w:szCs w:val="20"/>
        </w:rPr>
        <w:t>not sign on blank pa</w:t>
      </w:r>
      <w:r w:rsidR="6E6CF6E8" w:rsidRPr="00080078">
        <w:rPr>
          <w:i/>
          <w:iCs/>
          <w:color w:val="000000" w:themeColor="text1"/>
          <w:sz w:val="20"/>
          <w:szCs w:val="20"/>
        </w:rPr>
        <w:t>ages</w:t>
      </w:r>
      <w:r w:rsidRPr="00080078">
        <w:rPr>
          <w:i/>
          <w:iCs/>
          <w:color w:val="000000" w:themeColor="text1"/>
          <w:sz w:val="20"/>
          <w:szCs w:val="20"/>
        </w:rPr>
        <w:t xml:space="preserve"> or </w:t>
      </w:r>
      <w:r w:rsidR="554100AE" w:rsidRPr="00080078">
        <w:rPr>
          <w:i/>
          <w:iCs/>
          <w:color w:val="000000" w:themeColor="text1"/>
          <w:sz w:val="20"/>
          <w:szCs w:val="20"/>
        </w:rPr>
        <w:t xml:space="preserve">on </w:t>
      </w:r>
      <w:r w:rsidRPr="00080078">
        <w:rPr>
          <w:i/>
          <w:iCs/>
          <w:color w:val="000000" w:themeColor="text1"/>
          <w:sz w:val="20"/>
          <w:szCs w:val="20"/>
        </w:rPr>
        <w:t xml:space="preserve">any documents  requested by </w:t>
      </w:r>
      <w:r w:rsidR="72E4C6C3" w:rsidRPr="00080078">
        <w:rPr>
          <w:i/>
          <w:iCs/>
          <w:color w:val="000000" w:themeColor="text1"/>
          <w:sz w:val="20"/>
          <w:szCs w:val="20"/>
        </w:rPr>
        <w:t xml:space="preserve">bank </w:t>
      </w:r>
      <w:r w:rsidRPr="00080078">
        <w:rPr>
          <w:i/>
          <w:iCs/>
          <w:color w:val="000000" w:themeColor="text1"/>
          <w:sz w:val="20"/>
          <w:szCs w:val="20"/>
        </w:rPr>
        <w:t xml:space="preserve">staff without </w:t>
      </w:r>
      <w:r w:rsidR="38E82A68" w:rsidRPr="00080078">
        <w:rPr>
          <w:i/>
          <w:iCs/>
          <w:color w:val="000000" w:themeColor="text1"/>
          <w:sz w:val="20"/>
          <w:szCs w:val="20"/>
        </w:rPr>
        <w:t>reading</w:t>
      </w:r>
      <w:r w:rsidRPr="00080078">
        <w:rPr>
          <w:i/>
          <w:iCs/>
          <w:color w:val="000000" w:themeColor="text1"/>
          <w:sz w:val="20"/>
          <w:szCs w:val="20"/>
        </w:rPr>
        <w:t xml:space="preserve"> </w:t>
      </w:r>
      <w:r w:rsidR="2C555210" w:rsidRPr="00080078">
        <w:rPr>
          <w:i/>
          <w:iCs/>
          <w:color w:val="000000" w:themeColor="text1"/>
          <w:sz w:val="20"/>
          <w:szCs w:val="20"/>
        </w:rPr>
        <w:t>and</w:t>
      </w:r>
      <w:r w:rsidRPr="00080078">
        <w:rPr>
          <w:i/>
          <w:iCs/>
          <w:color w:val="000000" w:themeColor="text1"/>
          <w:sz w:val="20"/>
          <w:szCs w:val="20"/>
        </w:rPr>
        <w:t xml:space="preserve"> understanding the content of that document.)</w:t>
      </w:r>
    </w:p>
    <w:p w14:paraId="61F13B9F" w14:textId="77777777" w:rsidR="0018543B" w:rsidRPr="00080078" w:rsidRDefault="0018543B" w:rsidP="007C0472">
      <w:pPr>
        <w:spacing w:after="120" w:line="276" w:lineRule="auto"/>
        <w:rPr>
          <w:color w:val="000000" w:themeColor="text1"/>
          <w:sz w:val="20"/>
          <w:szCs w:val="20"/>
        </w:rPr>
      </w:pPr>
    </w:p>
    <w:tbl>
      <w:tblPr>
        <w:tblW w:w="10800" w:type="dxa"/>
        <w:tblInd w:w="-72" w:type="dxa"/>
        <w:tblBorders>
          <w:top w:val="thinThickLargeGap" w:sz="12" w:space="0" w:color="00BCB8"/>
          <w:bottom w:val="thinThickLargeGap" w:sz="12" w:space="0" w:color="00BCB8"/>
          <w:insideH w:val="thinThickLargeGap" w:sz="12" w:space="0" w:color="00BCB8"/>
          <w:insideV w:val="thinThickLargeGap" w:sz="12" w:space="0" w:color="00BCB8"/>
        </w:tblBorders>
        <w:tblLook w:val="04A0" w:firstRow="1" w:lastRow="0" w:firstColumn="1" w:lastColumn="0" w:noHBand="0" w:noVBand="1"/>
      </w:tblPr>
      <w:tblGrid>
        <w:gridCol w:w="5567"/>
        <w:gridCol w:w="5233"/>
      </w:tblGrid>
      <w:tr w:rsidR="00080078" w:rsidRPr="00080078" w14:paraId="1A2D124D" w14:textId="77777777" w:rsidTr="12F86069">
        <w:trPr>
          <w:trHeight w:val="1725"/>
        </w:trPr>
        <w:tc>
          <w:tcPr>
            <w:tcW w:w="5567" w:type="dxa"/>
          </w:tcPr>
          <w:p w14:paraId="7E8938D8" w14:textId="77777777" w:rsidR="0033761D" w:rsidRPr="00080078" w:rsidRDefault="00877DB9" w:rsidP="2BB3B184">
            <w:pPr>
              <w:spacing w:line="276" w:lineRule="auto"/>
              <w:ind w:firstLine="75"/>
              <w:jc w:val="center"/>
              <w:rPr>
                <w:b/>
                <w:bCs/>
                <w:color w:val="000000" w:themeColor="text1"/>
                <w:sz w:val="20"/>
                <w:szCs w:val="20"/>
              </w:rPr>
            </w:pPr>
            <w:r w:rsidRPr="00080078">
              <w:rPr>
                <w:b/>
                <w:bCs/>
                <w:color w:val="000000" w:themeColor="text1"/>
                <w:sz w:val="20"/>
                <w:szCs w:val="20"/>
              </w:rPr>
              <w:t>Kế toán trưởng</w:t>
            </w:r>
          </w:p>
          <w:p w14:paraId="7156C0DC" w14:textId="77777777" w:rsidR="0033761D" w:rsidRPr="00080078" w:rsidRDefault="0033761D" w:rsidP="007C0472">
            <w:pPr>
              <w:spacing w:line="276" w:lineRule="auto"/>
              <w:ind w:right="-18"/>
              <w:jc w:val="center"/>
              <w:rPr>
                <w:color w:val="000000" w:themeColor="text1"/>
                <w:sz w:val="20"/>
                <w:szCs w:val="20"/>
              </w:rPr>
            </w:pPr>
            <w:r w:rsidRPr="00080078">
              <w:rPr>
                <w:color w:val="000000" w:themeColor="text1"/>
                <w:sz w:val="20"/>
                <w:szCs w:val="20"/>
              </w:rPr>
              <w:t>(</w:t>
            </w:r>
            <w:r w:rsidR="00877DB9" w:rsidRPr="00080078">
              <w:rPr>
                <w:color w:val="000000" w:themeColor="text1"/>
                <w:sz w:val="20"/>
                <w:szCs w:val="20"/>
              </w:rPr>
              <w:t>Chief accountant</w:t>
            </w:r>
            <w:r w:rsidRPr="00080078">
              <w:rPr>
                <w:color w:val="000000" w:themeColor="text1"/>
                <w:sz w:val="20"/>
                <w:szCs w:val="20"/>
              </w:rPr>
              <w:t>)</w:t>
            </w:r>
          </w:p>
        </w:tc>
        <w:tc>
          <w:tcPr>
            <w:tcW w:w="5233" w:type="dxa"/>
          </w:tcPr>
          <w:p w14:paraId="2831A4A5" w14:textId="3D09C147" w:rsidR="0033761D" w:rsidRPr="00080078" w:rsidRDefault="00877DB9" w:rsidP="00010C7E">
            <w:pPr>
              <w:tabs>
                <w:tab w:val="center" w:pos="1692"/>
                <w:tab w:val="left" w:pos="3708"/>
                <w:tab w:val="center" w:pos="4572"/>
                <w:tab w:val="left" w:pos="6432"/>
                <w:tab w:val="center" w:pos="7182"/>
                <w:tab w:val="center" w:pos="9000"/>
              </w:tabs>
              <w:spacing w:line="276" w:lineRule="auto"/>
              <w:jc w:val="center"/>
              <w:rPr>
                <w:color w:val="000000" w:themeColor="text1"/>
                <w:sz w:val="20"/>
                <w:szCs w:val="20"/>
              </w:rPr>
            </w:pPr>
            <w:r w:rsidRPr="00080078" w:rsidDel="00877DB9">
              <w:rPr>
                <w:b/>
                <w:bCs/>
                <w:color w:val="000000" w:themeColor="text1"/>
                <w:sz w:val="20"/>
                <w:szCs w:val="20"/>
              </w:rPr>
              <w:t>Người đại diện hợp pháp</w:t>
            </w:r>
          </w:p>
          <w:p w14:paraId="13861700" w14:textId="77777777" w:rsidR="0033761D" w:rsidRPr="00080078" w:rsidRDefault="00877DB9" w:rsidP="6A74EA4A">
            <w:pPr>
              <w:tabs>
                <w:tab w:val="center" w:pos="1692"/>
                <w:tab w:val="left" w:pos="3708"/>
                <w:tab w:val="center" w:pos="4572"/>
                <w:tab w:val="left" w:pos="6432"/>
                <w:tab w:val="center" w:pos="7182"/>
                <w:tab w:val="center" w:pos="9000"/>
              </w:tabs>
              <w:spacing w:line="276" w:lineRule="auto"/>
              <w:jc w:val="center"/>
              <w:rPr>
                <w:color w:val="000000" w:themeColor="text1"/>
                <w:sz w:val="20"/>
                <w:szCs w:val="20"/>
              </w:rPr>
            </w:pPr>
            <w:r w:rsidRPr="00080078">
              <w:rPr>
                <w:color w:val="000000" w:themeColor="text1"/>
                <w:sz w:val="20"/>
                <w:szCs w:val="20"/>
              </w:rPr>
              <w:t>(Lawful Representative)</w:t>
            </w:r>
          </w:p>
        </w:tc>
      </w:tr>
    </w:tbl>
    <w:p w14:paraId="4E23C965" w14:textId="77777777" w:rsidR="00877DB9" w:rsidRPr="00080078" w:rsidRDefault="00877DB9" w:rsidP="2BB3B184">
      <w:pPr>
        <w:tabs>
          <w:tab w:val="center" w:pos="1692"/>
          <w:tab w:val="left" w:pos="3708"/>
          <w:tab w:val="center" w:pos="4572"/>
          <w:tab w:val="left" w:pos="6432"/>
          <w:tab w:val="center" w:pos="7182"/>
          <w:tab w:val="center" w:pos="9000"/>
        </w:tabs>
        <w:spacing w:line="276" w:lineRule="auto"/>
        <w:rPr>
          <w:b/>
          <w:bCs/>
          <w:color w:val="000000" w:themeColor="text1"/>
          <w:sz w:val="20"/>
          <w:szCs w:val="20"/>
        </w:rPr>
      </w:pPr>
      <w:r w:rsidRPr="00080078">
        <w:rPr>
          <w:b/>
          <w:bCs/>
          <w:color w:val="000000" w:themeColor="text1"/>
          <w:sz w:val="20"/>
          <w:szCs w:val="20"/>
        </w:rPr>
        <w:t xml:space="preserve">        Giao dịch viên</w:t>
      </w:r>
      <w:r w:rsidRPr="00080078">
        <w:rPr>
          <w:color w:val="000000" w:themeColor="text1"/>
        </w:rPr>
        <w:tab/>
      </w:r>
      <w:r w:rsidRPr="00080078">
        <w:rPr>
          <w:b/>
          <w:bCs/>
          <w:color w:val="000000" w:themeColor="text1"/>
          <w:sz w:val="20"/>
          <w:szCs w:val="20"/>
        </w:rPr>
        <w:t xml:space="preserve">                                                               Kiểm soát</w:t>
      </w:r>
      <w:r w:rsidRPr="00080078">
        <w:rPr>
          <w:color w:val="000000" w:themeColor="text1"/>
        </w:rPr>
        <w:tab/>
      </w:r>
      <w:r w:rsidRPr="00080078">
        <w:rPr>
          <w:b/>
          <w:bCs/>
          <w:color w:val="000000" w:themeColor="text1"/>
          <w:sz w:val="20"/>
          <w:szCs w:val="20"/>
        </w:rPr>
        <w:t xml:space="preserve">                                      Giám đốc</w:t>
      </w:r>
    </w:p>
    <w:p w14:paraId="4DF21516" w14:textId="77777777" w:rsidR="00080718" w:rsidRPr="00080078" w:rsidRDefault="00877DB9" w:rsidP="007C0472">
      <w:pPr>
        <w:spacing w:line="276" w:lineRule="auto"/>
        <w:rPr>
          <w:color w:val="000000" w:themeColor="text1"/>
          <w:sz w:val="20"/>
          <w:szCs w:val="20"/>
        </w:rPr>
      </w:pPr>
      <w:r w:rsidRPr="00080078">
        <w:rPr>
          <w:b/>
          <w:color w:val="000000" w:themeColor="text1"/>
          <w:sz w:val="20"/>
          <w:szCs w:val="20"/>
        </w:rPr>
        <w:tab/>
      </w:r>
      <w:r w:rsidRPr="00080078">
        <w:rPr>
          <w:b/>
          <w:bCs/>
          <w:color w:val="000000" w:themeColor="text1"/>
          <w:sz w:val="20"/>
          <w:szCs w:val="20"/>
        </w:rPr>
        <w:t>(Teller)</w:t>
      </w:r>
      <w:r w:rsidRPr="00080078">
        <w:rPr>
          <w:b/>
          <w:color w:val="000000" w:themeColor="text1"/>
          <w:sz w:val="20"/>
          <w:szCs w:val="20"/>
        </w:rPr>
        <w:tab/>
      </w:r>
      <w:r w:rsidRPr="00080078">
        <w:rPr>
          <w:b/>
          <w:bCs/>
          <w:color w:val="000000" w:themeColor="text1"/>
          <w:sz w:val="20"/>
          <w:szCs w:val="20"/>
        </w:rPr>
        <w:t xml:space="preserve">                                 </w:t>
      </w:r>
      <w:r w:rsidR="008A13DD" w:rsidRPr="00080078">
        <w:rPr>
          <w:b/>
          <w:bCs/>
          <w:color w:val="000000" w:themeColor="text1"/>
          <w:sz w:val="20"/>
          <w:szCs w:val="20"/>
        </w:rPr>
        <w:t xml:space="preserve">                               </w:t>
      </w:r>
      <w:r w:rsidRPr="00080078">
        <w:rPr>
          <w:b/>
          <w:bCs/>
          <w:color w:val="000000" w:themeColor="text1"/>
          <w:sz w:val="20"/>
          <w:szCs w:val="20"/>
        </w:rPr>
        <w:t>(Supervisor)</w:t>
      </w:r>
      <w:r w:rsidRPr="00080078">
        <w:rPr>
          <w:b/>
          <w:color w:val="000000" w:themeColor="text1"/>
          <w:sz w:val="20"/>
          <w:szCs w:val="20"/>
        </w:rPr>
        <w:tab/>
      </w:r>
      <w:r w:rsidRPr="00080078">
        <w:rPr>
          <w:b/>
          <w:bCs/>
          <w:color w:val="000000" w:themeColor="text1"/>
          <w:sz w:val="20"/>
          <w:szCs w:val="20"/>
        </w:rPr>
        <w:t xml:space="preserve">                                                    (Director)  </w:t>
      </w:r>
    </w:p>
    <w:sectPr w:rsidR="00080718" w:rsidRPr="00080078" w:rsidSect="00170884">
      <w:headerReference w:type="default" r:id="rId12"/>
      <w:footerReference w:type="default" r:id="rId13"/>
      <w:type w:val="continuous"/>
      <w:pgSz w:w="11909" w:h="16834" w:code="9"/>
      <w:pgMar w:top="709" w:right="659" w:bottom="634" w:left="720" w:header="180" w:footer="0" w:gutter="0"/>
      <w:pgBorders w:offsetFrom="page">
        <w:top w:val="thickThinLargeGap" w:sz="12" w:space="24" w:color="00BCB8"/>
        <w:left w:val="thickThinLargeGap" w:sz="12" w:space="24" w:color="00BCB8"/>
        <w:bottom w:val="thinThickLargeGap" w:sz="12" w:space="24" w:color="00BCB8"/>
        <w:right w:val="thinThickLargeGap" w:sz="12" w:space="24" w:color="00BCB8"/>
      </w:pgBorders>
      <w:cols w:sep="1" w:space="27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B06D0" w14:textId="77777777" w:rsidR="00F067D6" w:rsidRDefault="00F067D6" w:rsidP="002E2DAD">
      <w:r>
        <w:separator/>
      </w:r>
    </w:p>
  </w:endnote>
  <w:endnote w:type="continuationSeparator" w:id="0">
    <w:p w14:paraId="01F7772B" w14:textId="77777777" w:rsidR="00F067D6" w:rsidRDefault="00F067D6" w:rsidP="002E2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Ref">
    <w:altName w:val="Verdana"/>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6BE51" w14:textId="77777777" w:rsidR="008323F7" w:rsidRPr="00F07A8F" w:rsidRDefault="008323F7" w:rsidP="2BB3B184">
    <w:pPr>
      <w:pStyle w:val="Footer"/>
      <w:pBdr>
        <w:bottom w:val="single" w:sz="6" w:space="16" w:color="auto"/>
      </w:pBdr>
      <w:rPr>
        <w:rFonts w:ascii="Tahoma" w:hAnsi="Tahoma" w:cs="Tahoma"/>
        <w:b/>
        <w:bCs/>
        <w:i/>
        <w:iCs/>
        <w:sz w:val="16"/>
        <w:szCs w:val="16"/>
      </w:rPr>
    </w:pPr>
  </w:p>
  <w:p w14:paraId="365FF973" w14:textId="2D41D0BD" w:rsidR="008323F7" w:rsidRPr="00170884" w:rsidRDefault="008323F7" w:rsidP="00170884">
    <w:pPr>
      <w:pStyle w:val="Footer"/>
      <w:jc w:val="right"/>
      <w:rPr>
        <w:sz w:val="20"/>
        <w:szCs w:val="20"/>
      </w:rPr>
    </w:pPr>
    <w:r w:rsidRPr="2BB3B184">
      <w:rPr>
        <w:sz w:val="20"/>
        <w:szCs w:val="20"/>
      </w:rPr>
      <w:fldChar w:fldCharType="begin"/>
    </w:r>
    <w:r w:rsidRPr="2BB3B184">
      <w:rPr>
        <w:sz w:val="20"/>
        <w:szCs w:val="20"/>
      </w:rPr>
      <w:instrText xml:space="preserve"> PAGE   \* MERGEFORMAT </w:instrText>
    </w:r>
    <w:r w:rsidRPr="2BB3B184">
      <w:rPr>
        <w:sz w:val="20"/>
        <w:szCs w:val="20"/>
      </w:rPr>
      <w:fldChar w:fldCharType="separate"/>
    </w:r>
    <w:r w:rsidR="00145B12">
      <w:rPr>
        <w:sz w:val="20"/>
        <w:szCs w:val="20"/>
      </w:rPr>
      <w:t>3</w:t>
    </w:r>
    <w:r w:rsidRPr="2BB3B184">
      <w:rPr>
        <w:sz w:val="20"/>
        <w:szCs w:val="20"/>
      </w:rPr>
      <w:fldChar w:fldCharType="end"/>
    </w:r>
    <w:r w:rsidRPr="2BB3B184">
      <w:rPr>
        <w:sz w:val="20"/>
        <w:szCs w:val="20"/>
      </w:rPr>
      <w:t>/9</w:t>
    </w:r>
  </w:p>
  <w:p w14:paraId="1AF18A52" w14:textId="77777777" w:rsidR="008323F7" w:rsidRDefault="00832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33434" w14:textId="77777777" w:rsidR="00F067D6" w:rsidRDefault="00F067D6" w:rsidP="002E2DAD">
      <w:r>
        <w:separator/>
      </w:r>
    </w:p>
  </w:footnote>
  <w:footnote w:type="continuationSeparator" w:id="0">
    <w:p w14:paraId="286264E9" w14:textId="77777777" w:rsidR="00F067D6" w:rsidRDefault="00F067D6" w:rsidP="002E2DAD">
      <w:r>
        <w:continuationSeparator/>
      </w:r>
    </w:p>
  </w:footnote>
  <w:footnote w:id="1">
    <w:p w14:paraId="2688AE37" w14:textId="77777777" w:rsidR="008323F7" w:rsidRDefault="008323F7">
      <w:pPr>
        <w:pStyle w:val="FootnoteText"/>
      </w:pPr>
      <w:r>
        <w:rPr>
          <w:rStyle w:val="FootnoteReference"/>
        </w:rPr>
        <w:footnoteRef/>
      </w:r>
      <w:r>
        <w:t xml:space="preserve"> </w:t>
      </w:r>
      <w:r w:rsidRPr="00E857A5">
        <w:t xml:space="preserve">Người đại diện hợp pháp là người đại diện theo </w:t>
      </w:r>
      <w:r>
        <w:t>p</w:t>
      </w:r>
      <w:r w:rsidRPr="00E857A5">
        <w:t xml:space="preserve">háp luật hoặc đại diện theo ủy quyền </w:t>
      </w:r>
      <w:r>
        <w:rPr>
          <w:i/>
        </w:rPr>
        <w:t>(Lawful Representative is legal or authorized signatories).</w:t>
      </w:r>
    </w:p>
  </w:footnote>
  <w:footnote w:id="2">
    <w:p w14:paraId="649045A7" w14:textId="77777777" w:rsidR="008323F7" w:rsidRDefault="008323F7">
      <w:pPr>
        <w:pStyle w:val="FootnoteText"/>
      </w:pPr>
      <w:r>
        <w:rPr>
          <w:rStyle w:val="FootnoteReference"/>
        </w:rPr>
        <w:footnoteRef/>
      </w:r>
      <w:r>
        <w:t xml:space="preserve"> Nội dung đăng ký tại Văn bản này không áp dụng đối với các tài khoản thanh toán mở sau thời điểm đăng ký này</w:t>
      </w:r>
      <w:r w:rsidRPr="00A715A5">
        <w:t xml:space="preserve">. Việc cung cấp dịch vụ cho tài khoản ngoại tệ trên ABBANK Business tùy thuộc vào chính sách sản phẩm của ABBANK từng thời kỳ. </w:t>
      </w:r>
      <w:r w:rsidRPr="00A715A5">
        <w:rPr>
          <w:i/>
        </w:rPr>
        <w:t>(</w:t>
      </w:r>
      <w:r w:rsidRPr="00DC7FF0">
        <w:rPr>
          <w:i/>
        </w:rPr>
        <w:t>The registration content in this document does not apply to payment accounts opened after the registration date.</w:t>
      </w:r>
      <w:r w:rsidRPr="00A715A5">
        <w:rPr>
          <w:i/>
        </w:rPr>
        <w:t xml:space="preserve"> Providing services for foreign currency accounts depends on ABBANK's product policy from time to time).</w:t>
      </w:r>
    </w:p>
  </w:footnote>
  <w:footnote w:id="3">
    <w:p w14:paraId="0DCCF110" w14:textId="168F9F9F" w:rsidR="008323F7" w:rsidRPr="00AE7F6B" w:rsidRDefault="008323F7">
      <w:pPr>
        <w:pStyle w:val="FootnoteText"/>
        <w:rPr>
          <w:lang w:val="en-US"/>
        </w:rPr>
      </w:pPr>
      <w:r>
        <w:rPr>
          <w:rStyle w:val="FootnoteReference"/>
        </w:rPr>
        <w:footnoteRef/>
      </w:r>
      <w:r>
        <w:t xml:space="preserve"> Chỉ chọn mục này khi Tổ chức là Doanh nghiệp siêu nhỏ áp dụng chế độ kế toán đơn giản</w:t>
      </w:r>
      <w:r>
        <w:rPr>
          <w:lang w:val="en-US"/>
        </w:rPr>
        <w:t xml:space="preserve"> </w:t>
      </w:r>
      <w:r w:rsidRPr="41D23ABB">
        <w:rPr>
          <w:i/>
          <w:iCs/>
          <w:lang w:val="en-US"/>
        </w:rPr>
        <w:t xml:space="preserve"> (Applicable to super small enterprises who adopt simple accounting methods)</w:t>
      </w:r>
    </w:p>
  </w:footnote>
  <w:footnote w:id="4">
    <w:p w14:paraId="0A489AAE" w14:textId="77777777" w:rsidR="008323F7" w:rsidRPr="00AE7F6B" w:rsidRDefault="008323F7">
      <w:pPr>
        <w:pStyle w:val="FootnoteText"/>
        <w:rPr>
          <w:lang w:val="en-US"/>
        </w:rPr>
      </w:pPr>
      <w:r>
        <w:rPr>
          <w:rStyle w:val="FootnoteReference"/>
        </w:rPr>
        <w:footnoteRef/>
      </w:r>
      <w:r>
        <w:t xml:space="preserve"> </w:t>
      </w:r>
      <w:r>
        <w:rPr>
          <w:lang w:val="en-US"/>
        </w:rPr>
        <w:t xml:space="preserve">Chỉ chọn nếu thứ tự phê duyệt là tuần tự </w:t>
      </w:r>
      <w:r w:rsidRPr="41D23ABB">
        <w:rPr>
          <w:i/>
          <w:iCs/>
          <w:lang w:val="en-US"/>
        </w:rPr>
        <w:t>(Applicable to sequential approvals only)</w:t>
      </w:r>
    </w:p>
  </w:footnote>
  <w:footnote w:id="5">
    <w:p w14:paraId="4A37A1EC" w14:textId="754D111E" w:rsidR="008323F7" w:rsidRPr="006A6BE2" w:rsidRDefault="008323F7" w:rsidP="009A37BD">
      <w:pPr>
        <w:spacing w:before="120" w:after="60" w:line="276" w:lineRule="auto"/>
        <w:rPr>
          <w:lang w:val="en-US"/>
        </w:rPr>
      </w:pPr>
      <w:r>
        <w:rPr>
          <w:rStyle w:val="FootnoteReference"/>
        </w:rPr>
        <w:footnoteRef/>
      </w:r>
      <w:r>
        <w:t xml:space="preserve"> </w:t>
      </w:r>
      <w:r w:rsidRPr="006A6BE2">
        <w:rPr>
          <w:sz w:val="20"/>
          <w:szCs w:val="20"/>
          <w:lang w:val="en-US"/>
        </w:rPr>
        <w:t xml:space="preserve">Phân </w:t>
      </w:r>
      <w:r>
        <w:rPr>
          <w:sz w:val="20"/>
          <w:szCs w:val="20"/>
          <w:lang w:val="en-US"/>
        </w:rPr>
        <w:t>q</w:t>
      </w:r>
      <w:r w:rsidRPr="006A6BE2">
        <w:rPr>
          <w:sz w:val="20"/>
          <w:szCs w:val="20"/>
          <w:lang w:val="en-US"/>
        </w:rPr>
        <w:t>uy</w:t>
      </w:r>
      <w:r w:rsidRPr="003E4019">
        <w:rPr>
          <w:bCs/>
          <w:color w:val="000000"/>
          <w:sz w:val="20"/>
          <w:szCs w:val="20"/>
          <w:lang w:val="en-US"/>
        </w:rPr>
        <w:t xml:space="preserve">ền thực hiện giao dịch chuyển lương, </w:t>
      </w:r>
      <w:r w:rsidRPr="003E4019">
        <w:rPr>
          <w:bCs/>
          <w:color w:val="000000"/>
          <w:sz w:val="20"/>
          <w:szCs w:val="20"/>
        </w:rPr>
        <w:t xml:space="preserve">truy cập thông tin và nhận thông báo giao dịch tài khoản </w:t>
      </w:r>
      <w:r w:rsidRPr="003E4019">
        <w:rPr>
          <w:bCs/>
          <w:color w:val="000000"/>
          <w:sz w:val="20"/>
          <w:szCs w:val="20"/>
          <w:lang w:val="en-US"/>
        </w:rPr>
        <w:t>định danh</w:t>
      </w:r>
      <w:r w:rsidRPr="003E4019">
        <w:rPr>
          <w:bCs/>
          <w:color w:val="000000"/>
          <w:sz w:val="20"/>
          <w:szCs w:val="20"/>
        </w:rPr>
        <w:t xml:space="preserve"> được cài đặt mặc định cho người dùng theo đăng ký tại Đề nghị này. Do tính bảo mật của thông tin, khách hàng cân nhắc </w:t>
      </w:r>
      <w:r w:rsidRPr="003E4019">
        <w:rPr>
          <w:bCs/>
          <w:color w:val="000000"/>
          <w:sz w:val="20"/>
          <w:szCs w:val="20"/>
          <w:lang w:val="en-US"/>
        </w:rPr>
        <w:t xml:space="preserve">phân </w:t>
      </w:r>
      <w:r w:rsidRPr="003E4019">
        <w:rPr>
          <w:bCs/>
          <w:color w:val="000000"/>
          <w:sz w:val="20"/>
          <w:szCs w:val="20"/>
        </w:rPr>
        <w:t xml:space="preserve">quyền thực hiện giao dịch lương cho người dùng nhất định và đăng ký phân quyền truy cập thông tin </w:t>
      </w:r>
      <w:r w:rsidRPr="003E4019">
        <w:rPr>
          <w:bCs/>
          <w:color w:val="000000"/>
          <w:sz w:val="20"/>
          <w:szCs w:val="20"/>
          <w:lang w:val="en-US"/>
        </w:rPr>
        <w:t>tài khoản định danh</w:t>
      </w:r>
      <w:r w:rsidRPr="003E4019">
        <w:rPr>
          <w:bCs/>
          <w:color w:val="000000"/>
          <w:sz w:val="20"/>
          <w:szCs w:val="20"/>
        </w:rPr>
        <w:t xml:space="preserve"> tại mục “Yêu cầu khác”</w:t>
      </w:r>
      <w:r w:rsidRPr="003E4019">
        <w:rPr>
          <w:bCs/>
          <w:color w:val="000000"/>
          <w:sz w:val="20"/>
          <w:szCs w:val="20"/>
          <w:lang w:val="en-US"/>
        </w:rPr>
        <w:t>.</w:t>
      </w:r>
      <w:r w:rsidRPr="003E4019">
        <w:rPr>
          <w:b/>
          <w:bCs/>
          <w:color w:val="000000"/>
        </w:rPr>
        <w:t xml:space="preserve"> </w:t>
      </w:r>
      <w:r w:rsidRPr="003E4019">
        <w:rPr>
          <w:i/>
          <w:iCs/>
          <w:color w:val="000000"/>
          <w:sz w:val="20"/>
          <w:szCs w:val="20"/>
        </w:rPr>
        <w:t>(</w:t>
      </w:r>
      <w:r w:rsidRPr="003E4019">
        <w:rPr>
          <w:i/>
          <w:iCs/>
          <w:color w:val="000000"/>
          <w:sz w:val="20"/>
          <w:szCs w:val="20"/>
          <w:lang w:val="en-US"/>
        </w:rPr>
        <w:t>Authorisation to execute payroll transfers, access information and receive notification for virtual account will be granted by default to the users registered in this form. Due to the senstivity nature of such data, please take discretion while assigning payroll transfers privileges and virtual account access rights to specific users, by declaring under “Other requirements”</w:t>
      </w:r>
      <w:r>
        <w:rPr>
          <w:i/>
          <w:iCs/>
          <w:color w:val="000000"/>
          <w:sz w:val="20"/>
          <w:szCs w:val="20"/>
          <w:lang w:val="en-US"/>
        </w:rPr>
        <w:t xml:space="preserve"> section</w:t>
      </w:r>
      <w:r w:rsidRPr="003E4019">
        <w:rPr>
          <w:i/>
          <w:iCs/>
          <w:color w:val="000000"/>
          <w:sz w:val="20"/>
          <w:szCs w:val="20"/>
        </w:rPr>
        <w:t>).</w:t>
      </w:r>
    </w:p>
  </w:footnote>
  <w:footnote w:id="6">
    <w:p w14:paraId="227BD758" w14:textId="77777777" w:rsidR="008323F7" w:rsidRPr="00AE7F6B" w:rsidRDefault="008323F7" w:rsidP="00AB778A">
      <w:pPr>
        <w:pStyle w:val="FootnoteText"/>
        <w:rPr>
          <w:lang w:val="en-US"/>
        </w:rPr>
      </w:pPr>
      <w:r>
        <w:rPr>
          <w:rStyle w:val="FootnoteReference"/>
        </w:rPr>
        <w:footnoteRef/>
      </w:r>
      <w:r>
        <w:t xml:space="preserve"> </w:t>
      </w:r>
      <w:r>
        <w:rPr>
          <w:lang w:val="en-US"/>
        </w:rPr>
        <w:t xml:space="preserve">Chỉ chọn nếu thứ tự phê duyệt là tuần tự </w:t>
      </w:r>
      <w:r w:rsidRPr="41D23ABB">
        <w:rPr>
          <w:i/>
          <w:iCs/>
          <w:lang w:val="en-US"/>
        </w:rPr>
        <w:t>(Applicable to sequential approvals only)</w:t>
      </w:r>
    </w:p>
  </w:footnote>
  <w:footnote w:id="7">
    <w:p w14:paraId="04AC12CA" w14:textId="49831A68" w:rsidR="008323F7" w:rsidRPr="009A37BD" w:rsidRDefault="008323F7" w:rsidP="009A37BD">
      <w:pPr>
        <w:spacing w:before="120" w:after="60" w:line="276" w:lineRule="auto"/>
        <w:rPr>
          <w:b/>
          <w:bCs/>
          <w:color w:val="000000"/>
          <w:sz w:val="20"/>
          <w:szCs w:val="20"/>
        </w:rPr>
      </w:pPr>
      <w:r>
        <w:rPr>
          <w:rStyle w:val="FootnoteReference"/>
        </w:rPr>
        <w:footnoteRef/>
      </w:r>
      <w:r>
        <w:t xml:space="preserve"> </w:t>
      </w:r>
      <w:r w:rsidRPr="006A6BE2">
        <w:rPr>
          <w:sz w:val="20"/>
          <w:szCs w:val="20"/>
          <w:lang w:val="en-US"/>
        </w:rPr>
        <w:t xml:space="preserve">Phân </w:t>
      </w:r>
      <w:r>
        <w:rPr>
          <w:sz w:val="20"/>
          <w:szCs w:val="20"/>
          <w:lang w:val="en-US"/>
        </w:rPr>
        <w:t>q</w:t>
      </w:r>
      <w:r w:rsidRPr="006A6BE2">
        <w:rPr>
          <w:sz w:val="20"/>
          <w:szCs w:val="20"/>
          <w:lang w:val="en-US"/>
        </w:rPr>
        <w:t>uy</w:t>
      </w:r>
      <w:r w:rsidRPr="003E4019">
        <w:rPr>
          <w:bCs/>
          <w:color w:val="000000"/>
          <w:sz w:val="20"/>
          <w:szCs w:val="20"/>
          <w:lang w:val="en-US"/>
        </w:rPr>
        <w:t xml:space="preserve">ền thực hiện giao dịch chuyển lương, </w:t>
      </w:r>
      <w:r w:rsidRPr="003E4019">
        <w:rPr>
          <w:bCs/>
          <w:color w:val="000000"/>
          <w:sz w:val="20"/>
          <w:szCs w:val="20"/>
        </w:rPr>
        <w:t xml:space="preserve">truy cập thông tin và nhận thông báo giao dịch tài khoản </w:t>
      </w:r>
      <w:r w:rsidRPr="003E4019">
        <w:rPr>
          <w:bCs/>
          <w:color w:val="000000"/>
          <w:sz w:val="20"/>
          <w:szCs w:val="20"/>
          <w:lang w:val="en-US"/>
        </w:rPr>
        <w:t>định danh</w:t>
      </w:r>
      <w:r w:rsidRPr="003E4019">
        <w:rPr>
          <w:bCs/>
          <w:color w:val="000000"/>
          <w:sz w:val="20"/>
          <w:szCs w:val="20"/>
        </w:rPr>
        <w:t xml:space="preserve"> được cài đặt mặc định cho người dùng theo đăng ký tại Đề nghị này. Do tính bảo mật của thông tin, khách hàng cân nhắc </w:t>
      </w:r>
      <w:r w:rsidRPr="003E4019">
        <w:rPr>
          <w:bCs/>
          <w:color w:val="000000"/>
          <w:sz w:val="20"/>
          <w:szCs w:val="20"/>
          <w:lang w:val="en-US"/>
        </w:rPr>
        <w:t xml:space="preserve">phân </w:t>
      </w:r>
      <w:r w:rsidRPr="003E4019">
        <w:rPr>
          <w:bCs/>
          <w:color w:val="000000"/>
          <w:sz w:val="20"/>
          <w:szCs w:val="20"/>
        </w:rPr>
        <w:t xml:space="preserve">quyền thực hiện giao dịch lương cho người dùng nhất định và đăng ký phân quyền truy cập thông tin </w:t>
      </w:r>
      <w:r w:rsidRPr="003E4019">
        <w:rPr>
          <w:bCs/>
          <w:color w:val="000000"/>
          <w:sz w:val="20"/>
          <w:szCs w:val="20"/>
          <w:lang w:val="en-US"/>
        </w:rPr>
        <w:t>tài khoản định danh</w:t>
      </w:r>
      <w:r w:rsidRPr="003E4019">
        <w:rPr>
          <w:bCs/>
          <w:color w:val="000000"/>
          <w:sz w:val="20"/>
          <w:szCs w:val="20"/>
        </w:rPr>
        <w:t xml:space="preserve"> tại mục “Yêu cầu khác”</w:t>
      </w:r>
      <w:r w:rsidRPr="003E4019">
        <w:rPr>
          <w:bCs/>
          <w:color w:val="000000"/>
          <w:sz w:val="20"/>
          <w:szCs w:val="20"/>
          <w:lang w:val="en-US"/>
        </w:rPr>
        <w:t>.</w:t>
      </w:r>
      <w:r w:rsidRPr="003E4019">
        <w:rPr>
          <w:b/>
          <w:bCs/>
          <w:color w:val="000000"/>
        </w:rPr>
        <w:t xml:space="preserve"> </w:t>
      </w:r>
      <w:r w:rsidRPr="003E4019">
        <w:rPr>
          <w:i/>
          <w:iCs/>
          <w:color w:val="000000"/>
          <w:sz w:val="20"/>
          <w:szCs w:val="20"/>
        </w:rPr>
        <w:t>(</w:t>
      </w:r>
      <w:r w:rsidRPr="003E4019">
        <w:rPr>
          <w:i/>
          <w:iCs/>
          <w:color w:val="000000"/>
          <w:sz w:val="20"/>
          <w:szCs w:val="20"/>
          <w:lang w:val="en-US"/>
        </w:rPr>
        <w:t>Authorisation to execute payroll transfers, access information and receive notification for virtual account will be granted by default to the users registered in this form. Due to the senstivity nature of such data, please take discretion while assigning payroll transfers privileges and virtual account access rights to specific users, by declaring under “Other requirements”</w:t>
      </w:r>
      <w:r>
        <w:rPr>
          <w:i/>
          <w:iCs/>
          <w:color w:val="000000"/>
          <w:sz w:val="20"/>
          <w:szCs w:val="20"/>
          <w:lang w:val="en-US"/>
        </w:rPr>
        <w:t xml:space="preserve"> section</w:t>
      </w:r>
      <w:r w:rsidRPr="003E4019">
        <w:rPr>
          <w:i/>
          <w:iCs/>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F93EC" w14:textId="3633618F" w:rsidR="008323F7" w:rsidRPr="00515365" w:rsidRDefault="008323F7" w:rsidP="2BB3B184">
    <w:pPr>
      <w:pStyle w:val="Header"/>
      <w:jc w:val="right"/>
      <w:rPr>
        <w:rStyle w:val="ui-provider"/>
        <w:sz w:val="20"/>
        <w:szCs w:val="20"/>
        <w:lang w:val="en-US"/>
      </w:rPr>
    </w:pPr>
    <w:r w:rsidRPr="0093325A">
      <w:rPr>
        <w:lang w:val="en-GB" w:eastAsia="en-GB"/>
      </w:rPr>
      <w:drawing>
        <wp:anchor distT="0" distB="0" distL="114300" distR="114300" simplePos="0" relativeHeight="251657728" behindDoc="0" locked="0" layoutInCell="1" allowOverlap="1" wp14:anchorId="2C391FE0" wp14:editId="6922D763">
          <wp:simplePos x="0" y="0"/>
          <wp:positionH relativeFrom="column">
            <wp:posOffset>0</wp:posOffset>
          </wp:positionH>
          <wp:positionV relativeFrom="paragraph">
            <wp:posOffset>-74930</wp:posOffset>
          </wp:positionV>
          <wp:extent cx="1691640" cy="293370"/>
          <wp:effectExtent l="0" t="0" r="0" b="0"/>
          <wp:wrapNone/>
          <wp:docPr id="1" name="Picture 1" descr="Logo (moi)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oi) 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1640" cy="2933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325A">
      <w:rPr>
        <w:sz w:val="20"/>
        <w:szCs w:val="20"/>
      </w:rPr>
      <w:t>MB01A/</w:t>
    </w:r>
    <w:r w:rsidRPr="0093325A">
      <w:rPr>
        <w:rStyle w:val="ui-provider"/>
        <w:sz w:val="20"/>
        <w:szCs w:val="20"/>
      </w:rPr>
      <w:t>QT.NHĐT.</w:t>
    </w:r>
    <w:r w:rsidR="0093325A" w:rsidRPr="0093325A">
      <w:rPr>
        <w:rStyle w:val="ui-provider"/>
        <w:sz w:val="20"/>
        <w:szCs w:val="20"/>
        <w:lang w:val="en-US"/>
      </w:rPr>
      <w:t>014</w:t>
    </w:r>
  </w:p>
  <w:p w14:paraId="47FA8D7D" w14:textId="77777777" w:rsidR="008323F7" w:rsidRPr="00D52079" w:rsidRDefault="008323F7" w:rsidP="2BB3B184">
    <w:pPr>
      <w:pStyle w:val="Header"/>
      <w:jc w:val="right"/>
      <w:rPr>
        <w:sz w:val="20"/>
        <w:szCs w:val="20"/>
      </w:rPr>
    </w:pPr>
  </w:p>
  <w:p w14:paraId="7212DC8F" w14:textId="77777777" w:rsidR="008323F7" w:rsidRPr="00871723" w:rsidRDefault="008323F7" w:rsidP="008717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7158"/>
    <w:multiLevelType w:val="hybridMultilevel"/>
    <w:tmpl w:val="24C04126"/>
    <w:lvl w:ilvl="0" w:tplc="AEE6614A">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8677A"/>
    <w:multiLevelType w:val="hybridMultilevel"/>
    <w:tmpl w:val="D8664230"/>
    <w:lvl w:ilvl="0" w:tplc="8E8C06B6">
      <w:start w:val="1"/>
      <w:numFmt w:val="lowerLetter"/>
      <w:lvlText w:val="%1."/>
      <w:lvlJc w:val="left"/>
      <w:pPr>
        <w:ind w:left="540" w:hanging="360"/>
      </w:pPr>
      <w:rPr>
        <w:rFonts w:hint="default"/>
      </w:rPr>
    </w:lvl>
    <w:lvl w:ilvl="1" w:tplc="ABAED0B6">
      <w:start w:val="1"/>
      <w:numFmt w:val="lowerLetter"/>
      <w:lvlText w:val="%2."/>
      <w:lvlJc w:val="left"/>
      <w:pPr>
        <w:ind w:left="1260" w:hanging="360"/>
      </w:pPr>
      <w:rPr>
        <w:rFonts w:hint="default"/>
        <w:w w:val="101"/>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9CF75E5"/>
    <w:multiLevelType w:val="multilevel"/>
    <w:tmpl w:val="4146AD50"/>
    <w:lvl w:ilvl="0">
      <w:start w:val="1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C21083"/>
    <w:multiLevelType w:val="hybridMultilevel"/>
    <w:tmpl w:val="203E5174"/>
    <w:lvl w:ilvl="0" w:tplc="5542587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31D4F"/>
    <w:multiLevelType w:val="hybridMultilevel"/>
    <w:tmpl w:val="ACCEE2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21213"/>
    <w:multiLevelType w:val="hybridMultilevel"/>
    <w:tmpl w:val="287A4F3C"/>
    <w:lvl w:ilvl="0" w:tplc="948649DA">
      <w:start w:val="1"/>
      <w:numFmt w:val="bullet"/>
      <w:lvlText w:val="-"/>
      <w:lvlJc w:val="left"/>
      <w:pPr>
        <w:ind w:left="1440" w:hanging="360"/>
      </w:pPr>
      <w:rPr>
        <w:rFonts w:ascii="Verdana Ref" w:hAnsi="Verdana Ref" w:cs="Verdana Ref"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E8131A"/>
    <w:multiLevelType w:val="multilevel"/>
    <w:tmpl w:val="F630175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8C24A7"/>
    <w:multiLevelType w:val="hybridMultilevel"/>
    <w:tmpl w:val="82F2240E"/>
    <w:lvl w:ilvl="0" w:tplc="948649DA">
      <w:start w:val="1"/>
      <w:numFmt w:val="bullet"/>
      <w:lvlText w:val="-"/>
      <w:lvlJc w:val="left"/>
      <w:pPr>
        <w:ind w:left="1440" w:hanging="360"/>
      </w:pPr>
      <w:rPr>
        <w:rFonts w:ascii="Verdana Ref" w:hAnsi="Verdana Ref" w:cs="Verdana Ref"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CA21A7D"/>
    <w:multiLevelType w:val="hybridMultilevel"/>
    <w:tmpl w:val="B478F7FA"/>
    <w:lvl w:ilvl="0" w:tplc="F41EB5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95EA6"/>
    <w:multiLevelType w:val="hybridMultilevel"/>
    <w:tmpl w:val="AD3C7AC0"/>
    <w:lvl w:ilvl="0" w:tplc="948649DA">
      <w:start w:val="1"/>
      <w:numFmt w:val="bullet"/>
      <w:lvlText w:val="-"/>
      <w:lvlJc w:val="left"/>
      <w:pPr>
        <w:ind w:left="1440" w:hanging="360"/>
      </w:pPr>
      <w:rPr>
        <w:rFonts w:ascii="Verdana Ref" w:hAnsi="Verdana Ref" w:cs="Verdana Ref"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DFE1B34"/>
    <w:multiLevelType w:val="hybridMultilevel"/>
    <w:tmpl w:val="99E0A9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87B9D"/>
    <w:multiLevelType w:val="hybridMultilevel"/>
    <w:tmpl w:val="0B26EC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4C06483"/>
    <w:multiLevelType w:val="hybridMultilevel"/>
    <w:tmpl w:val="72A25290"/>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5942F9A"/>
    <w:multiLevelType w:val="multilevel"/>
    <w:tmpl w:val="BD923DF0"/>
    <w:lvl w:ilvl="0">
      <w:start w:val="5"/>
      <w:numFmt w:val="decimal"/>
      <w:lvlText w:val="%1"/>
      <w:lvlJc w:val="left"/>
      <w:pPr>
        <w:ind w:left="360" w:hanging="360"/>
      </w:pPr>
      <w:rPr>
        <w:rFonts w:hint="default"/>
        <w:b w:val="0"/>
        <w:w w:val="101"/>
      </w:rPr>
    </w:lvl>
    <w:lvl w:ilvl="1">
      <w:start w:val="1"/>
      <w:numFmt w:val="decimal"/>
      <w:lvlText w:val="%1.%2"/>
      <w:lvlJc w:val="left"/>
      <w:pPr>
        <w:ind w:left="720" w:hanging="360"/>
      </w:pPr>
      <w:rPr>
        <w:rFonts w:hint="default"/>
        <w:b w:val="0"/>
        <w:w w:val="101"/>
      </w:rPr>
    </w:lvl>
    <w:lvl w:ilvl="2">
      <w:start w:val="1"/>
      <w:numFmt w:val="decimal"/>
      <w:lvlText w:val="%1.%2.%3"/>
      <w:lvlJc w:val="left"/>
      <w:pPr>
        <w:ind w:left="1440" w:hanging="720"/>
      </w:pPr>
      <w:rPr>
        <w:rFonts w:hint="default"/>
        <w:b w:val="0"/>
        <w:w w:val="101"/>
      </w:rPr>
    </w:lvl>
    <w:lvl w:ilvl="3">
      <w:start w:val="1"/>
      <w:numFmt w:val="decimal"/>
      <w:lvlText w:val="%1.%2.%3.%4"/>
      <w:lvlJc w:val="left"/>
      <w:pPr>
        <w:ind w:left="1800" w:hanging="720"/>
      </w:pPr>
      <w:rPr>
        <w:rFonts w:hint="default"/>
        <w:b w:val="0"/>
        <w:w w:val="101"/>
      </w:rPr>
    </w:lvl>
    <w:lvl w:ilvl="4">
      <w:start w:val="1"/>
      <w:numFmt w:val="decimal"/>
      <w:lvlText w:val="%1.%2.%3.%4.%5"/>
      <w:lvlJc w:val="left"/>
      <w:pPr>
        <w:ind w:left="2160" w:hanging="720"/>
      </w:pPr>
      <w:rPr>
        <w:rFonts w:hint="default"/>
        <w:b w:val="0"/>
        <w:w w:val="101"/>
      </w:rPr>
    </w:lvl>
    <w:lvl w:ilvl="5">
      <w:start w:val="1"/>
      <w:numFmt w:val="decimal"/>
      <w:lvlText w:val="%1.%2.%3.%4.%5.%6"/>
      <w:lvlJc w:val="left"/>
      <w:pPr>
        <w:ind w:left="2880" w:hanging="1080"/>
      </w:pPr>
      <w:rPr>
        <w:rFonts w:hint="default"/>
        <w:b w:val="0"/>
        <w:w w:val="101"/>
      </w:rPr>
    </w:lvl>
    <w:lvl w:ilvl="6">
      <w:start w:val="1"/>
      <w:numFmt w:val="decimal"/>
      <w:lvlText w:val="%1.%2.%3.%4.%5.%6.%7"/>
      <w:lvlJc w:val="left"/>
      <w:pPr>
        <w:ind w:left="3240" w:hanging="1080"/>
      </w:pPr>
      <w:rPr>
        <w:rFonts w:hint="default"/>
        <w:b w:val="0"/>
        <w:w w:val="101"/>
      </w:rPr>
    </w:lvl>
    <w:lvl w:ilvl="7">
      <w:start w:val="1"/>
      <w:numFmt w:val="decimal"/>
      <w:lvlText w:val="%1.%2.%3.%4.%5.%6.%7.%8"/>
      <w:lvlJc w:val="left"/>
      <w:pPr>
        <w:ind w:left="3960" w:hanging="1440"/>
      </w:pPr>
      <w:rPr>
        <w:rFonts w:hint="default"/>
        <w:b w:val="0"/>
        <w:w w:val="101"/>
      </w:rPr>
    </w:lvl>
    <w:lvl w:ilvl="8">
      <w:start w:val="1"/>
      <w:numFmt w:val="decimal"/>
      <w:lvlText w:val="%1.%2.%3.%4.%5.%6.%7.%8.%9"/>
      <w:lvlJc w:val="left"/>
      <w:pPr>
        <w:ind w:left="4320" w:hanging="1440"/>
      </w:pPr>
      <w:rPr>
        <w:rFonts w:hint="default"/>
        <w:b w:val="0"/>
        <w:w w:val="101"/>
      </w:rPr>
    </w:lvl>
  </w:abstractNum>
  <w:abstractNum w:abstractNumId="14" w15:restartNumberingAfterBreak="0">
    <w:nsid w:val="3C665410"/>
    <w:multiLevelType w:val="hybridMultilevel"/>
    <w:tmpl w:val="160C0BBE"/>
    <w:lvl w:ilvl="0" w:tplc="20665FDC">
      <w:numFmt w:val="bullet"/>
      <w:lvlText w:val="-"/>
      <w:lvlJc w:val="left"/>
      <w:pPr>
        <w:ind w:left="1080" w:hanging="360"/>
      </w:pPr>
      <w:rPr>
        <w:rFonts w:ascii="Times New Roman" w:eastAsia="Calibri" w:hAnsi="Times New Roman" w:cs="Times New Roman" w:hint="default"/>
        <w:i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0775C7E"/>
    <w:multiLevelType w:val="multilevel"/>
    <w:tmpl w:val="2D28A9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16" w15:restartNumberingAfterBreak="0">
    <w:nsid w:val="45F51466"/>
    <w:multiLevelType w:val="hybridMultilevel"/>
    <w:tmpl w:val="9F3645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D116DC"/>
    <w:multiLevelType w:val="hybridMultilevel"/>
    <w:tmpl w:val="7610E338"/>
    <w:lvl w:ilvl="0" w:tplc="04090019">
      <w:start w:val="1"/>
      <w:numFmt w:val="lowerLetter"/>
      <w:lvlText w:val="%1."/>
      <w:lvlJc w:val="left"/>
      <w:pPr>
        <w:ind w:left="72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902D12"/>
    <w:multiLevelType w:val="hybridMultilevel"/>
    <w:tmpl w:val="B2CE22EA"/>
    <w:lvl w:ilvl="0" w:tplc="AF1EC2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613809"/>
    <w:multiLevelType w:val="hybridMultilevel"/>
    <w:tmpl w:val="137C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146CB9"/>
    <w:multiLevelType w:val="hybridMultilevel"/>
    <w:tmpl w:val="90CA2942"/>
    <w:lvl w:ilvl="0" w:tplc="8F82F83C">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1EB4766"/>
    <w:multiLevelType w:val="hybridMultilevel"/>
    <w:tmpl w:val="B1DE385E"/>
    <w:lvl w:ilvl="0" w:tplc="F41EB5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285497"/>
    <w:multiLevelType w:val="hybridMultilevel"/>
    <w:tmpl w:val="04CAF31E"/>
    <w:lvl w:ilvl="0" w:tplc="4E3E13FE">
      <w:start w:val="1"/>
      <w:numFmt w:val="decimal"/>
      <w:lvlText w:val="%1."/>
      <w:lvlJc w:val="left"/>
      <w:pPr>
        <w:tabs>
          <w:tab w:val="num" w:pos="720"/>
        </w:tabs>
        <w:ind w:left="720" w:hanging="360"/>
      </w:pPr>
      <w:rPr>
        <w:rFonts w:hint="default"/>
        <w:b w:val="0"/>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A17437B"/>
    <w:multiLevelType w:val="hybridMultilevel"/>
    <w:tmpl w:val="0464D7EC"/>
    <w:lvl w:ilvl="0" w:tplc="948649DA">
      <w:start w:val="1"/>
      <w:numFmt w:val="bullet"/>
      <w:lvlText w:val="-"/>
      <w:lvlJc w:val="left"/>
      <w:pPr>
        <w:tabs>
          <w:tab w:val="num" w:pos="1980"/>
        </w:tabs>
        <w:ind w:left="1980" w:hanging="360"/>
      </w:pPr>
      <w:rPr>
        <w:rFonts w:ascii="Verdana Ref" w:hAnsi="Verdana Ref" w:cs="Verdana Ref" w:hint="default"/>
      </w:rPr>
    </w:lvl>
    <w:lvl w:ilvl="1" w:tplc="0409000F">
      <w:start w:val="1"/>
      <w:numFmt w:val="decimal"/>
      <w:lvlText w:val="%2."/>
      <w:lvlJc w:val="left"/>
      <w:pPr>
        <w:tabs>
          <w:tab w:val="num" w:pos="540"/>
        </w:tabs>
        <w:ind w:left="540" w:hanging="360"/>
      </w:pPr>
      <w:rPr>
        <w:rFonts w:hint="default"/>
      </w:rPr>
    </w:lvl>
    <w:lvl w:ilvl="2" w:tplc="333A9106">
      <w:start w:val="1"/>
      <w:numFmt w:val="lowerLetter"/>
      <w:lvlText w:val="%3."/>
      <w:lvlJc w:val="left"/>
      <w:pPr>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00F43BA"/>
    <w:multiLevelType w:val="multilevel"/>
    <w:tmpl w:val="EAAEB89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0BD6451"/>
    <w:multiLevelType w:val="hybridMultilevel"/>
    <w:tmpl w:val="8AF2FC1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4995C43"/>
    <w:multiLevelType w:val="multilevel"/>
    <w:tmpl w:val="859EA40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77A5247"/>
    <w:multiLevelType w:val="hybridMultilevel"/>
    <w:tmpl w:val="7A0C7B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2968CE"/>
    <w:multiLevelType w:val="multilevel"/>
    <w:tmpl w:val="F23C7894"/>
    <w:lvl w:ilvl="0">
      <w:start w:val="4"/>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080" w:hanging="72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29" w15:restartNumberingAfterBreak="0">
    <w:nsid w:val="7F332CAC"/>
    <w:multiLevelType w:val="hybridMultilevel"/>
    <w:tmpl w:val="15CCA41A"/>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FAC2FBC"/>
    <w:multiLevelType w:val="hybridMultilevel"/>
    <w:tmpl w:val="D85CBCD2"/>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7"/>
  </w:num>
  <w:num w:numId="2">
    <w:abstractNumId w:val="18"/>
  </w:num>
  <w:num w:numId="3">
    <w:abstractNumId w:val="1"/>
  </w:num>
  <w:num w:numId="4">
    <w:abstractNumId w:val="23"/>
  </w:num>
  <w:num w:numId="5">
    <w:abstractNumId w:val="11"/>
  </w:num>
  <w:num w:numId="6">
    <w:abstractNumId w:val="17"/>
  </w:num>
  <w:num w:numId="7">
    <w:abstractNumId w:val="20"/>
  </w:num>
  <w:num w:numId="8">
    <w:abstractNumId w:val="15"/>
  </w:num>
  <w:num w:numId="9">
    <w:abstractNumId w:val="24"/>
  </w:num>
  <w:num w:numId="10">
    <w:abstractNumId w:val="28"/>
  </w:num>
  <w:num w:numId="11">
    <w:abstractNumId w:val="13"/>
  </w:num>
  <w:num w:numId="12">
    <w:abstractNumId w:val="6"/>
  </w:num>
  <w:num w:numId="13">
    <w:abstractNumId w:val="25"/>
  </w:num>
  <w:num w:numId="14">
    <w:abstractNumId w:val="26"/>
  </w:num>
  <w:num w:numId="15">
    <w:abstractNumId w:val="12"/>
  </w:num>
  <w:num w:numId="16">
    <w:abstractNumId w:val="29"/>
  </w:num>
  <w:num w:numId="17">
    <w:abstractNumId w:val="2"/>
  </w:num>
  <w:num w:numId="18">
    <w:abstractNumId w:val="16"/>
  </w:num>
  <w:num w:numId="19">
    <w:abstractNumId w:val="5"/>
  </w:num>
  <w:num w:numId="20">
    <w:abstractNumId w:val="7"/>
  </w:num>
  <w:num w:numId="21">
    <w:abstractNumId w:val="30"/>
  </w:num>
  <w:num w:numId="22">
    <w:abstractNumId w:val="9"/>
  </w:num>
  <w:num w:numId="23">
    <w:abstractNumId w:val="22"/>
  </w:num>
  <w:num w:numId="24">
    <w:abstractNumId w:val="4"/>
  </w:num>
  <w:num w:numId="25">
    <w:abstractNumId w:val="10"/>
  </w:num>
  <w:num w:numId="26">
    <w:abstractNumId w:val="14"/>
  </w:num>
  <w:num w:numId="27">
    <w:abstractNumId w:val="0"/>
  </w:num>
  <w:num w:numId="28">
    <w:abstractNumId w:val="21"/>
  </w:num>
  <w:num w:numId="29">
    <w:abstractNumId w:val="8"/>
  </w:num>
  <w:num w:numId="30">
    <w:abstractNumId w:val="3"/>
  </w:num>
  <w:num w:numId="31">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73A"/>
    <w:rsid w:val="00001134"/>
    <w:rsid w:val="000024DA"/>
    <w:rsid w:val="00002775"/>
    <w:rsid w:val="00010C7E"/>
    <w:rsid w:val="000112C7"/>
    <w:rsid w:val="0001298E"/>
    <w:rsid w:val="000134DB"/>
    <w:rsid w:val="000153B6"/>
    <w:rsid w:val="00016255"/>
    <w:rsid w:val="0001702A"/>
    <w:rsid w:val="000253D6"/>
    <w:rsid w:val="00027B4F"/>
    <w:rsid w:val="0003026B"/>
    <w:rsid w:val="00031B67"/>
    <w:rsid w:val="00033BC2"/>
    <w:rsid w:val="000348A7"/>
    <w:rsid w:val="0003780A"/>
    <w:rsid w:val="00040FFC"/>
    <w:rsid w:val="0004470F"/>
    <w:rsid w:val="0004578A"/>
    <w:rsid w:val="00057980"/>
    <w:rsid w:val="00061789"/>
    <w:rsid w:val="00062EDA"/>
    <w:rsid w:val="0007136E"/>
    <w:rsid w:val="00074973"/>
    <w:rsid w:val="0007727D"/>
    <w:rsid w:val="00080078"/>
    <w:rsid w:val="00080718"/>
    <w:rsid w:val="00090476"/>
    <w:rsid w:val="0009139F"/>
    <w:rsid w:val="00091962"/>
    <w:rsid w:val="000948B9"/>
    <w:rsid w:val="000A0689"/>
    <w:rsid w:val="000A365F"/>
    <w:rsid w:val="000A392C"/>
    <w:rsid w:val="000A7AC0"/>
    <w:rsid w:val="000B2C7B"/>
    <w:rsid w:val="000B39C1"/>
    <w:rsid w:val="000B6FF4"/>
    <w:rsid w:val="000B7D81"/>
    <w:rsid w:val="000C0E24"/>
    <w:rsid w:val="000C2F7F"/>
    <w:rsid w:val="000C45EA"/>
    <w:rsid w:val="000D02DD"/>
    <w:rsid w:val="000D0392"/>
    <w:rsid w:val="000D1545"/>
    <w:rsid w:val="000D79EB"/>
    <w:rsid w:val="000E11C1"/>
    <w:rsid w:val="000E2322"/>
    <w:rsid w:val="000F2227"/>
    <w:rsid w:val="000F4FEA"/>
    <w:rsid w:val="000F5283"/>
    <w:rsid w:val="000F61F4"/>
    <w:rsid w:val="0010067B"/>
    <w:rsid w:val="00112596"/>
    <w:rsid w:val="001140BB"/>
    <w:rsid w:val="001151FE"/>
    <w:rsid w:val="00116D09"/>
    <w:rsid w:val="00122A3C"/>
    <w:rsid w:val="00124359"/>
    <w:rsid w:val="00124BD3"/>
    <w:rsid w:val="00126CAC"/>
    <w:rsid w:val="00130C60"/>
    <w:rsid w:val="001318C8"/>
    <w:rsid w:val="001323E9"/>
    <w:rsid w:val="00141EE8"/>
    <w:rsid w:val="0014469B"/>
    <w:rsid w:val="00144E40"/>
    <w:rsid w:val="00145B12"/>
    <w:rsid w:val="00147644"/>
    <w:rsid w:val="001530C9"/>
    <w:rsid w:val="00153E44"/>
    <w:rsid w:val="001620BF"/>
    <w:rsid w:val="00164B43"/>
    <w:rsid w:val="001663E7"/>
    <w:rsid w:val="00170884"/>
    <w:rsid w:val="00176434"/>
    <w:rsid w:val="00177647"/>
    <w:rsid w:val="001777E4"/>
    <w:rsid w:val="00177F80"/>
    <w:rsid w:val="001808BB"/>
    <w:rsid w:val="00182CBC"/>
    <w:rsid w:val="0018543B"/>
    <w:rsid w:val="00185D68"/>
    <w:rsid w:val="00190D67"/>
    <w:rsid w:val="001913BF"/>
    <w:rsid w:val="00192311"/>
    <w:rsid w:val="00196A51"/>
    <w:rsid w:val="001A2C4C"/>
    <w:rsid w:val="001A364C"/>
    <w:rsid w:val="001A3FDF"/>
    <w:rsid w:val="001A6038"/>
    <w:rsid w:val="001A6AAE"/>
    <w:rsid w:val="001B00AA"/>
    <w:rsid w:val="001B34E6"/>
    <w:rsid w:val="001B6140"/>
    <w:rsid w:val="001B78D5"/>
    <w:rsid w:val="001C01EF"/>
    <w:rsid w:val="001C06F5"/>
    <w:rsid w:val="001C0805"/>
    <w:rsid w:val="001C1122"/>
    <w:rsid w:val="001C265B"/>
    <w:rsid w:val="001C5828"/>
    <w:rsid w:val="001C7CFF"/>
    <w:rsid w:val="001D2BE5"/>
    <w:rsid w:val="001D5576"/>
    <w:rsid w:val="001D6997"/>
    <w:rsid w:val="001E55AE"/>
    <w:rsid w:val="001F0317"/>
    <w:rsid w:val="001F091A"/>
    <w:rsid w:val="001F54E3"/>
    <w:rsid w:val="001F5FE5"/>
    <w:rsid w:val="001F696D"/>
    <w:rsid w:val="0020101C"/>
    <w:rsid w:val="00201A70"/>
    <w:rsid w:val="002076DE"/>
    <w:rsid w:val="002106C9"/>
    <w:rsid w:val="00210C22"/>
    <w:rsid w:val="0021111E"/>
    <w:rsid w:val="00213339"/>
    <w:rsid w:val="002137F6"/>
    <w:rsid w:val="00215C0B"/>
    <w:rsid w:val="00217F77"/>
    <w:rsid w:val="002211B5"/>
    <w:rsid w:val="0022442B"/>
    <w:rsid w:val="002251C5"/>
    <w:rsid w:val="00226E7C"/>
    <w:rsid w:val="0023128D"/>
    <w:rsid w:val="0023431B"/>
    <w:rsid w:val="00236DB6"/>
    <w:rsid w:val="00241835"/>
    <w:rsid w:val="00241AC5"/>
    <w:rsid w:val="00241EDB"/>
    <w:rsid w:val="0024221C"/>
    <w:rsid w:val="00245F81"/>
    <w:rsid w:val="00246E90"/>
    <w:rsid w:val="002507DA"/>
    <w:rsid w:val="00250996"/>
    <w:rsid w:val="00251D3B"/>
    <w:rsid w:val="00252AD8"/>
    <w:rsid w:val="00254BD3"/>
    <w:rsid w:val="00257618"/>
    <w:rsid w:val="00270986"/>
    <w:rsid w:val="00271569"/>
    <w:rsid w:val="00274743"/>
    <w:rsid w:val="00276CB2"/>
    <w:rsid w:val="0028121D"/>
    <w:rsid w:val="00282C31"/>
    <w:rsid w:val="00285962"/>
    <w:rsid w:val="00290F83"/>
    <w:rsid w:val="00291BBD"/>
    <w:rsid w:val="002926DC"/>
    <w:rsid w:val="00294C08"/>
    <w:rsid w:val="002A0B55"/>
    <w:rsid w:val="002A44B5"/>
    <w:rsid w:val="002B2F59"/>
    <w:rsid w:val="002B71D9"/>
    <w:rsid w:val="002C5B79"/>
    <w:rsid w:val="002C6B2C"/>
    <w:rsid w:val="002D29C5"/>
    <w:rsid w:val="002E2DAD"/>
    <w:rsid w:val="002E34A4"/>
    <w:rsid w:val="002E7C5C"/>
    <w:rsid w:val="002F05BE"/>
    <w:rsid w:val="002F27A0"/>
    <w:rsid w:val="002F2F8F"/>
    <w:rsid w:val="002F5D0C"/>
    <w:rsid w:val="003005AD"/>
    <w:rsid w:val="00300AC8"/>
    <w:rsid w:val="0030131C"/>
    <w:rsid w:val="00305AAF"/>
    <w:rsid w:val="00306D5D"/>
    <w:rsid w:val="003115C0"/>
    <w:rsid w:val="00314205"/>
    <w:rsid w:val="0031430A"/>
    <w:rsid w:val="0031630B"/>
    <w:rsid w:val="00317952"/>
    <w:rsid w:val="00323198"/>
    <w:rsid w:val="0032554E"/>
    <w:rsid w:val="00325EC0"/>
    <w:rsid w:val="003312AD"/>
    <w:rsid w:val="00332096"/>
    <w:rsid w:val="00333F7F"/>
    <w:rsid w:val="00334FBB"/>
    <w:rsid w:val="003351CF"/>
    <w:rsid w:val="00337579"/>
    <w:rsid w:val="0033761D"/>
    <w:rsid w:val="0033794E"/>
    <w:rsid w:val="003412FF"/>
    <w:rsid w:val="0034135B"/>
    <w:rsid w:val="003445A3"/>
    <w:rsid w:val="003470A9"/>
    <w:rsid w:val="003477E3"/>
    <w:rsid w:val="003524F9"/>
    <w:rsid w:val="00357664"/>
    <w:rsid w:val="0036198A"/>
    <w:rsid w:val="0036204B"/>
    <w:rsid w:val="00363A3D"/>
    <w:rsid w:val="00371126"/>
    <w:rsid w:val="00373161"/>
    <w:rsid w:val="00373888"/>
    <w:rsid w:val="00373FAB"/>
    <w:rsid w:val="0037633A"/>
    <w:rsid w:val="00376A27"/>
    <w:rsid w:val="00380B14"/>
    <w:rsid w:val="00380C56"/>
    <w:rsid w:val="00381EB2"/>
    <w:rsid w:val="00386971"/>
    <w:rsid w:val="0039390C"/>
    <w:rsid w:val="003A2320"/>
    <w:rsid w:val="003A24BA"/>
    <w:rsid w:val="003A5A5B"/>
    <w:rsid w:val="003A5AF3"/>
    <w:rsid w:val="003A5C8A"/>
    <w:rsid w:val="003B646D"/>
    <w:rsid w:val="003B7888"/>
    <w:rsid w:val="003C1889"/>
    <w:rsid w:val="003C5D63"/>
    <w:rsid w:val="003C686F"/>
    <w:rsid w:val="003C6BA2"/>
    <w:rsid w:val="003D510F"/>
    <w:rsid w:val="003D5885"/>
    <w:rsid w:val="003D65F5"/>
    <w:rsid w:val="003D7C72"/>
    <w:rsid w:val="003E27E0"/>
    <w:rsid w:val="003E4019"/>
    <w:rsid w:val="003E6427"/>
    <w:rsid w:val="003F3A88"/>
    <w:rsid w:val="003F3A89"/>
    <w:rsid w:val="0041186B"/>
    <w:rsid w:val="00416719"/>
    <w:rsid w:val="00421A19"/>
    <w:rsid w:val="00422434"/>
    <w:rsid w:val="00422CD9"/>
    <w:rsid w:val="00426AF3"/>
    <w:rsid w:val="00432215"/>
    <w:rsid w:val="00436289"/>
    <w:rsid w:val="004419F7"/>
    <w:rsid w:val="00444244"/>
    <w:rsid w:val="00444E37"/>
    <w:rsid w:val="00446ABE"/>
    <w:rsid w:val="00447D36"/>
    <w:rsid w:val="004505E3"/>
    <w:rsid w:val="00450FD9"/>
    <w:rsid w:val="00451A5D"/>
    <w:rsid w:val="004562EA"/>
    <w:rsid w:val="004575DA"/>
    <w:rsid w:val="0046397B"/>
    <w:rsid w:val="00464DC4"/>
    <w:rsid w:val="0046564B"/>
    <w:rsid w:val="00467BDD"/>
    <w:rsid w:val="004709CE"/>
    <w:rsid w:val="00471F8C"/>
    <w:rsid w:val="00480409"/>
    <w:rsid w:val="00482FFC"/>
    <w:rsid w:val="00484B4C"/>
    <w:rsid w:val="00485FC6"/>
    <w:rsid w:val="00487C34"/>
    <w:rsid w:val="00492095"/>
    <w:rsid w:val="0049288F"/>
    <w:rsid w:val="00493E4E"/>
    <w:rsid w:val="00495C3B"/>
    <w:rsid w:val="004A1ABB"/>
    <w:rsid w:val="004A24B3"/>
    <w:rsid w:val="004A5876"/>
    <w:rsid w:val="004A6A12"/>
    <w:rsid w:val="004B6B35"/>
    <w:rsid w:val="004C0342"/>
    <w:rsid w:val="004C0E87"/>
    <w:rsid w:val="004C2088"/>
    <w:rsid w:val="004D0A3E"/>
    <w:rsid w:val="004D489F"/>
    <w:rsid w:val="004E051A"/>
    <w:rsid w:val="004E0E45"/>
    <w:rsid w:val="004E6405"/>
    <w:rsid w:val="004E6967"/>
    <w:rsid w:val="004F0621"/>
    <w:rsid w:val="004F3898"/>
    <w:rsid w:val="004F4565"/>
    <w:rsid w:val="004F7B8B"/>
    <w:rsid w:val="00501883"/>
    <w:rsid w:val="00501D72"/>
    <w:rsid w:val="005020AC"/>
    <w:rsid w:val="005038FB"/>
    <w:rsid w:val="005119F2"/>
    <w:rsid w:val="00513398"/>
    <w:rsid w:val="00515365"/>
    <w:rsid w:val="00515636"/>
    <w:rsid w:val="00516BAD"/>
    <w:rsid w:val="00520A42"/>
    <w:rsid w:val="005217C0"/>
    <w:rsid w:val="0052200D"/>
    <w:rsid w:val="00524389"/>
    <w:rsid w:val="005302BB"/>
    <w:rsid w:val="005305C1"/>
    <w:rsid w:val="00532001"/>
    <w:rsid w:val="00534B82"/>
    <w:rsid w:val="00534BAA"/>
    <w:rsid w:val="005427AF"/>
    <w:rsid w:val="00542F89"/>
    <w:rsid w:val="00547CB7"/>
    <w:rsid w:val="00553915"/>
    <w:rsid w:val="00553A9D"/>
    <w:rsid w:val="00554AD6"/>
    <w:rsid w:val="005571DD"/>
    <w:rsid w:val="00557E33"/>
    <w:rsid w:val="005629D8"/>
    <w:rsid w:val="00563278"/>
    <w:rsid w:val="005642EF"/>
    <w:rsid w:val="00567B9E"/>
    <w:rsid w:val="0057351D"/>
    <w:rsid w:val="005769E9"/>
    <w:rsid w:val="00577CA8"/>
    <w:rsid w:val="005808D5"/>
    <w:rsid w:val="00582D4F"/>
    <w:rsid w:val="005855DC"/>
    <w:rsid w:val="005902B3"/>
    <w:rsid w:val="005924A9"/>
    <w:rsid w:val="0059391B"/>
    <w:rsid w:val="00596CE6"/>
    <w:rsid w:val="005A168A"/>
    <w:rsid w:val="005A2E5F"/>
    <w:rsid w:val="005A78AD"/>
    <w:rsid w:val="005A7CDA"/>
    <w:rsid w:val="005B1774"/>
    <w:rsid w:val="005B2F46"/>
    <w:rsid w:val="005C0A36"/>
    <w:rsid w:val="005C3793"/>
    <w:rsid w:val="005C3FFC"/>
    <w:rsid w:val="005D6C5A"/>
    <w:rsid w:val="005E1C07"/>
    <w:rsid w:val="005E7F77"/>
    <w:rsid w:val="005F026C"/>
    <w:rsid w:val="005F0675"/>
    <w:rsid w:val="005F2A1C"/>
    <w:rsid w:val="005F2BF5"/>
    <w:rsid w:val="005F2C92"/>
    <w:rsid w:val="005F54E9"/>
    <w:rsid w:val="005F571B"/>
    <w:rsid w:val="00601A6D"/>
    <w:rsid w:val="0060208F"/>
    <w:rsid w:val="0060420B"/>
    <w:rsid w:val="006117FE"/>
    <w:rsid w:val="006118C3"/>
    <w:rsid w:val="0061318F"/>
    <w:rsid w:val="00614CB1"/>
    <w:rsid w:val="00614D92"/>
    <w:rsid w:val="00615657"/>
    <w:rsid w:val="00617AE4"/>
    <w:rsid w:val="00621C19"/>
    <w:rsid w:val="00621F6D"/>
    <w:rsid w:val="00624E69"/>
    <w:rsid w:val="006251EB"/>
    <w:rsid w:val="00626E39"/>
    <w:rsid w:val="0063203F"/>
    <w:rsid w:val="0063301F"/>
    <w:rsid w:val="00650B58"/>
    <w:rsid w:val="0065327F"/>
    <w:rsid w:val="00654940"/>
    <w:rsid w:val="00657505"/>
    <w:rsid w:val="00663D23"/>
    <w:rsid w:val="0066543F"/>
    <w:rsid w:val="0067030E"/>
    <w:rsid w:val="0067062A"/>
    <w:rsid w:val="00673BB8"/>
    <w:rsid w:val="00677673"/>
    <w:rsid w:val="006806F8"/>
    <w:rsid w:val="00680F3C"/>
    <w:rsid w:val="00681891"/>
    <w:rsid w:val="0068200A"/>
    <w:rsid w:val="00684216"/>
    <w:rsid w:val="00685BB7"/>
    <w:rsid w:val="00685D16"/>
    <w:rsid w:val="00690B5A"/>
    <w:rsid w:val="0069125B"/>
    <w:rsid w:val="00692AAC"/>
    <w:rsid w:val="00692B50"/>
    <w:rsid w:val="006934F3"/>
    <w:rsid w:val="006971EF"/>
    <w:rsid w:val="006A5C09"/>
    <w:rsid w:val="006A7C04"/>
    <w:rsid w:val="006A7C24"/>
    <w:rsid w:val="006B2B3A"/>
    <w:rsid w:val="006C2ECF"/>
    <w:rsid w:val="006C6E7E"/>
    <w:rsid w:val="006D56FF"/>
    <w:rsid w:val="006D7456"/>
    <w:rsid w:val="006E44EE"/>
    <w:rsid w:val="006F0EF7"/>
    <w:rsid w:val="006F6C85"/>
    <w:rsid w:val="006F746C"/>
    <w:rsid w:val="006F7687"/>
    <w:rsid w:val="0070278C"/>
    <w:rsid w:val="00705D49"/>
    <w:rsid w:val="00712275"/>
    <w:rsid w:val="0071570B"/>
    <w:rsid w:val="00716E5D"/>
    <w:rsid w:val="00717074"/>
    <w:rsid w:val="00720046"/>
    <w:rsid w:val="007219EC"/>
    <w:rsid w:val="00723E05"/>
    <w:rsid w:val="00725093"/>
    <w:rsid w:val="0072711C"/>
    <w:rsid w:val="0072714D"/>
    <w:rsid w:val="00727CE1"/>
    <w:rsid w:val="00732840"/>
    <w:rsid w:val="00732975"/>
    <w:rsid w:val="0073382E"/>
    <w:rsid w:val="00734D25"/>
    <w:rsid w:val="00734FC7"/>
    <w:rsid w:val="00741D8F"/>
    <w:rsid w:val="00745999"/>
    <w:rsid w:val="007477F0"/>
    <w:rsid w:val="0074799F"/>
    <w:rsid w:val="007542F4"/>
    <w:rsid w:val="007549F2"/>
    <w:rsid w:val="00756316"/>
    <w:rsid w:val="00756907"/>
    <w:rsid w:val="00770268"/>
    <w:rsid w:val="007720AA"/>
    <w:rsid w:val="007732B0"/>
    <w:rsid w:val="007742EF"/>
    <w:rsid w:val="007763D3"/>
    <w:rsid w:val="007813C6"/>
    <w:rsid w:val="00781817"/>
    <w:rsid w:val="007854AF"/>
    <w:rsid w:val="00786BE1"/>
    <w:rsid w:val="00793CA8"/>
    <w:rsid w:val="00797E12"/>
    <w:rsid w:val="007A09E0"/>
    <w:rsid w:val="007A27AF"/>
    <w:rsid w:val="007A3265"/>
    <w:rsid w:val="007A51A1"/>
    <w:rsid w:val="007B14CC"/>
    <w:rsid w:val="007B1919"/>
    <w:rsid w:val="007B2066"/>
    <w:rsid w:val="007B3B7B"/>
    <w:rsid w:val="007B622F"/>
    <w:rsid w:val="007C0472"/>
    <w:rsid w:val="007C1D6A"/>
    <w:rsid w:val="007C382E"/>
    <w:rsid w:val="007C678A"/>
    <w:rsid w:val="007D022B"/>
    <w:rsid w:val="007D71D0"/>
    <w:rsid w:val="007E03F1"/>
    <w:rsid w:val="007E134A"/>
    <w:rsid w:val="007E26C3"/>
    <w:rsid w:val="007E41D9"/>
    <w:rsid w:val="007E61A7"/>
    <w:rsid w:val="007F3812"/>
    <w:rsid w:val="007F4127"/>
    <w:rsid w:val="007F4E42"/>
    <w:rsid w:val="007F71F2"/>
    <w:rsid w:val="008015D9"/>
    <w:rsid w:val="008055EB"/>
    <w:rsid w:val="00810846"/>
    <w:rsid w:val="0081255C"/>
    <w:rsid w:val="008126A2"/>
    <w:rsid w:val="00812977"/>
    <w:rsid w:val="00812DFB"/>
    <w:rsid w:val="0081573F"/>
    <w:rsid w:val="00816439"/>
    <w:rsid w:val="00820C38"/>
    <w:rsid w:val="00822670"/>
    <w:rsid w:val="00824379"/>
    <w:rsid w:val="00827629"/>
    <w:rsid w:val="008313F0"/>
    <w:rsid w:val="008323F7"/>
    <w:rsid w:val="008335F0"/>
    <w:rsid w:val="00833B4C"/>
    <w:rsid w:val="00835859"/>
    <w:rsid w:val="00840C0D"/>
    <w:rsid w:val="008414CF"/>
    <w:rsid w:val="00841DFB"/>
    <w:rsid w:val="008433D5"/>
    <w:rsid w:val="0084449D"/>
    <w:rsid w:val="00846CE0"/>
    <w:rsid w:val="00852108"/>
    <w:rsid w:val="00860B56"/>
    <w:rsid w:val="00863C06"/>
    <w:rsid w:val="00864572"/>
    <w:rsid w:val="008700F6"/>
    <w:rsid w:val="00871723"/>
    <w:rsid w:val="00876E16"/>
    <w:rsid w:val="00877DB9"/>
    <w:rsid w:val="0088074F"/>
    <w:rsid w:val="008858D6"/>
    <w:rsid w:val="00887CDA"/>
    <w:rsid w:val="00893374"/>
    <w:rsid w:val="00893DA2"/>
    <w:rsid w:val="008A09CC"/>
    <w:rsid w:val="008A13DD"/>
    <w:rsid w:val="008A4A2D"/>
    <w:rsid w:val="008B50E2"/>
    <w:rsid w:val="008B5E00"/>
    <w:rsid w:val="008B6F6D"/>
    <w:rsid w:val="008C11D1"/>
    <w:rsid w:val="008C14E7"/>
    <w:rsid w:val="008C2BF3"/>
    <w:rsid w:val="008C44D0"/>
    <w:rsid w:val="008D13AC"/>
    <w:rsid w:val="008D3D5F"/>
    <w:rsid w:val="008D479B"/>
    <w:rsid w:val="008E059E"/>
    <w:rsid w:val="008E0A5E"/>
    <w:rsid w:val="008E0DCC"/>
    <w:rsid w:val="008E1434"/>
    <w:rsid w:val="008E3020"/>
    <w:rsid w:val="008E5179"/>
    <w:rsid w:val="008E54E1"/>
    <w:rsid w:val="00901F6C"/>
    <w:rsid w:val="0090373B"/>
    <w:rsid w:val="009049E9"/>
    <w:rsid w:val="00907665"/>
    <w:rsid w:val="009113E5"/>
    <w:rsid w:val="0091734B"/>
    <w:rsid w:val="00917C71"/>
    <w:rsid w:val="009227F4"/>
    <w:rsid w:val="00922FDA"/>
    <w:rsid w:val="009239B6"/>
    <w:rsid w:val="0093001B"/>
    <w:rsid w:val="00930120"/>
    <w:rsid w:val="0093115F"/>
    <w:rsid w:val="0093325A"/>
    <w:rsid w:val="009361BA"/>
    <w:rsid w:val="009374C0"/>
    <w:rsid w:val="009419BF"/>
    <w:rsid w:val="0094677F"/>
    <w:rsid w:val="00950B51"/>
    <w:rsid w:val="00952C77"/>
    <w:rsid w:val="0095314E"/>
    <w:rsid w:val="0095471F"/>
    <w:rsid w:val="009547D8"/>
    <w:rsid w:val="00955FDB"/>
    <w:rsid w:val="0096005D"/>
    <w:rsid w:val="009609F6"/>
    <w:rsid w:val="009623EC"/>
    <w:rsid w:val="00963006"/>
    <w:rsid w:val="00964A3F"/>
    <w:rsid w:val="00965055"/>
    <w:rsid w:val="00966D16"/>
    <w:rsid w:val="00967847"/>
    <w:rsid w:val="00972388"/>
    <w:rsid w:val="009742D4"/>
    <w:rsid w:val="00976EDD"/>
    <w:rsid w:val="009773DA"/>
    <w:rsid w:val="00977FF9"/>
    <w:rsid w:val="009A37BD"/>
    <w:rsid w:val="009A5437"/>
    <w:rsid w:val="009A6E41"/>
    <w:rsid w:val="009B0273"/>
    <w:rsid w:val="009B1337"/>
    <w:rsid w:val="009B75D6"/>
    <w:rsid w:val="009C27DA"/>
    <w:rsid w:val="009C35C8"/>
    <w:rsid w:val="009C5D01"/>
    <w:rsid w:val="009C5EEB"/>
    <w:rsid w:val="009D0253"/>
    <w:rsid w:val="009D23A9"/>
    <w:rsid w:val="009E1EAB"/>
    <w:rsid w:val="009E6729"/>
    <w:rsid w:val="00A00411"/>
    <w:rsid w:val="00A04287"/>
    <w:rsid w:val="00A04DD0"/>
    <w:rsid w:val="00A058C9"/>
    <w:rsid w:val="00A05D41"/>
    <w:rsid w:val="00A062A2"/>
    <w:rsid w:val="00A13079"/>
    <w:rsid w:val="00A137BE"/>
    <w:rsid w:val="00A1473B"/>
    <w:rsid w:val="00A17C36"/>
    <w:rsid w:val="00A21C9A"/>
    <w:rsid w:val="00A21ECD"/>
    <w:rsid w:val="00A23C79"/>
    <w:rsid w:val="00A24413"/>
    <w:rsid w:val="00A324F4"/>
    <w:rsid w:val="00A33FA1"/>
    <w:rsid w:val="00A37129"/>
    <w:rsid w:val="00A4090E"/>
    <w:rsid w:val="00A40B75"/>
    <w:rsid w:val="00A463D2"/>
    <w:rsid w:val="00A47E17"/>
    <w:rsid w:val="00A52C39"/>
    <w:rsid w:val="00A60907"/>
    <w:rsid w:val="00A615C0"/>
    <w:rsid w:val="00A628D2"/>
    <w:rsid w:val="00A64CB2"/>
    <w:rsid w:val="00A715A5"/>
    <w:rsid w:val="00A751C1"/>
    <w:rsid w:val="00A81FBE"/>
    <w:rsid w:val="00A97348"/>
    <w:rsid w:val="00AA1CDB"/>
    <w:rsid w:val="00AB048A"/>
    <w:rsid w:val="00AB21FB"/>
    <w:rsid w:val="00AB4E54"/>
    <w:rsid w:val="00AB5919"/>
    <w:rsid w:val="00AB5CE6"/>
    <w:rsid w:val="00AB60D3"/>
    <w:rsid w:val="00AB778A"/>
    <w:rsid w:val="00AC341F"/>
    <w:rsid w:val="00AC34EF"/>
    <w:rsid w:val="00AC615B"/>
    <w:rsid w:val="00AC7442"/>
    <w:rsid w:val="00AC7541"/>
    <w:rsid w:val="00AD243E"/>
    <w:rsid w:val="00AD2E0C"/>
    <w:rsid w:val="00AD51A9"/>
    <w:rsid w:val="00AE2354"/>
    <w:rsid w:val="00AE2947"/>
    <w:rsid w:val="00AE7F6B"/>
    <w:rsid w:val="00AF23AC"/>
    <w:rsid w:val="00AF25A2"/>
    <w:rsid w:val="00AF766A"/>
    <w:rsid w:val="00AF77C3"/>
    <w:rsid w:val="00B03210"/>
    <w:rsid w:val="00B047D6"/>
    <w:rsid w:val="00B061A3"/>
    <w:rsid w:val="00B06D21"/>
    <w:rsid w:val="00B14065"/>
    <w:rsid w:val="00B16250"/>
    <w:rsid w:val="00B16A2E"/>
    <w:rsid w:val="00B17801"/>
    <w:rsid w:val="00B209E4"/>
    <w:rsid w:val="00B2299C"/>
    <w:rsid w:val="00B22C02"/>
    <w:rsid w:val="00B236BE"/>
    <w:rsid w:val="00B242E3"/>
    <w:rsid w:val="00B24B1D"/>
    <w:rsid w:val="00B33D56"/>
    <w:rsid w:val="00B3403D"/>
    <w:rsid w:val="00B34300"/>
    <w:rsid w:val="00B3721D"/>
    <w:rsid w:val="00B41961"/>
    <w:rsid w:val="00B41C7E"/>
    <w:rsid w:val="00B42DDF"/>
    <w:rsid w:val="00B43A2A"/>
    <w:rsid w:val="00B44918"/>
    <w:rsid w:val="00B45CC8"/>
    <w:rsid w:val="00B47B34"/>
    <w:rsid w:val="00B52349"/>
    <w:rsid w:val="00B53EAA"/>
    <w:rsid w:val="00B600E3"/>
    <w:rsid w:val="00B654CD"/>
    <w:rsid w:val="00B6582A"/>
    <w:rsid w:val="00B6598B"/>
    <w:rsid w:val="00B74CE1"/>
    <w:rsid w:val="00B76AD2"/>
    <w:rsid w:val="00B76C8E"/>
    <w:rsid w:val="00B83002"/>
    <w:rsid w:val="00B84317"/>
    <w:rsid w:val="00B85C0D"/>
    <w:rsid w:val="00B87514"/>
    <w:rsid w:val="00B87A1A"/>
    <w:rsid w:val="00B87BEF"/>
    <w:rsid w:val="00B920C7"/>
    <w:rsid w:val="00BA0C58"/>
    <w:rsid w:val="00BA317D"/>
    <w:rsid w:val="00BA5089"/>
    <w:rsid w:val="00BA57BE"/>
    <w:rsid w:val="00BB7AA6"/>
    <w:rsid w:val="00BC23EE"/>
    <w:rsid w:val="00BD0FB2"/>
    <w:rsid w:val="00BD3920"/>
    <w:rsid w:val="00BD3DB4"/>
    <w:rsid w:val="00BD4CA6"/>
    <w:rsid w:val="00BD7E96"/>
    <w:rsid w:val="00BE24F8"/>
    <w:rsid w:val="00BE2C39"/>
    <w:rsid w:val="00BE3305"/>
    <w:rsid w:val="00BE4F88"/>
    <w:rsid w:val="00BE57DF"/>
    <w:rsid w:val="00BF16A1"/>
    <w:rsid w:val="00BF1846"/>
    <w:rsid w:val="00BF2B9C"/>
    <w:rsid w:val="00BF491F"/>
    <w:rsid w:val="00BF606E"/>
    <w:rsid w:val="00C02A61"/>
    <w:rsid w:val="00C02C73"/>
    <w:rsid w:val="00C05740"/>
    <w:rsid w:val="00C1008C"/>
    <w:rsid w:val="00C111A7"/>
    <w:rsid w:val="00C11BEB"/>
    <w:rsid w:val="00C1508E"/>
    <w:rsid w:val="00C21B60"/>
    <w:rsid w:val="00C231B8"/>
    <w:rsid w:val="00C24F1B"/>
    <w:rsid w:val="00C25712"/>
    <w:rsid w:val="00C30025"/>
    <w:rsid w:val="00C30C8A"/>
    <w:rsid w:val="00C35FB5"/>
    <w:rsid w:val="00C4187F"/>
    <w:rsid w:val="00C42681"/>
    <w:rsid w:val="00C473CB"/>
    <w:rsid w:val="00C56502"/>
    <w:rsid w:val="00C57319"/>
    <w:rsid w:val="00C57E92"/>
    <w:rsid w:val="00C63ABF"/>
    <w:rsid w:val="00C72056"/>
    <w:rsid w:val="00C72753"/>
    <w:rsid w:val="00C7604F"/>
    <w:rsid w:val="00C76D19"/>
    <w:rsid w:val="00C77EAE"/>
    <w:rsid w:val="00C80176"/>
    <w:rsid w:val="00C824F2"/>
    <w:rsid w:val="00C85A05"/>
    <w:rsid w:val="00C875FC"/>
    <w:rsid w:val="00C93F0F"/>
    <w:rsid w:val="00C94DC2"/>
    <w:rsid w:val="00C9725E"/>
    <w:rsid w:val="00CA08E8"/>
    <w:rsid w:val="00CA4EB8"/>
    <w:rsid w:val="00CA61E0"/>
    <w:rsid w:val="00CA760A"/>
    <w:rsid w:val="00CB0C89"/>
    <w:rsid w:val="00CB3DD0"/>
    <w:rsid w:val="00CB480F"/>
    <w:rsid w:val="00CB669F"/>
    <w:rsid w:val="00CB77FF"/>
    <w:rsid w:val="00CC3038"/>
    <w:rsid w:val="00CC47ED"/>
    <w:rsid w:val="00CC5BE3"/>
    <w:rsid w:val="00CC69DD"/>
    <w:rsid w:val="00CD2459"/>
    <w:rsid w:val="00CD2A4A"/>
    <w:rsid w:val="00CD32D0"/>
    <w:rsid w:val="00CD3C76"/>
    <w:rsid w:val="00CE04D9"/>
    <w:rsid w:val="00CE167F"/>
    <w:rsid w:val="00CE3420"/>
    <w:rsid w:val="00CE4B89"/>
    <w:rsid w:val="00CE4BA0"/>
    <w:rsid w:val="00CE58B9"/>
    <w:rsid w:val="00CE63EA"/>
    <w:rsid w:val="00CE6423"/>
    <w:rsid w:val="00CE65EF"/>
    <w:rsid w:val="00CE7894"/>
    <w:rsid w:val="00CF0055"/>
    <w:rsid w:val="00CF4ACC"/>
    <w:rsid w:val="00CF5889"/>
    <w:rsid w:val="00CF7066"/>
    <w:rsid w:val="00D001E1"/>
    <w:rsid w:val="00D03C29"/>
    <w:rsid w:val="00D109D4"/>
    <w:rsid w:val="00D14FCD"/>
    <w:rsid w:val="00D17C86"/>
    <w:rsid w:val="00D2074A"/>
    <w:rsid w:val="00D20A01"/>
    <w:rsid w:val="00D235C0"/>
    <w:rsid w:val="00D30B92"/>
    <w:rsid w:val="00D3368F"/>
    <w:rsid w:val="00D35000"/>
    <w:rsid w:val="00D35942"/>
    <w:rsid w:val="00D35CF8"/>
    <w:rsid w:val="00D3731B"/>
    <w:rsid w:val="00D43DB8"/>
    <w:rsid w:val="00D52079"/>
    <w:rsid w:val="00D54572"/>
    <w:rsid w:val="00D57498"/>
    <w:rsid w:val="00D57E1D"/>
    <w:rsid w:val="00D6236F"/>
    <w:rsid w:val="00D67281"/>
    <w:rsid w:val="00D73B74"/>
    <w:rsid w:val="00D77A31"/>
    <w:rsid w:val="00D82716"/>
    <w:rsid w:val="00D84472"/>
    <w:rsid w:val="00D903C8"/>
    <w:rsid w:val="00D916AF"/>
    <w:rsid w:val="00D963DC"/>
    <w:rsid w:val="00D97583"/>
    <w:rsid w:val="00DA009A"/>
    <w:rsid w:val="00DA094B"/>
    <w:rsid w:val="00DA27AE"/>
    <w:rsid w:val="00DB3389"/>
    <w:rsid w:val="00DB4C51"/>
    <w:rsid w:val="00DB4F42"/>
    <w:rsid w:val="00DB5472"/>
    <w:rsid w:val="00DB5C00"/>
    <w:rsid w:val="00DC0231"/>
    <w:rsid w:val="00DC5A48"/>
    <w:rsid w:val="00DC7FF0"/>
    <w:rsid w:val="00DD1759"/>
    <w:rsid w:val="00DD1D8A"/>
    <w:rsid w:val="00DE5453"/>
    <w:rsid w:val="00DE6B35"/>
    <w:rsid w:val="00DF11DA"/>
    <w:rsid w:val="00DF1673"/>
    <w:rsid w:val="00E00B54"/>
    <w:rsid w:val="00E01AED"/>
    <w:rsid w:val="00E03D65"/>
    <w:rsid w:val="00E05623"/>
    <w:rsid w:val="00E065C9"/>
    <w:rsid w:val="00E10153"/>
    <w:rsid w:val="00E163E4"/>
    <w:rsid w:val="00E2286D"/>
    <w:rsid w:val="00E22CF4"/>
    <w:rsid w:val="00E23F50"/>
    <w:rsid w:val="00E24450"/>
    <w:rsid w:val="00E31CC8"/>
    <w:rsid w:val="00E328C2"/>
    <w:rsid w:val="00E33885"/>
    <w:rsid w:val="00E3391D"/>
    <w:rsid w:val="00E45B8A"/>
    <w:rsid w:val="00E466D6"/>
    <w:rsid w:val="00E5234C"/>
    <w:rsid w:val="00E64051"/>
    <w:rsid w:val="00E6429C"/>
    <w:rsid w:val="00E65A54"/>
    <w:rsid w:val="00E6651E"/>
    <w:rsid w:val="00E66DA9"/>
    <w:rsid w:val="00E70777"/>
    <w:rsid w:val="00E70AF6"/>
    <w:rsid w:val="00E70B99"/>
    <w:rsid w:val="00E73546"/>
    <w:rsid w:val="00E73EB3"/>
    <w:rsid w:val="00E771C6"/>
    <w:rsid w:val="00E77588"/>
    <w:rsid w:val="00E81FB3"/>
    <w:rsid w:val="00E843E1"/>
    <w:rsid w:val="00E857A5"/>
    <w:rsid w:val="00E934DB"/>
    <w:rsid w:val="00E94A74"/>
    <w:rsid w:val="00EA4733"/>
    <w:rsid w:val="00EA4859"/>
    <w:rsid w:val="00EA4B9D"/>
    <w:rsid w:val="00EA6964"/>
    <w:rsid w:val="00EA79E7"/>
    <w:rsid w:val="00EB47C6"/>
    <w:rsid w:val="00EC146D"/>
    <w:rsid w:val="00EC1CA6"/>
    <w:rsid w:val="00ED67A3"/>
    <w:rsid w:val="00ED744E"/>
    <w:rsid w:val="00ED76A4"/>
    <w:rsid w:val="00ED7BF8"/>
    <w:rsid w:val="00EE045D"/>
    <w:rsid w:val="00EE2B6C"/>
    <w:rsid w:val="00EE340B"/>
    <w:rsid w:val="00EE43D2"/>
    <w:rsid w:val="00EE48D3"/>
    <w:rsid w:val="00EF070A"/>
    <w:rsid w:val="00EF0BBC"/>
    <w:rsid w:val="00EF138E"/>
    <w:rsid w:val="00EF2773"/>
    <w:rsid w:val="00EF47EC"/>
    <w:rsid w:val="00EF4B88"/>
    <w:rsid w:val="00EF4F6C"/>
    <w:rsid w:val="00EF55C7"/>
    <w:rsid w:val="00EF573A"/>
    <w:rsid w:val="00F02078"/>
    <w:rsid w:val="00F03109"/>
    <w:rsid w:val="00F067D6"/>
    <w:rsid w:val="00F1274D"/>
    <w:rsid w:val="00F135A1"/>
    <w:rsid w:val="00F13BB0"/>
    <w:rsid w:val="00F16D36"/>
    <w:rsid w:val="00F213BF"/>
    <w:rsid w:val="00F22B02"/>
    <w:rsid w:val="00F46C7A"/>
    <w:rsid w:val="00F46F47"/>
    <w:rsid w:val="00F51B9D"/>
    <w:rsid w:val="00F51BE1"/>
    <w:rsid w:val="00F52F11"/>
    <w:rsid w:val="00F53ECC"/>
    <w:rsid w:val="00F579BA"/>
    <w:rsid w:val="00F64C28"/>
    <w:rsid w:val="00F64D99"/>
    <w:rsid w:val="00F6696B"/>
    <w:rsid w:val="00F6746D"/>
    <w:rsid w:val="00F71E80"/>
    <w:rsid w:val="00F7252D"/>
    <w:rsid w:val="00F80965"/>
    <w:rsid w:val="00F81F4D"/>
    <w:rsid w:val="00F834AA"/>
    <w:rsid w:val="00F84461"/>
    <w:rsid w:val="00F86981"/>
    <w:rsid w:val="00F8780E"/>
    <w:rsid w:val="00F87F7E"/>
    <w:rsid w:val="00F92979"/>
    <w:rsid w:val="00F92E32"/>
    <w:rsid w:val="00F93419"/>
    <w:rsid w:val="00F95E93"/>
    <w:rsid w:val="00F96A23"/>
    <w:rsid w:val="00F96E58"/>
    <w:rsid w:val="00F975B1"/>
    <w:rsid w:val="00FA6B92"/>
    <w:rsid w:val="00FA704D"/>
    <w:rsid w:val="00FB27F5"/>
    <w:rsid w:val="00FB490D"/>
    <w:rsid w:val="00FB6362"/>
    <w:rsid w:val="00FB7CD6"/>
    <w:rsid w:val="00FC3BF8"/>
    <w:rsid w:val="00FD2537"/>
    <w:rsid w:val="00FD3462"/>
    <w:rsid w:val="00FD397B"/>
    <w:rsid w:val="00FD44A4"/>
    <w:rsid w:val="00FD69FC"/>
    <w:rsid w:val="00FE0285"/>
    <w:rsid w:val="00FE02B7"/>
    <w:rsid w:val="00FE11B3"/>
    <w:rsid w:val="00FE1ED3"/>
    <w:rsid w:val="00FE2597"/>
    <w:rsid w:val="00FE2716"/>
    <w:rsid w:val="00FE31E4"/>
    <w:rsid w:val="00FE6B21"/>
    <w:rsid w:val="00FF16CD"/>
    <w:rsid w:val="00FF64A5"/>
    <w:rsid w:val="00FF6ACE"/>
    <w:rsid w:val="00FF762F"/>
    <w:rsid w:val="02270161"/>
    <w:rsid w:val="02D868F3"/>
    <w:rsid w:val="0367DC8E"/>
    <w:rsid w:val="039E3EF2"/>
    <w:rsid w:val="045DE723"/>
    <w:rsid w:val="0524852F"/>
    <w:rsid w:val="0680772F"/>
    <w:rsid w:val="073EAE60"/>
    <w:rsid w:val="080B64B0"/>
    <w:rsid w:val="0931D602"/>
    <w:rsid w:val="097B5FDA"/>
    <w:rsid w:val="0A857BD4"/>
    <w:rsid w:val="0AE3E20E"/>
    <w:rsid w:val="0C1D8F92"/>
    <w:rsid w:val="0CDE2AC6"/>
    <w:rsid w:val="0D189E96"/>
    <w:rsid w:val="0D2D192A"/>
    <w:rsid w:val="0D2F8A2B"/>
    <w:rsid w:val="0D3BCA8F"/>
    <w:rsid w:val="0EEF05F8"/>
    <w:rsid w:val="0FA216B4"/>
    <w:rsid w:val="1182EB82"/>
    <w:rsid w:val="119EC8EA"/>
    <w:rsid w:val="124B1B1F"/>
    <w:rsid w:val="12F86069"/>
    <w:rsid w:val="132CD5F3"/>
    <w:rsid w:val="13959DCF"/>
    <w:rsid w:val="143138AE"/>
    <w:rsid w:val="17887F20"/>
    <w:rsid w:val="18A8E4B7"/>
    <w:rsid w:val="1AB95F56"/>
    <w:rsid w:val="1B386F90"/>
    <w:rsid w:val="1DCBEC4F"/>
    <w:rsid w:val="1DEAB16B"/>
    <w:rsid w:val="1EE3448A"/>
    <w:rsid w:val="1F41416F"/>
    <w:rsid w:val="22428B50"/>
    <w:rsid w:val="22B7DEBC"/>
    <w:rsid w:val="23BBA03A"/>
    <w:rsid w:val="241C36AD"/>
    <w:rsid w:val="243E80E9"/>
    <w:rsid w:val="269E577F"/>
    <w:rsid w:val="282464A4"/>
    <w:rsid w:val="2AFCEE26"/>
    <w:rsid w:val="2BB3B184"/>
    <w:rsid w:val="2C555210"/>
    <w:rsid w:val="2C6662AF"/>
    <w:rsid w:val="2CEEA61F"/>
    <w:rsid w:val="2D090CE1"/>
    <w:rsid w:val="2D453E3B"/>
    <w:rsid w:val="2D6A4257"/>
    <w:rsid w:val="2D9EFCF1"/>
    <w:rsid w:val="2F8ACA34"/>
    <w:rsid w:val="307C7F7B"/>
    <w:rsid w:val="31975FA0"/>
    <w:rsid w:val="31E53011"/>
    <w:rsid w:val="320D9384"/>
    <w:rsid w:val="336EB436"/>
    <w:rsid w:val="33A27CBE"/>
    <w:rsid w:val="33AF814C"/>
    <w:rsid w:val="33FC59E3"/>
    <w:rsid w:val="3466C5A7"/>
    <w:rsid w:val="34D9244C"/>
    <w:rsid w:val="3625BC8A"/>
    <w:rsid w:val="376F7D28"/>
    <w:rsid w:val="37A38E70"/>
    <w:rsid w:val="38E82A68"/>
    <w:rsid w:val="39D74141"/>
    <w:rsid w:val="3A3420D4"/>
    <w:rsid w:val="3AC99B85"/>
    <w:rsid w:val="3B2759BD"/>
    <w:rsid w:val="3C7BBAF1"/>
    <w:rsid w:val="3D1A24D6"/>
    <w:rsid w:val="3F1EE9FB"/>
    <w:rsid w:val="3F707630"/>
    <w:rsid w:val="3FA1A448"/>
    <w:rsid w:val="41D23ABB"/>
    <w:rsid w:val="4203209F"/>
    <w:rsid w:val="4268F1AB"/>
    <w:rsid w:val="42C7A755"/>
    <w:rsid w:val="42F5B8F4"/>
    <w:rsid w:val="4318CC77"/>
    <w:rsid w:val="44A90AA4"/>
    <w:rsid w:val="45440AD7"/>
    <w:rsid w:val="4611CBA6"/>
    <w:rsid w:val="46355BF9"/>
    <w:rsid w:val="46A8152B"/>
    <w:rsid w:val="49C66E87"/>
    <w:rsid w:val="4AD5B125"/>
    <w:rsid w:val="4BDD7ADF"/>
    <w:rsid w:val="4C1A7487"/>
    <w:rsid w:val="4C887BBF"/>
    <w:rsid w:val="4D2A4B83"/>
    <w:rsid w:val="4D92B610"/>
    <w:rsid w:val="4E388B23"/>
    <w:rsid w:val="4E57BAF3"/>
    <w:rsid w:val="4EA621DF"/>
    <w:rsid w:val="4EC8051B"/>
    <w:rsid w:val="4EFA3BA0"/>
    <w:rsid w:val="4F78A776"/>
    <w:rsid w:val="517A54E2"/>
    <w:rsid w:val="5181CBE5"/>
    <w:rsid w:val="52495923"/>
    <w:rsid w:val="52ED79FB"/>
    <w:rsid w:val="554100AE"/>
    <w:rsid w:val="55482918"/>
    <w:rsid w:val="55675B21"/>
    <w:rsid w:val="56101C21"/>
    <w:rsid w:val="56C35A62"/>
    <w:rsid w:val="58754909"/>
    <w:rsid w:val="5A172CAD"/>
    <w:rsid w:val="5B52E02A"/>
    <w:rsid w:val="5BAC3E9D"/>
    <w:rsid w:val="5C740410"/>
    <w:rsid w:val="5CCE5161"/>
    <w:rsid w:val="5D6C5BB4"/>
    <w:rsid w:val="5E104234"/>
    <w:rsid w:val="5F8A9E96"/>
    <w:rsid w:val="5FD567E8"/>
    <w:rsid w:val="606141D2"/>
    <w:rsid w:val="607A416F"/>
    <w:rsid w:val="6205814F"/>
    <w:rsid w:val="622FF13E"/>
    <w:rsid w:val="63195305"/>
    <w:rsid w:val="6333FC43"/>
    <w:rsid w:val="640F846B"/>
    <w:rsid w:val="647917D5"/>
    <w:rsid w:val="656D7A2E"/>
    <w:rsid w:val="65826BAA"/>
    <w:rsid w:val="66314C1D"/>
    <w:rsid w:val="6708802B"/>
    <w:rsid w:val="68857190"/>
    <w:rsid w:val="69390BDE"/>
    <w:rsid w:val="697C01C6"/>
    <w:rsid w:val="69D223F7"/>
    <w:rsid w:val="6A74EA4A"/>
    <w:rsid w:val="6CC8F14F"/>
    <w:rsid w:val="6D1FAF16"/>
    <w:rsid w:val="6DF95450"/>
    <w:rsid w:val="6E6CF6E8"/>
    <w:rsid w:val="70A3DF4B"/>
    <w:rsid w:val="710CDA93"/>
    <w:rsid w:val="72A67A89"/>
    <w:rsid w:val="72E4C6C3"/>
    <w:rsid w:val="7337E868"/>
    <w:rsid w:val="74608290"/>
    <w:rsid w:val="74AF4A23"/>
    <w:rsid w:val="763501EC"/>
    <w:rsid w:val="77166EB1"/>
    <w:rsid w:val="77186182"/>
    <w:rsid w:val="77C2F4B3"/>
    <w:rsid w:val="781C98B6"/>
    <w:rsid w:val="78205ED3"/>
    <w:rsid w:val="78ABBB79"/>
    <w:rsid w:val="7AF43046"/>
    <w:rsid w:val="7C007B56"/>
    <w:rsid w:val="7C569A24"/>
    <w:rsid w:val="7CF41F1F"/>
    <w:rsid w:val="7D3EA364"/>
    <w:rsid w:val="7DAB4573"/>
    <w:rsid w:val="7F479539"/>
    <w:rsid w:val="7F95D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63A375"/>
  <w15:chartTrackingRefBased/>
  <w15:docId w15:val="{840A5D56-F243-4F87-B1C8-C5A5B29F0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2BB3B184"/>
    <w:pPr>
      <w:jc w:val="both"/>
    </w:pPr>
    <w:rPr>
      <w:noProof/>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00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uiPriority w:val="1"/>
    <w:semiHidden/>
    <w:rsid w:val="2BB3B184"/>
    <w:rPr>
      <w:rFonts w:ascii="Tahoma" w:hAnsi="Tahoma" w:cs="Tahoma"/>
      <w:sz w:val="16"/>
      <w:szCs w:val="16"/>
    </w:rPr>
  </w:style>
  <w:style w:type="paragraph" w:styleId="Header">
    <w:name w:val="header"/>
    <w:basedOn w:val="Normal"/>
    <w:link w:val="HeaderChar"/>
    <w:uiPriority w:val="99"/>
    <w:unhideWhenUsed/>
    <w:rsid w:val="2BB3B184"/>
    <w:pPr>
      <w:tabs>
        <w:tab w:val="center" w:pos="4680"/>
        <w:tab w:val="right" w:pos="9360"/>
      </w:tabs>
    </w:pPr>
  </w:style>
  <w:style w:type="character" w:customStyle="1" w:styleId="HeaderChar">
    <w:name w:val="Header Char"/>
    <w:link w:val="Header"/>
    <w:uiPriority w:val="99"/>
    <w:rsid w:val="002E2DAD"/>
    <w:rPr>
      <w:sz w:val="24"/>
      <w:szCs w:val="22"/>
    </w:rPr>
  </w:style>
  <w:style w:type="paragraph" w:styleId="Footer">
    <w:name w:val="footer"/>
    <w:basedOn w:val="Normal"/>
    <w:link w:val="FooterChar"/>
    <w:uiPriority w:val="99"/>
    <w:unhideWhenUsed/>
    <w:rsid w:val="2BB3B184"/>
    <w:pPr>
      <w:tabs>
        <w:tab w:val="center" w:pos="4680"/>
        <w:tab w:val="right" w:pos="9360"/>
      </w:tabs>
    </w:pPr>
  </w:style>
  <w:style w:type="character" w:customStyle="1" w:styleId="FooterChar">
    <w:name w:val="Footer Char"/>
    <w:link w:val="Footer"/>
    <w:uiPriority w:val="99"/>
    <w:rsid w:val="002E2DAD"/>
    <w:rPr>
      <w:sz w:val="24"/>
      <w:szCs w:val="22"/>
    </w:rPr>
  </w:style>
  <w:style w:type="character" w:styleId="CommentReference">
    <w:name w:val="annotation reference"/>
    <w:semiHidden/>
    <w:rsid w:val="002E2DAD"/>
    <w:rPr>
      <w:sz w:val="16"/>
      <w:szCs w:val="16"/>
    </w:rPr>
  </w:style>
  <w:style w:type="paragraph" w:styleId="CommentText">
    <w:name w:val="annotation text"/>
    <w:basedOn w:val="Normal"/>
    <w:link w:val="CommentTextChar"/>
    <w:uiPriority w:val="1"/>
    <w:semiHidden/>
    <w:rsid w:val="2BB3B184"/>
    <w:pPr>
      <w:jc w:val="left"/>
    </w:pPr>
    <w:rPr>
      <w:rFonts w:eastAsia="Times New Roman"/>
      <w:sz w:val="20"/>
      <w:szCs w:val="20"/>
    </w:rPr>
  </w:style>
  <w:style w:type="character" w:customStyle="1" w:styleId="CommentTextChar">
    <w:name w:val="Comment Text Char"/>
    <w:link w:val="CommentText"/>
    <w:semiHidden/>
    <w:rsid w:val="002E2DAD"/>
    <w:rPr>
      <w:rFonts w:eastAsia="Times New Roman"/>
    </w:rPr>
  </w:style>
  <w:style w:type="paragraph" w:styleId="CommentSubject">
    <w:name w:val="annotation subject"/>
    <w:basedOn w:val="CommentText"/>
    <w:next w:val="CommentText"/>
    <w:link w:val="CommentSubjectChar"/>
    <w:uiPriority w:val="99"/>
    <w:semiHidden/>
    <w:unhideWhenUsed/>
    <w:rsid w:val="007742EF"/>
    <w:pPr>
      <w:jc w:val="both"/>
    </w:pPr>
    <w:rPr>
      <w:rFonts w:eastAsia="Calibri"/>
      <w:b/>
      <w:bCs/>
    </w:rPr>
  </w:style>
  <w:style w:type="character" w:customStyle="1" w:styleId="CommentSubjectChar">
    <w:name w:val="Comment Subject Char"/>
    <w:link w:val="CommentSubject"/>
    <w:uiPriority w:val="99"/>
    <w:semiHidden/>
    <w:rsid w:val="007742EF"/>
    <w:rPr>
      <w:rFonts w:eastAsia="Times New Roman"/>
      <w:b/>
      <w:bCs/>
    </w:rPr>
  </w:style>
  <w:style w:type="character" w:styleId="Strong">
    <w:name w:val="Strong"/>
    <w:uiPriority w:val="22"/>
    <w:qFormat/>
    <w:rsid w:val="00F80965"/>
    <w:rPr>
      <w:b/>
      <w:bCs/>
    </w:rPr>
  </w:style>
  <w:style w:type="paragraph" w:styleId="ListParagraph">
    <w:name w:val="List Paragraph"/>
    <w:basedOn w:val="Normal"/>
    <w:uiPriority w:val="34"/>
    <w:qFormat/>
    <w:rsid w:val="2BB3B184"/>
    <w:pPr>
      <w:ind w:left="720"/>
      <w:contextualSpacing/>
    </w:pPr>
  </w:style>
  <w:style w:type="paragraph" w:customStyle="1" w:styleId="WW-BodyTextIndent2">
    <w:name w:val="WW-Body Text Indent 2"/>
    <w:basedOn w:val="Normal"/>
    <w:uiPriority w:val="1"/>
    <w:rsid w:val="2BB3B184"/>
    <w:pPr>
      <w:ind w:left="720"/>
    </w:pPr>
    <w:rPr>
      <w:rFonts w:ascii="VNI-Times" w:eastAsia="Times New Roman" w:hAnsi="VNI-Times"/>
      <w:lang w:eastAsia="ar-SA"/>
    </w:rPr>
  </w:style>
  <w:style w:type="paragraph" w:styleId="NormalWeb">
    <w:name w:val="Normal (Web)"/>
    <w:basedOn w:val="Normal"/>
    <w:uiPriority w:val="99"/>
    <w:semiHidden/>
    <w:unhideWhenUsed/>
    <w:rsid w:val="2BB3B184"/>
  </w:style>
  <w:style w:type="paragraph" w:styleId="FootnoteText">
    <w:name w:val="footnote text"/>
    <w:basedOn w:val="Normal"/>
    <w:link w:val="FootnoteTextChar"/>
    <w:uiPriority w:val="99"/>
    <w:semiHidden/>
    <w:unhideWhenUsed/>
    <w:rsid w:val="2BB3B184"/>
    <w:rPr>
      <w:sz w:val="20"/>
      <w:szCs w:val="20"/>
    </w:rPr>
  </w:style>
  <w:style w:type="character" w:customStyle="1" w:styleId="FootnoteTextChar">
    <w:name w:val="Footnote Text Char"/>
    <w:basedOn w:val="DefaultParagraphFont"/>
    <w:link w:val="FootnoteText"/>
    <w:uiPriority w:val="99"/>
    <w:semiHidden/>
    <w:rsid w:val="00B34300"/>
  </w:style>
  <w:style w:type="character" w:styleId="FootnoteReference">
    <w:name w:val="footnote reference"/>
    <w:uiPriority w:val="99"/>
    <w:semiHidden/>
    <w:unhideWhenUsed/>
    <w:rsid w:val="00B34300"/>
    <w:rPr>
      <w:vertAlign w:val="superscript"/>
    </w:rPr>
  </w:style>
  <w:style w:type="character" w:styleId="Hyperlink">
    <w:name w:val="Hyperlink"/>
    <w:uiPriority w:val="99"/>
    <w:unhideWhenUsed/>
    <w:rsid w:val="005571DD"/>
    <w:rPr>
      <w:color w:val="0000FF"/>
      <w:u w:val="single"/>
    </w:rPr>
  </w:style>
  <w:style w:type="character" w:customStyle="1" w:styleId="y2iqfc">
    <w:name w:val="y2iqfc"/>
    <w:rsid w:val="00332096"/>
  </w:style>
  <w:style w:type="character" w:customStyle="1" w:styleId="ui-provider">
    <w:name w:val="ui-provider"/>
    <w:rsid w:val="00AC34EF"/>
  </w:style>
  <w:style w:type="paragraph" w:styleId="HTMLPreformatted">
    <w:name w:val="HTML Preformatted"/>
    <w:basedOn w:val="Normal"/>
    <w:link w:val="HTMLPreformattedChar"/>
    <w:uiPriority w:val="99"/>
    <w:semiHidden/>
    <w:unhideWhenUsed/>
    <w:rsid w:val="2BB3B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23431B"/>
    <w:rPr>
      <w:rFonts w:ascii="Courier New" w:eastAsia="Times New Roman" w:hAnsi="Courier New" w:cs="Courier New"/>
    </w:rPr>
  </w:style>
  <w:style w:type="paragraph" w:styleId="EndnoteText">
    <w:name w:val="endnote text"/>
    <w:basedOn w:val="Normal"/>
    <w:link w:val="EndnoteTextChar"/>
    <w:uiPriority w:val="99"/>
    <w:semiHidden/>
    <w:unhideWhenUsed/>
    <w:rsid w:val="009A37BD"/>
    <w:rPr>
      <w:sz w:val="20"/>
      <w:szCs w:val="20"/>
    </w:rPr>
  </w:style>
  <w:style w:type="character" w:customStyle="1" w:styleId="EndnoteTextChar">
    <w:name w:val="Endnote Text Char"/>
    <w:basedOn w:val="DefaultParagraphFont"/>
    <w:link w:val="EndnoteText"/>
    <w:uiPriority w:val="99"/>
    <w:semiHidden/>
    <w:rsid w:val="009A37BD"/>
    <w:rPr>
      <w:noProof/>
      <w:lang w:val="vi-VN"/>
    </w:rPr>
  </w:style>
  <w:style w:type="character" w:styleId="EndnoteReference">
    <w:name w:val="endnote reference"/>
    <w:basedOn w:val="DefaultParagraphFont"/>
    <w:uiPriority w:val="99"/>
    <w:semiHidden/>
    <w:unhideWhenUsed/>
    <w:rsid w:val="009A37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752203">
      <w:bodyDiv w:val="1"/>
      <w:marLeft w:val="0"/>
      <w:marRight w:val="0"/>
      <w:marTop w:val="0"/>
      <w:marBottom w:val="0"/>
      <w:divBdr>
        <w:top w:val="none" w:sz="0" w:space="0" w:color="auto"/>
        <w:left w:val="none" w:sz="0" w:space="0" w:color="auto"/>
        <w:bottom w:val="none" w:sz="0" w:space="0" w:color="auto"/>
        <w:right w:val="none" w:sz="0" w:space="0" w:color="auto"/>
      </w:divBdr>
    </w:div>
    <w:div w:id="517816441">
      <w:bodyDiv w:val="1"/>
      <w:marLeft w:val="0"/>
      <w:marRight w:val="0"/>
      <w:marTop w:val="0"/>
      <w:marBottom w:val="0"/>
      <w:divBdr>
        <w:top w:val="none" w:sz="0" w:space="0" w:color="auto"/>
        <w:left w:val="none" w:sz="0" w:space="0" w:color="auto"/>
        <w:bottom w:val="none" w:sz="0" w:space="0" w:color="auto"/>
        <w:right w:val="none" w:sz="0" w:space="0" w:color="auto"/>
      </w:divBdr>
    </w:div>
    <w:div w:id="562714368">
      <w:bodyDiv w:val="1"/>
      <w:marLeft w:val="0"/>
      <w:marRight w:val="0"/>
      <w:marTop w:val="0"/>
      <w:marBottom w:val="0"/>
      <w:divBdr>
        <w:top w:val="none" w:sz="0" w:space="0" w:color="auto"/>
        <w:left w:val="none" w:sz="0" w:space="0" w:color="auto"/>
        <w:bottom w:val="none" w:sz="0" w:space="0" w:color="auto"/>
        <w:right w:val="none" w:sz="0" w:space="0" w:color="auto"/>
      </w:divBdr>
    </w:div>
    <w:div w:id="868376611">
      <w:bodyDiv w:val="1"/>
      <w:marLeft w:val="0"/>
      <w:marRight w:val="0"/>
      <w:marTop w:val="0"/>
      <w:marBottom w:val="0"/>
      <w:divBdr>
        <w:top w:val="none" w:sz="0" w:space="0" w:color="auto"/>
        <w:left w:val="none" w:sz="0" w:space="0" w:color="auto"/>
        <w:bottom w:val="none" w:sz="0" w:space="0" w:color="auto"/>
        <w:right w:val="none" w:sz="0" w:space="0" w:color="auto"/>
      </w:divBdr>
    </w:div>
    <w:div w:id="1270355342">
      <w:bodyDiv w:val="1"/>
      <w:marLeft w:val="0"/>
      <w:marRight w:val="0"/>
      <w:marTop w:val="0"/>
      <w:marBottom w:val="0"/>
      <w:divBdr>
        <w:top w:val="none" w:sz="0" w:space="0" w:color="auto"/>
        <w:left w:val="none" w:sz="0" w:space="0" w:color="auto"/>
        <w:bottom w:val="none" w:sz="0" w:space="0" w:color="auto"/>
        <w:right w:val="none" w:sz="0" w:space="0" w:color="auto"/>
      </w:divBdr>
    </w:div>
    <w:div w:id="1603566180">
      <w:bodyDiv w:val="1"/>
      <w:marLeft w:val="0"/>
      <w:marRight w:val="0"/>
      <w:marTop w:val="0"/>
      <w:marBottom w:val="0"/>
      <w:divBdr>
        <w:top w:val="none" w:sz="0" w:space="0" w:color="auto"/>
        <w:left w:val="none" w:sz="0" w:space="0" w:color="auto"/>
        <w:bottom w:val="none" w:sz="0" w:space="0" w:color="auto"/>
        <w:right w:val="none" w:sz="0" w:space="0" w:color="auto"/>
      </w:divBdr>
    </w:div>
    <w:div w:id="1934625275">
      <w:bodyDiv w:val="1"/>
      <w:marLeft w:val="0"/>
      <w:marRight w:val="0"/>
      <w:marTop w:val="0"/>
      <w:marBottom w:val="0"/>
      <w:divBdr>
        <w:top w:val="none" w:sz="0" w:space="0" w:color="auto"/>
        <w:left w:val="none" w:sz="0" w:space="0" w:color="auto"/>
        <w:bottom w:val="none" w:sz="0" w:space="0" w:color="auto"/>
        <w:right w:val="none" w:sz="0" w:space="0" w:color="auto"/>
      </w:divBdr>
    </w:div>
    <w:div w:id="202095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bbank.v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cdb3624-2b44-425e-a442-70d8d06748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24DCC669B8C94090BA8352DAED3DE3" ma:contentTypeVersion="11" ma:contentTypeDescription="Create a new document." ma:contentTypeScope="" ma:versionID="c4ec3848e869effb73ed8723882bda54">
  <xsd:schema xmlns:xsd="http://www.w3.org/2001/XMLSchema" xmlns:xs="http://www.w3.org/2001/XMLSchema" xmlns:p="http://schemas.microsoft.com/office/2006/metadata/properties" xmlns:ns3="dcdb3624-2b44-425e-a442-70d8d06748e8" targetNamespace="http://schemas.microsoft.com/office/2006/metadata/properties" ma:root="true" ma:fieldsID="80862d46ade0f3feb98d6daa8c8a6867" ns3:_="">
    <xsd:import namespace="dcdb3624-2b44-425e-a442-70d8d06748e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db3624-2b44-425e-a442-70d8d06748e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FBF64-6BD7-456A-9D19-53112C3ED10B}">
  <ds:schemaRefs>
    <ds:schemaRef ds:uri="http://schemas.microsoft.com/office/2006/metadata/properties"/>
    <ds:schemaRef ds:uri="http://schemas.microsoft.com/office/infopath/2007/PartnerControls"/>
    <ds:schemaRef ds:uri="dcdb3624-2b44-425e-a442-70d8d06748e8"/>
  </ds:schemaRefs>
</ds:datastoreItem>
</file>

<file path=customXml/itemProps2.xml><?xml version="1.0" encoding="utf-8"?>
<ds:datastoreItem xmlns:ds="http://schemas.openxmlformats.org/officeDocument/2006/customXml" ds:itemID="{3515D006-A510-4EFF-B6CF-80A66D475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db3624-2b44-425e-a442-70d8d0674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92898C-94D9-456D-ADE6-2220A0540A91}">
  <ds:schemaRefs>
    <ds:schemaRef ds:uri="http://schemas.microsoft.com/sharepoint/v3/contenttype/forms"/>
  </ds:schemaRefs>
</ds:datastoreItem>
</file>

<file path=customXml/itemProps4.xml><?xml version="1.0" encoding="utf-8"?>
<ds:datastoreItem xmlns:ds="http://schemas.openxmlformats.org/officeDocument/2006/customXml" ds:itemID="{17DE0EF7-B428-43D4-AD66-B96E1B409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2374</TotalTime>
  <Pages>9</Pages>
  <Words>5206</Words>
  <Characters>29680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abbank</Company>
  <LinksUpToDate>false</LinksUpToDate>
  <CharactersWithSpaces>34817</CharactersWithSpaces>
  <SharedDoc>false</SharedDoc>
  <HLinks>
    <vt:vector size="6" baseType="variant">
      <vt:variant>
        <vt:i4>2097261</vt:i4>
      </vt:variant>
      <vt:variant>
        <vt:i4>0</vt:i4>
      </vt:variant>
      <vt:variant>
        <vt:i4>0</vt:i4>
      </vt:variant>
      <vt:variant>
        <vt:i4>5</vt:i4>
      </vt:variant>
      <vt:variant>
        <vt:lpwstr>https://abbank.vn/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thuva</dc:creator>
  <cp:keywords/>
  <cp:lastModifiedBy>Duong, Cao Thanh - HO.DBD</cp:lastModifiedBy>
  <cp:revision>27</cp:revision>
  <cp:lastPrinted>2024-05-24T08:12:00Z</cp:lastPrinted>
  <dcterms:created xsi:type="dcterms:W3CDTF">2025-07-03T07:41:00Z</dcterms:created>
  <dcterms:modified xsi:type="dcterms:W3CDTF">2025-09-04T07:09:00Z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d9d63fa2e1d66afc3fea9b6f841bc7381b53fca9bd79a8ada89a89a8984eb98b</vt:lpwstr>
  </property>
  <property fmtid="{D5CDD505-2E9C-101B-9397-08002B2CF9AE}" pid="3" name="ContentTypeId">
    <vt:lpwstr>0x010100BE24DCC669B8C94090BA8352DAED3DE3</vt:lpwstr>
  </property>
</Properties>
</file>